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E1B" w:rsidRPr="00681E1B" w:rsidRDefault="00681E1B" w:rsidP="00681E1B">
      <w:pPr>
        <w:jc w:val="center"/>
        <w:rPr>
          <w:rFonts w:ascii="宋体" w:eastAsia="宋体" w:hAnsi="Times New Roman" w:cs="Times New Roman"/>
          <w:b/>
          <w:color w:val="000000"/>
          <w:sz w:val="30"/>
          <w:szCs w:val="30"/>
        </w:rPr>
      </w:pPr>
      <w:r w:rsidRPr="00681E1B">
        <w:rPr>
          <w:rFonts w:ascii="宋体" w:eastAsia="宋体" w:hAnsi="Times New Roman" w:cs="Times New Roman" w:hint="eastAsia"/>
          <w:b/>
          <w:color w:val="000000"/>
          <w:sz w:val="30"/>
          <w:szCs w:val="30"/>
        </w:rPr>
        <w:t>项目编号：</w:t>
      </w:r>
      <w:sdt>
        <w:sdtPr>
          <w:rPr>
            <w:rFonts w:ascii="宋体" w:eastAsia="宋体" w:hAnsi="Times New Roman" w:cs="Times New Roman" w:hint="eastAsia"/>
            <w:b/>
            <w:color w:val="000000"/>
            <w:sz w:val="30"/>
            <w:szCs w:val="30"/>
          </w:rPr>
          <w:alias w:val="A项目编号"/>
          <w:tag w:val="A项目编号"/>
          <w:id w:val="-374627456"/>
          <w:placeholder>
            <w:docPart w:val="36D07AB121A84549BB3159B22F58F0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b/>
              <w:color w:val="000000"/>
              <w:sz w:val="30"/>
              <w:szCs w:val="30"/>
            </w:rPr>
            <w:t>内师</w:t>
          </w:r>
          <w:proofErr w:type="gramStart"/>
          <w:r>
            <w:rPr>
              <w:rFonts w:ascii="宋体" w:eastAsia="宋体" w:hAnsi="Times New Roman" w:cs="Times New Roman" w:hint="eastAsia"/>
              <w:b/>
              <w:color w:val="000000"/>
              <w:sz w:val="30"/>
              <w:szCs w:val="30"/>
            </w:rPr>
            <w:t>磋</w:t>
          </w:r>
          <w:proofErr w:type="gramEnd"/>
          <w:r>
            <w:rPr>
              <w:rFonts w:ascii="宋体" w:eastAsia="宋体" w:hAnsi="Times New Roman" w:cs="Times New Roman" w:hint="eastAsia"/>
              <w:b/>
              <w:color w:val="000000"/>
              <w:sz w:val="30"/>
              <w:szCs w:val="30"/>
            </w:rPr>
            <w:t>[2020]-002号-2</w:t>
          </w:r>
        </w:sdtContent>
      </w:sdt>
      <w:r w:rsidRPr="00681E1B">
        <w:rPr>
          <w:rFonts w:ascii="宋体" w:eastAsia="宋体" w:hAnsi="Times New Roman" w:cs="Times New Roman"/>
          <w:b/>
          <w:color w:val="000000"/>
          <w:sz w:val="30"/>
          <w:szCs w:val="30"/>
        </w:rPr>
        <w:t xml:space="preserve"> </w:t>
      </w:r>
    </w:p>
    <w:p w:rsidR="00681E1B" w:rsidRPr="00681E1B" w:rsidRDefault="00681E1B" w:rsidP="00681E1B">
      <w:pPr>
        <w:jc w:val="center"/>
        <w:rPr>
          <w:rFonts w:ascii="宋体" w:eastAsia="宋体" w:hAnsi="Times New Roman" w:cs="Times New Roman"/>
          <w:b/>
          <w:color w:val="000000"/>
          <w:sz w:val="30"/>
          <w:szCs w:val="30"/>
        </w:rPr>
      </w:pPr>
    </w:p>
    <w:p w:rsidR="00681E1B" w:rsidRPr="00681E1B" w:rsidRDefault="00681E1B" w:rsidP="00681E1B">
      <w:pPr>
        <w:jc w:val="center"/>
        <w:rPr>
          <w:rFonts w:ascii="宋体" w:eastAsia="宋体" w:hAnsi="Times New Roman" w:cs="Times New Roman"/>
          <w:b/>
          <w:color w:val="000000"/>
          <w:sz w:val="30"/>
          <w:szCs w:val="30"/>
        </w:rPr>
      </w:pPr>
      <w:r w:rsidRPr="00681E1B">
        <w:rPr>
          <w:rFonts w:ascii="宋体" w:eastAsia="宋体" w:hAnsi="Times New Roman" w:cs="Times New Roman" w:hint="eastAsia"/>
          <w:b/>
          <w:color w:val="000000"/>
          <w:sz w:val="30"/>
          <w:szCs w:val="30"/>
        </w:rPr>
        <w:t>项目名称：</w:t>
      </w:r>
      <w:sdt>
        <w:sdtPr>
          <w:rPr>
            <w:rFonts w:ascii="宋体" w:eastAsia="宋体" w:hAnsi="Times New Roman" w:cs="Times New Roman" w:hint="eastAsia"/>
            <w:b/>
            <w:color w:val="000000"/>
            <w:sz w:val="30"/>
            <w:szCs w:val="30"/>
          </w:rPr>
          <w:alias w:val="A项目名称"/>
          <w:tag w:val="A项目名称"/>
          <w:id w:val="15661697"/>
          <w:placeholder>
            <w:docPart w:val="30170FB8CB714899B913BA478BF805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Times New Roman" w:cs="Times New Roman" w:hint="eastAsia"/>
              <w:b/>
              <w:color w:val="000000"/>
              <w:sz w:val="30"/>
              <w:szCs w:val="30"/>
            </w:rPr>
            <w:t>2020年钢琴调律及维护服务(第2次)</w:t>
          </w:r>
        </w:sdtContent>
      </w:sdt>
    </w:p>
    <w:p w:rsidR="00681E1B" w:rsidRPr="00681E1B" w:rsidRDefault="00681E1B" w:rsidP="00681E1B">
      <w:pPr>
        <w:jc w:val="center"/>
        <w:rPr>
          <w:rFonts w:ascii="宋体" w:eastAsia="宋体" w:hAnsi="Times New Roman" w:cs="Times New Roman"/>
          <w:b/>
          <w:color w:val="000000"/>
          <w:sz w:val="30"/>
          <w:szCs w:val="30"/>
        </w:rPr>
      </w:pPr>
    </w:p>
    <w:p w:rsidR="00681E1B" w:rsidRPr="00681E1B" w:rsidRDefault="00681E1B" w:rsidP="00681E1B">
      <w:pPr>
        <w:spacing w:line="360" w:lineRule="auto"/>
        <w:rPr>
          <w:rFonts w:ascii="宋体" w:eastAsia="宋体" w:hAnsi="Times New Roman" w:cs="Times New Roman"/>
          <w:b/>
          <w:color w:val="000000"/>
          <w:sz w:val="52"/>
          <w:szCs w:val="52"/>
        </w:rPr>
      </w:pPr>
    </w:p>
    <w:p w:rsidR="00681E1B" w:rsidRPr="00681E1B" w:rsidRDefault="00681E1B" w:rsidP="00681E1B">
      <w:pPr>
        <w:spacing w:line="360" w:lineRule="auto"/>
        <w:jc w:val="center"/>
        <w:rPr>
          <w:rFonts w:ascii="Times New Roman" w:eastAsia="宋体" w:hAnsi="宋体" w:cs="Times New Roman"/>
          <w:b/>
          <w:sz w:val="44"/>
          <w:szCs w:val="44"/>
        </w:rPr>
      </w:pPr>
      <w:r w:rsidRPr="00681E1B">
        <w:rPr>
          <w:rFonts w:ascii="Times New Roman" w:eastAsia="宋体" w:hAnsi="宋体" w:cs="Times New Roman"/>
          <w:b/>
          <w:sz w:val="44"/>
          <w:szCs w:val="44"/>
        </w:rPr>
        <w:t>竞</w:t>
      </w:r>
    </w:p>
    <w:p w:rsidR="00681E1B" w:rsidRPr="00681E1B" w:rsidRDefault="00681E1B" w:rsidP="00681E1B">
      <w:pPr>
        <w:spacing w:line="360" w:lineRule="auto"/>
        <w:jc w:val="center"/>
        <w:rPr>
          <w:rFonts w:ascii="Times New Roman" w:eastAsia="宋体" w:hAnsi="Times New Roman" w:cs="Times New Roman"/>
          <w:b/>
          <w:color w:val="000000"/>
          <w:sz w:val="44"/>
          <w:szCs w:val="44"/>
        </w:rPr>
      </w:pPr>
      <w:r w:rsidRPr="00681E1B">
        <w:rPr>
          <w:rFonts w:ascii="Times New Roman" w:eastAsia="宋体" w:hAnsi="宋体" w:cs="Times New Roman"/>
          <w:b/>
          <w:sz w:val="44"/>
          <w:szCs w:val="44"/>
        </w:rPr>
        <w:t>争</w:t>
      </w:r>
    </w:p>
    <w:p w:rsidR="00681E1B" w:rsidRPr="00681E1B" w:rsidRDefault="00681E1B" w:rsidP="00681E1B">
      <w:pPr>
        <w:spacing w:line="360" w:lineRule="auto"/>
        <w:jc w:val="center"/>
        <w:rPr>
          <w:rFonts w:ascii="Times New Roman" w:eastAsia="宋体" w:hAnsi="Times New Roman" w:cs="Times New Roman"/>
          <w:b/>
          <w:color w:val="000000"/>
          <w:sz w:val="44"/>
          <w:szCs w:val="44"/>
        </w:rPr>
      </w:pPr>
      <w:r w:rsidRPr="00681E1B">
        <w:rPr>
          <w:rFonts w:ascii="Times New Roman" w:eastAsia="宋体" w:hAnsi="宋体" w:cs="Times New Roman"/>
          <w:b/>
          <w:sz w:val="44"/>
          <w:szCs w:val="44"/>
        </w:rPr>
        <w:t>性</w:t>
      </w:r>
    </w:p>
    <w:p w:rsidR="00681E1B" w:rsidRPr="00681E1B" w:rsidRDefault="00681E1B" w:rsidP="00681E1B">
      <w:pPr>
        <w:spacing w:line="360" w:lineRule="auto"/>
        <w:jc w:val="center"/>
        <w:rPr>
          <w:rFonts w:ascii="Times New Roman" w:eastAsia="宋体" w:hAnsi="Times New Roman" w:cs="Times New Roman"/>
          <w:b/>
          <w:color w:val="000000"/>
          <w:sz w:val="44"/>
          <w:szCs w:val="44"/>
        </w:rPr>
      </w:pPr>
      <w:proofErr w:type="gramStart"/>
      <w:r w:rsidRPr="00681E1B">
        <w:rPr>
          <w:rFonts w:ascii="Times New Roman" w:eastAsia="宋体" w:hAnsi="宋体" w:cs="Times New Roman"/>
          <w:b/>
          <w:sz w:val="44"/>
          <w:szCs w:val="44"/>
        </w:rPr>
        <w:t>磋</w:t>
      </w:r>
      <w:proofErr w:type="gramEnd"/>
    </w:p>
    <w:p w:rsidR="00681E1B" w:rsidRPr="00681E1B" w:rsidRDefault="00681E1B" w:rsidP="00681E1B">
      <w:pPr>
        <w:spacing w:line="360" w:lineRule="auto"/>
        <w:jc w:val="center"/>
        <w:rPr>
          <w:rFonts w:ascii="Times New Roman" w:eastAsia="宋体" w:hAnsi="Times New Roman" w:cs="Times New Roman"/>
          <w:b/>
          <w:color w:val="000000"/>
          <w:sz w:val="44"/>
          <w:szCs w:val="44"/>
        </w:rPr>
      </w:pPr>
      <w:r w:rsidRPr="00681E1B">
        <w:rPr>
          <w:rFonts w:ascii="Times New Roman" w:eastAsia="宋体" w:hAnsi="宋体" w:cs="Times New Roman"/>
          <w:b/>
          <w:sz w:val="44"/>
          <w:szCs w:val="44"/>
        </w:rPr>
        <w:t>商</w:t>
      </w:r>
    </w:p>
    <w:p w:rsidR="00681E1B" w:rsidRPr="00681E1B" w:rsidRDefault="00681E1B" w:rsidP="00681E1B">
      <w:pPr>
        <w:spacing w:line="360" w:lineRule="auto"/>
        <w:jc w:val="center"/>
        <w:rPr>
          <w:rFonts w:ascii="Times New Roman" w:eastAsia="宋体" w:hAnsi="Times New Roman" w:cs="Times New Roman"/>
          <w:b/>
          <w:color w:val="000000"/>
          <w:sz w:val="44"/>
          <w:szCs w:val="44"/>
        </w:rPr>
      </w:pPr>
      <w:r w:rsidRPr="00681E1B">
        <w:rPr>
          <w:rFonts w:ascii="Times New Roman" w:eastAsia="宋体" w:hAnsi="宋体" w:cs="Times New Roman"/>
          <w:b/>
          <w:sz w:val="44"/>
          <w:szCs w:val="44"/>
        </w:rPr>
        <w:t>文</w:t>
      </w:r>
    </w:p>
    <w:p w:rsidR="00681E1B" w:rsidRPr="00681E1B" w:rsidRDefault="00681E1B" w:rsidP="00681E1B">
      <w:pPr>
        <w:spacing w:line="360" w:lineRule="auto"/>
        <w:jc w:val="center"/>
        <w:rPr>
          <w:rFonts w:ascii="Times New Roman" w:eastAsia="宋体" w:hAnsi="Times New Roman" w:cs="Times New Roman"/>
          <w:b/>
          <w:color w:val="000000"/>
          <w:sz w:val="44"/>
          <w:szCs w:val="44"/>
        </w:rPr>
      </w:pPr>
      <w:r w:rsidRPr="00681E1B">
        <w:rPr>
          <w:rFonts w:ascii="Times New Roman" w:eastAsia="宋体" w:hAnsi="宋体" w:cs="Times New Roman"/>
          <w:b/>
          <w:sz w:val="44"/>
          <w:szCs w:val="44"/>
        </w:rPr>
        <w:t>件</w:t>
      </w:r>
    </w:p>
    <w:p w:rsidR="00681E1B" w:rsidRPr="00681E1B" w:rsidRDefault="00681E1B" w:rsidP="00681E1B">
      <w:pPr>
        <w:spacing w:line="360" w:lineRule="auto"/>
        <w:jc w:val="center"/>
        <w:rPr>
          <w:rFonts w:ascii="Times New Roman" w:eastAsia="宋体" w:hAnsi="Times New Roman" w:cs="Times New Roman"/>
          <w:b/>
          <w:color w:val="000000"/>
          <w:sz w:val="32"/>
          <w:szCs w:val="32"/>
        </w:rPr>
      </w:pPr>
    </w:p>
    <w:p w:rsidR="00681E1B" w:rsidRPr="00681E1B" w:rsidRDefault="00681E1B" w:rsidP="00681E1B">
      <w:pPr>
        <w:spacing w:line="360" w:lineRule="auto"/>
        <w:jc w:val="center"/>
        <w:rPr>
          <w:rFonts w:ascii="Times New Roman" w:eastAsia="宋体" w:hAnsi="Times New Roman" w:cs="Times New Roman"/>
          <w:b/>
          <w:color w:val="000000"/>
          <w:sz w:val="32"/>
          <w:szCs w:val="32"/>
        </w:rPr>
      </w:pPr>
    </w:p>
    <w:p w:rsidR="00681E1B" w:rsidRPr="00681E1B" w:rsidRDefault="00681E1B" w:rsidP="00681E1B">
      <w:pPr>
        <w:spacing w:line="360" w:lineRule="auto"/>
        <w:jc w:val="center"/>
        <w:rPr>
          <w:rFonts w:ascii="Times New Roman" w:eastAsia="宋体" w:hAnsi="Times New Roman" w:cs="Times New Roman"/>
          <w:b/>
          <w:color w:val="000000"/>
          <w:sz w:val="32"/>
          <w:szCs w:val="32"/>
        </w:rPr>
      </w:pPr>
      <w:r w:rsidRPr="00681E1B">
        <w:rPr>
          <w:rFonts w:ascii="Times New Roman" w:eastAsia="宋体" w:hAnsi="Times New Roman" w:cs="Times New Roman" w:hint="eastAsia"/>
          <w:b/>
          <w:color w:val="000000"/>
          <w:sz w:val="32"/>
          <w:szCs w:val="32"/>
        </w:rPr>
        <w:t>中国·四川（</w:t>
      </w:r>
      <w:r w:rsidRPr="00681E1B">
        <w:rPr>
          <w:rFonts w:ascii="宋体" w:eastAsia="宋体" w:hAnsi="Times New Roman" w:cs="Times New Roman" w:hint="eastAsia"/>
          <w:b/>
          <w:color w:val="000000"/>
          <w:sz w:val="30"/>
          <w:szCs w:val="30"/>
        </w:rPr>
        <w:t>内江</w:t>
      </w:r>
      <w:r w:rsidRPr="00681E1B">
        <w:rPr>
          <w:rFonts w:ascii="Times New Roman" w:eastAsia="宋体" w:hAnsi="Times New Roman" w:cs="Times New Roman" w:hint="eastAsia"/>
          <w:b/>
          <w:color w:val="000000"/>
          <w:sz w:val="32"/>
          <w:szCs w:val="32"/>
        </w:rPr>
        <w:t>）</w:t>
      </w:r>
    </w:p>
    <w:p w:rsidR="00681E1B" w:rsidRPr="00681E1B" w:rsidRDefault="00681E1B" w:rsidP="00681E1B">
      <w:pPr>
        <w:spacing w:line="360" w:lineRule="auto"/>
        <w:jc w:val="center"/>
        <w:rPr>
          <w:rFonts w:ascii="Times New Roman" w:eastAsia="宋体" w:hAnsi="Times New Roman" w:cs="Times New Roman"/>
          <w:b/>
          <w:sz w:val="32"/>
          <w:szCs w:val="32"/>
        </w:rPr>
      </w:pPr>
      <w:r w:rsidRPr="00681E1B">
        <w:rPr>
          <w:rFonts w:ascii="Times New Roman" w:eastAsia="宋体" w:hAnsi="宋体" w:cs="Times New Roman" w:hint="eastAsia"/>
          <w:b/>
          <w:sz w:val="30"/>
          <w:szCs w:val="30"/>
        </w:rPr>
        <w:t>内江师范学院招标工作办公室</w:t>
      </w:r>
      <w:r w:rsidRPr="00681E1B">
        <w:rPr>
          <w:rFonts w:ascii="Times New Roman" w:eastAsia="宋体" w:hAnsi="Times New Roman" w:cs="Times New Roman" w:hint="eastAsia"/>
          <w:b/>
          <w:sz w:val="32"/>
          <w:szCs w:val="32"/>
        </w:rPr>
        <w:t>编制</w:t>
      </w:r>
    </w:p>
    <w:p w:rsidR="00681E1B" w:rsidRPr="00681E1B" w:rsidRDefault="00681E1B" w:rsidP="00681E1B">
      <w:pPr>
        <w:spacing w:line="360" w:lineRule="auto"/>
        <w:jc w:val="center"/>
        <w:rPr>
          <w:rFonts w:ascii="Times New Roman" w:eastAsia="宋体" w:hAnsi="Times New Roman" w:cs="Times New Roman"/>
          <w:b/>
          <w:sz w:val="32"/>
          <w:szCs w:val="32"/>
        </w:rPr>
      </w:pPr>
      <w:r w:rsidRPr="00681E1B">
        <w:rPr>
          <w:rFonts w:ascii="Times New Roman" w:eastAsia="宋体" w:hAnsi="Times New Roman" w:cs="Times New Roman" w:hint="eastAsia"/>
          <w:b/>
          <w:sz w:val="32"/>
          <w:szCs w:val="32"/>
        </w:rPr>
        <w:t>二○二○年一月</w:t>
      </w:r>
    </w:p>
    <w:p w:rsidR="00681E1B" w:rsidRPr="00681E1B" w:rsidRDefault="00681E1B" w:rsidP="00681E1B">
      <w:pPr>
        <w:widowControl/>
        <w:jc w:val="left"/>
        <w:rPr>
          <w:rFonts w:ascii="Times New Roman" w:eastAsia="宋体" w:hAnsi="Times New Roman" w:cs="Times New Roman"/>
          <w:szCs w:val="24"/>
        </w:rPr>
      </w:pPr>
      <w:bookmarkStart w:id="0" w:name="_Hlt101233737"/>
      <w:bookmarkStart w:id="1" w:name="_Hlt101843627"/>
      <w:bookmarkEnd w:id="0"/>
      <w:bookmarkEnd w:id="1"/>
      <w:r w:rsidRPr="00681E1B">
        <w:rPr>
          <w:rFonts w:ascii="Times New Roman" w:eastAsia="宋体" w:hAnsi="Times New Roman" w:cs="Times New Roman"/>
          <w:szCs w:val="24"/>
        </w:rPr>
        <w:br w:type="page"/>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spacing w:before="260" w:after="260" w:line="360" w:lineRule="exact"/>
        <w:jc w:val="center"/>
        <w:outlineLvl w:val="1"/>
        <w:rPr>
          <w:rFonts w:ascii="宋体" w:eastAsia="宋体" w:hAnsi="Arial" w:cs="Times New Roman"/>
          <w:b/>
          <w:color w:val="000000"/>
          <w:sz w:val="36"/>
          <w:szCs w:val="32"/>
        </w:rPr>
      </w:pPr>
      <w:r w:rsidRPr="00681E1B">
        <w:rPr>
          <w:rFonts w:ascii="宋体" w:eastAsia="宋体" w:hAnsi="Arial" w:cs="Times New Roman" w:hint="eastAsia"/>
          <w:b/>
          <w:color w:val="000000"/>
          <w:sz w:val="36"/>
          <w:szCs w:val="32"/>
        </w:rPr>
        <w:t>目    录</w:t>
      </w:r>
    </w:p>
    <w:p w:rsidR="00681E1B" w:rsidRPr="00681E1B" w:rsidRDefault="00681E1B" w:rsidP="00681E1B">
      <w:pPr>
        <w:rPr>
          <w:rFonts w:ascii="Times New Roman" w:eastAsia="宋体" w:hAnsi="Times New Roman" w:cs="Times New Roman"/>
          <w:color w:val="000000"/>
          <w:szCs w:val="24"/>
        </w:rPr>
      </w:pPr>
    </w:p>
    <w:p w:rsidR="00681E1B" w:rsidRPr="00681E1B" w:rsidRDefault="00681E1B" w:rsidP="00681E1B">
      <w:pPr>
        <w:rPr>
          <w:rFonts w:ascii="Times New Roman" w:eastAsia="宋体" w:hAnsi="Times New Roman" w:cs="Times New Roman"/>
          <w:color w:val="000000"/>
          <w:szCs w:val="24"/>
        </w:rPr>
      </w:pPr>
    </w:p>
    <w:p w:rsidR="00681E1B" w:rsidRPr="00681E1B" w:rsidRDefault="00681E1B" w:rsidP="00681E1B">
      <w:pPr>
        <w:tabs>
          <w:tab w:val="right" w:leader="dot" w:pos="10705"/>
        </w:tabs>
        <w:spacing w:line="360" w:lineRule="auto"/>
        <w:rPr>
          <w:noProof/>
        </w:rPr>
      </w:pPr>
      <w:r w:rsidRPr="00681E1B">
        <w:rPr>
          <w:rFonts w:ascii="Times New Roman" w:eastAsia="宋体" w:hAnsi="Times New Roman" w:cs="Times New Roman"/>
          <w:color w:val="000000"/>
          <w:sz w:val="28"/>
          <w:szCs w:val="28"/>
        </w:rPr>
        <w:fldChar w:fldCharType="begin"/>
      </w:r>
      <w:r w:rsidRPr="00681E1B">
        <w:rPr>
          <w:rFonts w:ascii="Times New Roman" w:eastAsia="宋体" w:hAnsi="Times New Roman" w:cs="Times New Roman"/>
          <w:color w:val="000000"/>
          <w:sz w:val="28"/>
          <w:szCs w:val="28"/>
        </w:rPr>
        <w:instrText xml:space="preserve"> TOC \o "1-1" \h \z \u </w:instrText>
      </w:r>
      <w:r w:rsidRPr="00681E1B">
        <w:rPr>
          <w:rFonts w:ascii="Times New Roman" w:eastAsia="宋体" w:hAnsi="Times New Roman" w:cs="Times New Roman"/>
          <w:color w:val="000000"/>
          <w:sz w:val="28"/>
          <w:szCs w:val="28"/>
        </w:rPr>
        <w:fldChar w:fldCharType="separate"/>
      </w:r>
      <w:hyperlink w:anchor="_Toc29541525" w:history="1">
        <w:r w:rsidRPr="00681E1B">
          <w:rPr>
            <w:rFonts w:ascii="宋体" w:eastAsia="宋体" w:hAnsi="Times New Roman" w:cs="Times New Roman"/>
            <w:b/>
            <w:noProof/>
            <w:color w:val="0000FF"/>
            <w:kern w:val="44"/>
            <w:sz w:val="28"/>
            <w:szCs w:val="24"/>
            <w:u w:val="single"/>
          </w:rPr>
          <w:t>第一章  磋商邀请</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_Toc29541525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3</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26" w:history="1">
        <w:r w:rsidRPr="00681E1B">
          <w:rPr>
            <w:rFonts w:ascii="宋体" w:eastAsia="宋体" w:hAnsi="Times New Roman" w:cs="Times New Roman"/>
            <w:b/>
            <w:noProof/>
            <w:color w:val="0000FF"/>
            <w:kern w:val="44"/>
            <w:sz w:val="28"/>
            <w:szCs w:val="24"/>
            <w:u w:val="single"/>
          </w:rPr>
          <w:t>第二章  磋商须知</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_Toc29541526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5</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27" w:history="1">
        <w:r w:rsidRPr="00681E1B">
          <w:rPr>
            <w:rFonts w:ascii="宋体" w:eastAsia="宋体" w:hAnsi="Times New Roman" w:cs="Times New Roman"/>
            <w:b/>
            <w:noProof/>
            <w:color w:val="0000FF"/>
            <w:kern w:val="44"/>
            <w:sz w:val="28"/>
            <w:szCs w:val="24"/>
            <w:u w:val="single"/>
          </w:rPr>
          <w:t>第三章  响应文件格式</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_Toc29541527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15</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28" w:history="1">
        <w:r w:rsidRPr="00681E1B">
          <w:rPr>
            <w:rFonts w:ascii="宋体" w:eastAsia="宋体" w:hAnsi="Times New Roman" w:cs="Times New Roman"/>
            <w:b/>
            <w:noProof/>
            <w:color w:val="0000FF"/>
            <w:kern w:val="44"/>
            <w:sz w:val="28"/>
            <w:szCs w:val="24"/>
            <w:u w:val="single"/>
          </w:rPr>
          <w:t>第四章  投标商资格条件要求</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_Toc29541528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25</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29" w:history="1">
        <w:r w:rsidRPr="00681E1B">
          <w:rPr>
            <w:rFonts w:ascii="宋体" w:eastAsia="宋体" w:hAnsi="Times New Roman" w:cs="Times New Roman"/>
            <w:b/>
            <w:noProof/>
            <w:color w:val="0000FF"/>
            <w:kern w:val="44"/>
            <w:sz w:val="28"/>
            <w:szCs w:val="24"/>
            <w:u w:val="single"/>
          </w:rPr>
          <w:t>第五章  投标商资格证明材料</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_Toc29541529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26</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30" w:history="1">
        <w:r w:rsidRPr="00681E1B">
          <w:rPr>
            <w:rFonts w:ascii="宋体" w:eastAsia="宋体" w:hAnsi="Times New Roman" w:cs="Times New Roman"/>
            <w:b/>
            <w:noProof/>
            <w:color w:val="0000FF"/>
            <w:kern w:val="44"/>
            <w:sz w:val="28"/>
            <w:szCs w:val="24"/>
            <w:u w:val="single"/>
          </w:rPr>
          <w:t>第六章  采购项目技术、服务、政府采购合同内容条款及其他商务要求</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_Toc29541530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28</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31" w:history="1">
        <w:r w:rsidRPr="00681E1B">
          <w:rPr>
            <w:rFonts w:ascii="宋体" w:eastAsia="宋体" w:hAnsi="Times New Roman" w:cs="Times New Roman"/>
            <w:b/>
            <w:noProof/>
            <w:color w:val="0000FF"/>
            <w:kern w:val="44"/>
            <w:sz w:val="28"/>
            <w:szCs w:val="24"/>
            <w:u w:val="single"/>
          </w:rPr>
          <w:t>第七章  评审方法</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_Toc29541531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31</w:t>
        </w:r>
        <w:r w:rsidRPr="00681E1B">
          <w:rPr>
            <w:rFonts w:ascii="Calibri" w:eastAsia="宋体" w:hAnsi="Calibri" w:cs="Times New Roman"/>
            <w:noProof/>
            <w:webHidden/>
            <w:sz w:val="28"/>
            <w:szCs w:val="24"/>
          </w:rPr>
          <w:fldChar w:fldCharType="end"/>
        </w:r>
      </w:hyperlink>
    </w:p>
    <w:p w:rsidR="00681E1B" w:rsidRPr="00681E1B" w:rsidRDefault="00681E1B" w:rsidP="00681E1B">
      <w:pPr>
        <w:tabs>
          <w:tab w:val="right" w:leader="dot" w:pos="10705"/>
        </w:tabs>
        <w:spacing w:line="360" w:lineRule="auto"/>
        <w:rPr>
          <w:noProof/>
        </w:rPr>
      </w:pPr>
      <w:hyperlink w:anchor="_Toc29541532" w:history="1">
        <w:r w:rsidRPr="00681E1B">
          <w:rPr>
            <w:rFonts w:ascii="宋体" w:eastAsia="宋体" w:hAnsi="Times New Roman" w:cs="Times New Roman"/>
            <w:b/>
            <w:noProof/>
            <w:color w:val="0000FF"/>
            <w:kern w:val="44"/>
            <w:sz w:val="28"/>
            <w:szCs w:val="24"/>
            <w:u w:val="single"/>
          </w:rPr>
          <w:t>第八章  合同草案条款</w:t>
        </w:r>
        <w:r w:rsidRPr="00681E1B">
          <w:rPr>
            <w:rFonts w:ascii="Calibri" w:eastAsia="宋体" w:hAnsi="Calibri" w:cs="Times New Roman"/>
            <w:noProof/>
            <w:webHidden/>
            <w:sz w:val="28"/>
            <w:szCs w:val="24"/>
          </w:rPr>
          <w:tab/>
        </w:r>
        <w:r w:rsidRPr="00681E1B">
          <w:rPr>
            <w:rFonts w:ascii="Calibri" w:eastAsia="宋体" w:hAnsi="Calibri" w:cs="Times New Roman"/>
            <w:noProof/>
            <w:webHidden/>
            <w:sz w:val="28"/>
            <w:szCs w:val="24"/>
          </w:rPr>
          <w:fldChar w:fldCharType="begin"/>
        </w:r>
        <w:r w:rsidRPr="00681E1B">
          <w:rPr>
            <w:rFonts w:ascii="Calibri" w:eastAsia="宋体" w:hAnsi="Calibri" w:cs="Times New Roman"/>
            <w:noProof/>
            <w:webHidden/>
            <w:sz w:val="28"/>
            <w:szCs w:val="24"/>
          </w:rPr>
          <w:instrText xml:space="preserve"> PAGEREF _Toc29541532 \h </w:instrText>
        </w:r>
        <w:r w:rsidRPr="00681E1B">
          <w:rPr>
            <w:rFonts w:ascii="Calibri" w:eastAsia="宋体" w:hAnsi="Calibri" w:cs="Times New Roman"/>
            <w:noProof/>
            <w:webHidden/>
            <w:sz w:val="28"/>
            <w:szCs w:val="24"/>
          </w:rPr>
        </w:r>
        <w:r w:rsidRPr="00681E1B">
          <w:rPr>
            <w:rFonts w:ascii="Calibri" w:eastAsia="宋体" w:hAnsi="Calibri" w:cs="Times New Roman"/>
            <w:noProof/>
            <w:webHidden/>
            <w:sz w:val="28"/>
            <w:szCs w:val="24"/>
          </w:rPr>
          <w:fldChar w:fldCharType="separate"/>
        </w:r>
        <w:r w:rsidRPr="00681E1B">
          <w:rPr>
            <w:rFonts w:ascii="Calibri" w:eastAsia="宋体" w:hAnsi="Calibri" w:cs="Times New Roman"/>
            <w:noProof/>
            <w:webHidden/>
            <w:sz w:val="28"/>
            <w:szCs w:val="24"/>
          </w:rPr>
          <w:t>40</w:t>
        </w:r>
        <w:r w:rsidRPr="00681E1B">
          <w:rPr>
            <w:rFonts w:ascii="Calibri" w:eastAsia="宋体" w:hAnsi="Calibri" w:cs="Times New Roman"/>
            <w:noProof/>
            <w:webHidden/>
            <w:sz w:val="28"/>
            <w:szCs w:val="24"/>
          </w:rPr>
          <w:fldChar w:fldCharType="end"/>
        </w:r>
      </w:hyperlink>
    </w:p>
    <w:p w:rsidR="00681E1B" w:rsidRPr="00681E1B" w:rsidRDefault="00681E1B" w:rsidP="00681E1B">
      <w:pPr>
        <w:widowControl/>
        <w:spacing w:line="480" w:lineRule="auto"/>
        <w:jc w:val="left"/>
        <w:rPr>
          <w:rFonts w:ascii="宋体" w:eastAsia="宋体" w:hAnsi="宋体" w:cs="Times New Roman"/>
          <w:bCs/>
          <w:color w:val="000000"/>
          <w:sz w:val="28"/>
          <w:szCs w:val="28"/>
        </w:rPr>
      </w:pPr>
      <w:r w:rsidRPr="00681E1B">
        <w:rPr>
          <w:rFonts w:ascii="Times New Roman" w:eastAsia="宋体" w:hAnsi="Times New Roman" w:cs="Times New Roman"/>
          <w:color w:val="000000"/>
          <w:sz w:val="28"/>
          <w:szCs w:val="28"/>
        </w:rPr>
        <w:fldChar w:fldCharType="end"/>
      </w:r>
      <w:r w:rsidRPr="00681E1B">
        <w:rPr>
          <w:rFonts w:ascii="宋体" w:eastAsia="宋体" w:hAnsi="宋体" w:cs="Times New Roman"/>
          <w:b/>
          <w:color w:val="000000"/>
          <w:sz w:val="28"/>
          <w:szCs w:val="28"/>
        </w:rPr>
        <w:br w:type="page"/>
      </w: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2" w:name="_Toc29541525"/>
      <w:r w:rsidRPr="00681E1B">
        <w:rPr>
          <w:rFonts w:ascii="宋体" w:eastAsia="宋体" w:hAnsi="Times New Roman" w:cs="Times New Roman" w:hint="eastAsia"/>
          <w:b/>
          <w:color w:val="000000"/>
          <w:kern w:val="44"/>
          <w:sz w:val="36"/>
          <w:szCs w:val="44"/>
        </w:rPr>
        <w:lastRenderedPageBreak/>
        <w:t>第一章  磋商邀请</w:t>
      </w:r>
      <w:bookmarkEnd w:id="2"/>
    </w:p>
    <w:p w:rsidR="00681E1B" w:rsidRPr="00681E1B" w:rsidRDefault="00681E1B" w:rsidP="00681E1B">
      <w:pPr>
        <w:spacing w:line="440" w:lineRule="exact"/>
        <w:ind w:firstLineChars="300" w:firstLine="720"/>
        <w:jc w:val="left"/>
        <w:rPr>
          <w:rFonts w:ascii="宋体" w:eastAsia="宋体" w:hAnsi="宋体" w:cs="Times New Roman"/>
          <w:color w:val="000000"/>
          <w:sz w:val="24"/>
          <w:szCs w:val="28"/>
        </w:rPr>
      </w:pPr>
      <w:r w:rsidRPr="00681E1B">
        <w:rPr>
          <w:rFonts w:ascii="宋体" w:eastAsia="宋体" w:hAnsi="宋体" w:cs="Times New Roman" w:hint="eastAsia"/>
          <w:color w:val="FF0000"/>
          <w:sz w:val="24"/>
          <w:szCs w:val="24"/>
          <w:u w:val="single"/>
        </w:rPr>
        <w:t>内江师范学院招标工作办公室</w:t>
      </w:r>
      <w:r w:rsidRPr="00681E1B">
        <w:rPr>
          <w:rFonts w:ascii="宋体" w:eastAsia="宋体" w:hAnsi="宋体" w:cs="Times New Roman" w:hint="eastAsia"/>
          <w:color w:val="000000"/>
          <w:sz w:val="24"/>
          <w:szCs w:val="24"/>
        </w:rPr>
        <w:t>受</w:t>
      </w:r>
      <w:r w:rsidRPr="00681E1B">
        <w:rPr>
          <w:rFonts w:ascii="宋体" w:eastAsia="宋体" w:hAnsi="宋体" w:cs="Times New Roman" w:hint="eastAsia"/>
          <w:color w:val="FF0000"/>
          <w:sz w:val="24"/>
          <w:szCs w:val="24"/>
          <w:u w:val="single"/>
        </w:rPr>
        <w:t>国</w:t>
      </w:r>
      <w:r w:rsidR="002A7048">
        <w:rPr>
          <w:rFonts w:ascii="宋体" w:eastAsia="宋体" w:hAnsi="宋体" w:cs="Times New Roman" w:hint="eastAsia"/>
          <w:color w:val="FF0000"/>
          <w:sz w:val="24"/>
          <w:szCs w:val="24"/>
          <w:u w:val="single"/>
        </w:rPr>
        <w:t>有</w:t>
      </w:r>
      <w:r w:rsidRPr="00681E1B">
        <w:rPr>
          <w:rFonts w:ascii="宋体" w:eastAsia="宋体" w:hAnsi="宋体" w:cs="Times New Roman" w:hint="eastAsia"/>
          <w:color w:val="FF0000"/>
          <w:sz w:val="24"/>
          <w:szCs w:val="24"/>
          <w:u w:val="single"/>
        </w:rPr>
        <w:t>资</w:t>
      </w:r>
      <w:r w:rsidR="002A7048">
        <w:rPr>
          <w:rFonts w:ascii="宋体" w:eastAsia="宋体" w:hAnsi="宋体" w:cs="Times New Roman" w:hint="eastAsia"/>
          <w:color w:val="FF0000"/>
          <w:sz w:val="24"/>
          <w:szCs w:val="24"/>
          <w:u w:val="single"/>
        </w:rPr>
        <w:t>产与实验设备管理</w:t>
      </w:r>
      <w:r w:rsidRPr="00681E1B">
        <w:rPr>
          <w:rFonts w:ascii="宋体" w:eastAsia="宋体" w:hAnsi="宋体" w:cs="Times New Roman" w:hint="eastAsia"/>
          <w:color w:val="FF0000"/>
          <w:sz w:val="24"/>
          <w:szCs w:val="24"/>
          <w:u w:val="single"/>
        </w:rPr>
        <w:t>处</w:t>
      </w:r>
      <w:r w:rsidRPr="00681E1B">
        <w:rPr>
          <w:rFonts w:ascii="宋体" w:eastAsia="宋体" w:hAnsi="宋体" w:cs="Times New Roman" w:hint="eastAsia"/>
          <w:color w:val="000000"/>
          <w:sz w:val="24"/>
          <w:szCs w:val="24"/>
        </w:rPr>
        <w:t>委托，拟对</w:t>
      </w:r>
      <w:sdt>
        <w:sdtPr>
          <w:rPr>
            <w:rFonts w:ascii="宋体" w:eastAsia="宋体" w:hAnsi="宋体" w:cs="Times New Roman" w:hint="eastAsia"/>
            <w:color w:val="000000"/>
            <w:sz w:val="24"/>
            <w:szCs w:val="24"/>
          </w:rPr>
          <w:alias w:val="A项目名称"/>
          <w:tag w:val="A项目名称"/>
          <w:id w:val="-1784866721"/>
          <w:placeholder>
            <w:docPart w:val="7B6A52F4F46A41E8946B6577FA4398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hint="eastAsia"/>
              <w:color w:val="000000"/>
              <w:sz w:val="24"/>
              <w:szCs w:val="24"/>
            </w:rPr>
            <w:t>2020年钢琴调律及维护服务(第2次)</w:t>
          </w:r>
        </w:sdtContent>
      </w:sdt>
      <w:r w:rsidRPr="00681E1B">
        <w:rPr>
          <w:rFonts w:ascii="宋体" w:eastAsia="宋体" w:hAnsi="宋体" w:cs="Times New Roman" w:hint="eastAsia"/>
          <w:color w:val="000000"/>
          <w:sz w:val="24"/>
          <w:szCs w:val="32"/>
        </w:rPr>
        <w:t>项目采用竞争性磋商方式</w:t>
      </w:r>
      <w:r w:rsidRPr="00681E1B">
        <w:rPr>
          <w:rFonts w:ascii="宋体" w:eastAsia="宋体" w:hAnsi="宋体" w:cs="Times New Roman" w:hint="eastAsia"/>
          <w:color w:val="000000"/>
          <w:sz w:val="24"/>
          <w:szCs w:val="24"/>
        </w:rPr>
        <w:t>进行采购，特</w:t>
      </w:r>
      <w:r w:rsidRPr="00681E1B">
        <w:rPr>
          <w:rFonts w:ascii="宋体" w:eastAsia="宋体" w:hAnsi="宋体" w:cs="Times New Roman" w:hint="eastAsia"/>
          <w:color w:val="000000"/>
          <w:sz w:val="24"/>
          <w:szCs w:val="28"/>
        </w:rPr>
        <w:t>邀</w:t>
      </w:r>
      <w:proofErr w:type="gramStart"/>
      <w:r w:rsidRPr="00681E1B">
        <w:rPr>
          <w:rFonts w:ascii="宋体" w:eastAsia="宋体" w:hAnsi="宋体" w:cs="Times New Roman" w:hint="eastAsia"/>
          <w:color w:val="000000"/>
          <w:sz w:val="24"/>
          <w:szCs w:val="28"/>
        </w:rPr>
        <w:t>请符合</w:t>
      </w:r>
      <w:proofErr w:type="gramEnd"/>
      <w:r w:rsidRPr="00681E1B">
        <w:rPr>
          <w:rFonts w:ascii="宋体" w:eastAsia="宋体" w:hAnsi="宋体" w:cs="Times New Roman" w:hint="eastAsia"/>
          <w:color w:val="000000"/>
          <w:sz w:val="24"/>
          <w:szCs w:val="28"/>
        </w:rPr>
        <w:t>本次采购要求的投标商参加</w:t>
      </w:r>
      <w:r w:rsidRPr="00681E1B">
        <w:rPr>
          <w:rFonts w:ascii="宋体" w:eastAsia="宋体" w:hAnsi="宋体" w:cs="Times New Roman" w:hint="eastAsia"/>
          <w:color w:val="000000"/>
          <w:sz w:val="24"/>
          <w:szCs w:val="24"/>
        </w:rPr>
        <w:t>本项目的竞争性磋商</w:t>
      </w:r>
      <w:r w:rsidRPr="00681E1B">
        <w:rPr>
          <w:rFonts w:ascii="宋体" w:eastAsia="宋体" w:hAnsi="宋体" w:cs="Times New Roman" w:hint="eastAsia"/>
          <w:color w:val="000000"/>
          <w:sz w:val="24"/>
          <w:szCs w:val="28"/>
        </w:rPr>
        <w:t>。</w:t>
      </w:r>
    </w:p>
    <w:p w:rsidR="00681E1B" w:rsidRPr="00681E1B" w:rsidRDefault="00681E1B" w:rsidP="00681E1B">
      <w:pPr>
        <w:spacing w:after="120" w:line="440" w:lineRule="exact"/>
        <w:ind w:firstLineChars="200" w:firstLine="482"/>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一、采购项目基本情况</w:t>
      </w:r>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color w:val="000000"/>
          <w:sz w:val="24"/>
          <w:szCs w:val="24"/>
        </w:rPr>
        <w:fldChar w:fldCharType="begin"/>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hint="eastAsia"/>
          <w:color w:val="000000"/>
          <w:sz w:val="24"/>
          <w:szCs w:val="24"/>
        </w:rPr>
        <w:instrText>SEQ jbqk \* MERGEFORMAT</w:instrText>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color w:val="000000"/>
          <w:sz w:val="24"/>
          <w:szCs w:val="24"/>
        </w:rPr>
        <w:fldChar w:fldCharType="separate"/>
      </w:r>
      <w:r w:rsidRPr="00681E1B">
        <w:rPr>
          <w:rFonts w:ascii="宋体" w:eastAsia="宋体" w:hAnsi="Times New Roman" w:cs="Times New Roman"/>
          <w:noProof/>
          <w:color w:val="000000"/>
          <w:sz w:val="24"/>
          <w:szCs w:val="24"/>
        </w:rPr>
        <w:t>1</w:t>
      </w:r>
      <w:r w:rsidRPr="00681E1B">
        <w:rPr>
          <w:rFonts w:ascii="宋体" w:eastAsia="宋体" w:hAnsi="Times New Roman" w:cs="Times New Roman"/>
          <w:color w:val="000000"/>
          <w:sz w:val="24"/>
          <w:szCs w:val="24"/>
        </w:rPr>
        <w:fldChar w:fldCharType="end"/>
      </w:r>
      <w:r w:rsidRPr="00681E1B">
        <w:rPr>
          <w:rFonts w:ascii="宋体" w:eastAsia="宋体" w:hAnsi="Times New Roman" w:cs="Times New Roman" w:hint="eastAsia"/>
          <w:color w:val="000000"/>
          <w:sz w:val="24"/>
          <w:szCs w:val="24"/>
        </w:rPr>
        <w:t>.项目编号：</w:t>
      </w:r>
      <w:sdt>
        <w:sdtPr>
          <w:rPr>
            <w:rFonts w:ascii="宋体" w:eastAsia="宋体" w:hAnsi="Times New Roman" w:cs="Times New Roman" w:hint="eastAsia"/>
            <w:color w:val="000000"/>
            <w:sz w:val="24"/>
            <w:szCs w:val="24"/>
          </w:rPr>
          <w:alias w:val="A项目编号"/>
          <w:tag w:val="A项目编号"/>
          <w:id w:val="-47003885"/>
          <w:placeholder>
            <w:docPart w:val="086D595D40774087898F182BCFAD54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000000"/>
              <w:sz w:val="24"/>
              <w:szCs w:val="24"/>
            </w:rPr>
            <w:t>内师</w:t>
          </w:r>
          <w:proofErr w:type="gramStart"/>
          <w:r>
            <w:rPr>
              <w:rFonts w:ascii="宋体" w:eastAsia="宋体" w:hAnsi="Times New Roman" w:cs="Times New Roman" w:hint="eastAsia"/>
              <w:color w:val="000000"/>
              <w:sz w:val="24"/>
              <w:szCs w:val="24"/>
            </w:rPr>
            <w:t>磋</w:t>
          </w:r>
          <w:proofErr w:type="gramEnd"/>
          <w:r>
            <w:rPr>
              <w:rFonts w:ascii="宋体" w:eastAsia="宋体" w:hAnsi="Times New Roman" w:cs="Times New Roman" w:hint="eastAsia"/>
              <w:color w:val="000000"/>
              <w:sz w:val="24"/>
              <w:szCs w:val="24"/>
            </w:rPr>
            <w:t>[2020]-002号-2</w:t>
          </w:r>
        </w:sdtContent>
      </w:sdt>
      <w:r w:rsidRPr="00681E1B">
        <w:rPr>
          <w:rFonts w:ascii="宋体" w:eastAsia="宋体" w:hAnsi="Times New Roman" w:cs="Times New Roman" w:hint="eastAsia"/>
          <w:color w:val="000000"/>
          <w:sz w:val="24"/>
          <w:szCs w:val="24"/>
        </w:rPr>
        <w:t xml:space="preserve"> </w:t>
      </w:r>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color w:val="000000"/>
          <w:sz w:val="24"/>
          <w:szCs w:val="24"/>
        </w:rPr>
        <w:fldChar w:fldCharType="begin"/>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hint="eastAsia"/>
          <w:color w:val="000000"/>
          <w:sz w:val="24"/>
          <w:szCs w:val="24"/>
        </w:rPr>
        <w:instrText>SEQ jbqk \* MERGEFORMAT</w:instrText>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color w:val="000000"/>
          <w:sz w:val="24"/>
          <w:szCs w:val="24"/>
        </w:rPr>
        <w:fldChar w:fldCharType="separate"/>
      </w:r>
      <w:r w:rsidRPr="00681E1B">
        <w:rPr>
          <w:rFonts w:ascii="宋体" w:eastAsia="宋体" w:hAnsi="Times New Roman" w:cs="Times New Roman"/>
          <w:noProof/>
          <w:color w:val="000000"/>
          <w:sz w:val="24"/>
          <w:szCs w:val="24"/>
        </w:rPr>
        <w:t>2</w:t>
      </w:r>
      <w:r w:rsidRPr="00681E1B">
        <w:rPr>
          <w:rFonts w:ascii="宋体" w:eastAsia="宋体" w:hAnsi="Times New Roman" w:cs="Times New Roman"/>
          <w:color w:val="000000"/>
          <w:sz w:val="24"/>
          <w:szCs w:val="24"/>
        </w:rPr>
        <w:fldChar w:fldCharType="end"/>
      </w:r>
      <w:r w:rsidRPr="00681E1B">
        <w:rPr>
          <w:rFonts w:ascii="宋体" w:eastAsia="宋体" w:hAnsi="Times New Roman" w:cs="Times New Roman" w:hint="eastAsia"/>
          <w:color w:val="000000"/>
          <w:sz w:val="24"/>
          <w:szCs w:val="24"/>
        </w:rPr>
        <w:t>.采购项目名称：</w:t>
      </w:r>
      <w:sdt>
        <w:sdtPr>
          <w:rPr>
            <w:rFonts w:ascii="宋体" w:eastAsia="宋体" w:hAnsi="Times New Roman" w:cs="Times New Roman" w:hint="eastAsia"/>
            <w:color w:val="000000"/>
            <w:sz w:val="24"/>
            <w:szCs w:val="24"/>
          </w:rPr>
          <w:alias w:val="A项目名称"/>
          <w:tag w:val="A项目名称"/>
          <w:id w:val="-958641565"/>
          <w:placeholder>
            <w:docPart w:val="3260504E9F4C489DA5B5FA456B170B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Times New Roman" w:cs="Times New Roman" w:hint="eastAsia"/>
              <w:color w:val="000000"/>
              <w:sz w:val="24"/>
              <w:szCs w:val="24"/>
            </w:rPr>
            <w:t>2020年钢琴调律及维护服务(第2次)</w:t>
          </w:r>
        </w:sdtContent>
      </w:sdt>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color w:val="000000"/>
          <w:sz w:val="24"/>
          <w:szCs w:val="24"/>
        </w:rPr>
        <w:fldChar w:fldCharType="begin"/>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hint="eastAsia"/>
          <w:color w:val="000000"/>
          <w:sz w:val="24"/>
          <w:szCs w:val="24"/>
        </w:rPr>
        <w:instrText>SEQ jbqk \* MERGEFORMAT</w:instrText>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color w:val="000000"/>
          <w:sz w:val="24"/>
          <w:szCs w:val="24"/>
        </w:rPr>
        <w:fldChar w:fldCharType="separate"/>
      </w:r>
      <w:r w:rsidRPr="00681E1B">
        <w:rPr>
          <w:rFonts w:ascii="宋体" w:eastAsia="宋体" w:hAnsi="Times New Roman" w:cs="Times New Roman"/>
          <w:noProof/>
          <w:color w:val="000000"/>
          <w:sz w:val="24"/>
          <w:szCs w:val="24"/>
        </w:rPr>
        <w:t>3</w:t>
      </w:r>
      <w:r w:rsidRPr="00681E1B">
        <w:rPr>
          <w:rFonts w:ascii="宋体" w:eastAsia="宋体" w:hAnsi="Times New Roman" w:cs="Times New Roman"/>
          <w:color w:val="000000"/>
          <w:sz w:val="24"/>
          <w:szCs w:val="24"/>
        </w:rPr>
        <w:fldChar w:fldCharType="end"/>
      </w:r>
      <w:r w:rsidRPr="00681E1B">
        <w:rPr>
          <w:rFonts w:ascii="宋体" w:eastAsia="宋体" w:hAnsi="Times New Roman" w:cs="Times New Roman" w:hint="eastAsia"/>
          <w:color w:val="000000"/>
          <w:sz w:val="24"/>
          <w:szCs w:val="24"/>
        </w:rPr>
        <w:t>.采购人：</w:t>
      </w:r>
      <w:r w:rsidR="002A7048" w:rsidRPr="00681E1B">
        <w:rPr>
          <w:rFonts w:ascii="宋体" w:eastAsia="宋体" w:hAnsi="宋体" w:cs="Times New Roman" w:hint="eastAsia"/>
          <w:color w:val="FF0000"/>
          <w:sz w:val="24"/>
          <w:szCs w:val="24"/>
          <w:u w:val="single"/>
        </w:rPr>
        <w:t>国</w:t>
      </w:r>
      <w:r w:rsidR="002A7048">
        <w:rPr>
          <w:rFonts w:ascii="宋体" w:eastAsia="宋体" w:hAnsi="宋体" w:cs="Times New Roman" w:hint="eastAsia"/>
          <w:color w:val="FF0000"/>
          <w:sz w:val="24"/>
          <w:szCs w:val="24"/>
          <w:u w:val="single"/>
        </w:rPr>
        <w:t>有</w:t>
      </w:r>
      <w:r w:rsidR="002A7048" w:rsidRPr="00681E1B">
        <w:rPr>
          <w:rFonts w:ascii="宋体" w:eastAsia="宋体" w:hAnsi="宋体" w:cs="Times New Roman" w:hint="eastAsia"/>
          <w:color w:val="FF0000"/>
          <w:sz w:val="24"/>
          <w:szCs w:val="24"/>
          <w:u w:val="single"/>
        </w:rPr>
        <w:t>资</w:t>
      </w:r>
      <w:r w:rsidR="002A7048">
        <w:rPr>
          <w:rFonts w:ascii="宋体" w:eastAsia="宋体" w:hAnsi="宋体" w:cs="Times New Roman" w:hint="eastAsia"/>
          <w:color w:val="FF0000"/>
          <w:sz w:val="24"/>
          <w:szCs w:val="24"/>
          <w:u w:val="single"/>
        </w:rPr>
        <w:t>产与实验设备管理</w:t>
      </w:r>
      <w:r w:rsidR="002A7048" w:rsidRPr="00681E1B">
        <w:rPr>
          <w:rFonts w:ascii="宋体" w:eastAsia="宋体" w:hAnsi="宋体" w:cs="Times New Roman" w:hint="eastAsia"/>
          <w:color w:val="FF0000"/>
          <w:sz w:val="24"/>
          <w:szCs w:val="24"/>
          <w:u w:val="single"/>
        </w:rPr>
        <w:t>处</w:t>
      </w:r>
      <w:r w:rsidRPr="00681E1B">
        <w:rPr>
          <w:rFonts w:ascii="宋体" w:eastAsia="宋体" w:hAnsi="Times New Roman" w:cs="Times New Roman" w:hint="eastAsia"/>
          <w:color w:val="000000"/>
          <w:sz w:val="24"/>
          <w:szCs w:val="24"/>
        </w:rPr>
        <w:t>。</w:t>
      </w:r>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color w:val="000000"/>
          <w:sz w:val="24"/>
          <w:szCs w:val="24"/>
        </w:rPr>
        <w:fldChar w:fldCharType="begin"/>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hint="eastAsia"/>
          <w:color w:val="000000"/>
          <w:sz w:val="24"/>
          <w:szCs w:val="24"/>
        </w:rPr>
        <w:instrText>SEQ jbqk \* MERGEFORMAT</w:instrText>
      </w:r>
      <w:r w:rsidRPr="00681E1B">
        <w:rPr>
          <w:rFonts w:ascii="宋体" w:eastAsia="宋体" w:hAnsi="Times New Roman" w:cs="Times New Roman"/>
          <w:color w:val="000000"/>
          <w:sz w:val="24"/>
          <w:szCs w:val="24"/>
        </w:rPr>
        <w:instrText xml:space="preserve"> </w:instrText>
      </w:r>
      <w:r w:rsidRPr="00681E1B">
        <w:rPr>
          <w:rFonts w:ascii="宋体" w:eastAsia="宋体" w:hAnsi="Times New Roman" w:cs="Times New Roman"/>
          <w:color w:val="000000"/>
          <w:sz w:val="24"/>
          <w:szCs w:val="24"/>
        </w:rPr>
        <w:fldChar w:fldCharType="separate"/>
      </w:r>
      <w:r w:rsidRPr="00681E1B">
        <w:rPr>
          <w:rFonts w:ascii="宋体" w:eastAsia="宋体" w:hAnsi="Times New Roman" w:cs="Times New Roman"/>
          <w:noProof/>
          <w:color w:val="000000"/>
          <w:sz w:val="24"/>
          <w:szCs w:val="24"/>
        </w:rPr>
        <w:t>4</w:t>
      </w:r>
      <w:r w:rsidRPr="00681E1B">
        <w:rPr>
          <w:rFonts w:ascii="宋体" w:eastAsia="宋体" w:hAnsi="Times New Roman" w:cs="Times New Roman"/>
          <w:color w:val="000000"/>
          <w:sz w:val="24"/>
          <w:szCs w:val="24"/>
        </w:rPr>
        <w:fldChar w:fldCharType="end"/>
      </w:r>
      <w:r w:rsidRPr="00681E1B">
        <w:rPr>
          <w:rFonts w:ascii="宋体" w:eastAsia="宋体" w:hAnsi="Times New Roman" w:cs="Times New Roman" w:hint="eastAsia"/>
          <w:color w:val="000000"/>
          <w:sz w:val="24"/>
          <w:szCs w:val="24"/>
        </w:rPr>
        <w:t>.采购代理机构：内江师范学院招标工作办公室</w:t>
      </w:r>
    </w:p>
    <w:p w:rsidR="00681E1B" w:rsidRPr="00681E1B" w:rsidRDefault="00681E1B" w:rsidP="00681E1B">
      <w:pPr>
        <w:spacing w:line="44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二、资金情况</w:t>
      </w:r>
      <w:bookmarkStart w:id="3" w:name="_GoBack"/>
      <w:bookmarkEnd w:id="3"/>
    </w:p>
    <w:p w:rsidR="00681E1B" w:rsidRPr="00681E1B" w:rsidRDefault="00681E1B" w:rsidP="00681E1B">
      <w:pPr>
        <w:spacing w:line="440" w:lineRule="exact"/>
        <w:ind w:rightChars="15" w:right="31" w:firstLineChars="200" w:firstLine="480"/>
        <w:rPr>
          <w:rFonts w:ascii="宋体" w:eastAsia="宋体" w:hAnsi="宋体" w:cs="Times New Roman"/>
          <w:b/>
          <w:bCs/>
          <w:sz w:val="24"/>
          <w:szCs w:val="24"/>
        </w:rPr>
      </w:pPr>
      <w:r w:rsidRPr="00681E1B">
        <w:rPr>
          <w:rFonts w:ascii="宋体" w:eastAsia="宋体" w:hAnsi="宋体" w:cs="Times New Roman" w:hint="eastAsia"/>
          <w:sz w:val="24"/>
          <w:szCs w:val="24"/>
        </w:rPr>
        <w:t>资金来源：</w:t>
      </w:r>
      <w:r w:rsidRPr="00681E1B">
        <w:rPr>
          <w:rFonts w:ascii="Times New Roman" w:eastAsia="宋体" w:hAnsi="宋体" w:cs="Times New Roman" w:hint="eastAsia"/>
          <w:sz w:val="24"/>
          <w:szCs w:val="24"/>
        </w:rPr>
        <w:t>学校资金。</w:t>
      </w:r>
    </w:p>
    <w:p w:rsidR="00681E1B" w:rsidRPr="00681E1B" w:rsidRDefault="00681E1B" w:rsidP="00681E1B">
      <w:pPr>
        <w:spacing w:line="440" w:lineRule="exact"/>
        <w:ind w:firstLineChars="200" w:firstLine="482"/>
        <w:rPr>
          <w:rFonts w:ascii="宋体" w:eastAsia="宋体" w:hAnsi="宋体" w:cs="Times New Roman"/>
          <w:color w:val="000000"/>
          <w:sz w:val="24"/>
          <w:szCs w:val="24"/>
        </w:rPr>
      </w:pPr>
      <w:r w:rsidRPr="00681E1B">
        <w:rPr>
          <w:rFonts w:ascii="宋体" w:eastAsia="宋体" w:hAnsi="宋体" w:cs="Times New Roman" w:hint="eastAsia"/>
          <w:b/>
          <w:color w:val="000000"/>
          <w:sz w:val="24"/>
          <w:szCs w:val="24"/>
        </w:rPr>
        <w:t>三</w:t>
      </w:r>
      <w:r w:rsidRPr="00681E1B">
        <w:rPr>
          <w:rFonts w:ascii="宋体" w:eastAsia="宋体" w:hAnsi="宋体" w:cs="Times New Roman" w:hint="eastAsia"/>
          <w:b/>
          <w:bCs/>
          <w:color w:val="000000"/>
          <w:sz w:val="24"/>
          <w:szCs w:val="24"/>
        </w:rPr>
        <w:t>、</w:t>
      </w:r>
      <w:r w:rsidRPr="00681E1B">
        <w:rPr>
          <w:rFonts w:ascii="宋体" w:eastAsia="宋体" w:hAnsi="宋体" w:cs="Times New Roman" w:hint="eastAsia"/>
          <w:b/>
          <w:color w:val="000000"/>
          <w:sz w:val="24"/>
          <w:szCs w:val="24"/>
        </w:rPr>
        <w:t>采购项目简介：</w:t>
      </w:r>
    </w:p>
    <w:p w:rsidR="00681E1B" w:rsidRPr="00681E1B" w:rsidRDefault="00681E1B" w:rsidP="00681E1B">
      <w:pPr>
        <w:spacing w:line="360" w:lineRule="auto"/>
        <w:ind w:firstLineChars="200" w:firstLine="480"/>
        <w:rPr>
          <w:rFonts w:ascii="宋体" w:eastAsia="宋体" w:hAnsi="宋体" w:cs="Times New Roman"/>
          <w:color w:val="000000"/>
          <w:sz w:val="24"/>
          <w:szCs w:val="28"/>
        </w:rPr>
      </w:pPr>
      <w:r w:rsidRPr="00681E1B">
        <w:rPr>
          <w:rFonts w:ascii="Times New Roman" w:eastAsia="宋体" w:hAnsi="宋体" w:cs="Times New Roman" w:hint="eastAsia"/>
          <w:sz w:val="24"/>
          <w:szCs w:val="24"/>
        </w:rPr>
        <w:t>本次</w:t>
      </w:r>
      <w:proofErr w:type="gramStart"/>
      <w:r w:rsidRPr="00681E1B">
        <w:rPr>
          <w:rFonts w:ascii="Times New Roman" w:eastAsia="宋体" w:hAnsi="宋体" w:cs="Times New Roman" w:hint="eastAsia"/>
          <w:sz w:val="24"/>
          <w:szCs w:val="24"/>
        </w:rPr>
        <w:t>磋商共</w:t>
      </w:r>
      <w:proofErr w:type="gramEnd"/>
      <w:r w:rsidRPr="00681E1B">
        <w:rPr>
          <w:rFonts w:ascii="Times New Roman" w:eastAsia="宋体" w:hAnsi="宋体" w:cs="Times New Roman" w:hint="eastAsia"/>
          <w:sz w:val="24"/>
          <w:szCs w:val="24"/>
        </w:rPr>
        <w:t>一个包，采购</w:t>
      </w:r>
      <w:r w:rsidRPr="00681E1B">
        <w:rPr>
          <w:rFonts w:ascii="宋体" w:eastAsia="宋体" w:hAnsi="宋体" w:cs="Times New Roman" w:hint="eastAsia"/>
          <w:color w:val="FF0000"/>
          <w:sz w:val="24"/>
          <w:szCs w:val="24"/>
          <w:u w:val="single"/>
        </w:rPr>
        <w:t>内江师范学院20</w:t>
      </w:r>
      <w:r w:rsidRPr="00681E1B">
        <w:rPr>
          <w:rFonts w:ascii="宋体" w:eastAsia="宋体" w:hAnsi="宋体" w:cs="Times New Roman"/>
          <w:color w:val="FF0000"/>
          <w:sz w:val="24"/>
          <w:szCs w:val="24"/>
          <w:u w:val="single"/>
        </w:rPr>
        <w:t>20</w:t>
      </w:r>
      <w:r w:rsidRPr="00681E1B">
        <w:rPr>
          <w:rFonts w:ascii="宋体" w:eastAsia="宋体" w:hAnsi="宋体" w:cs="Times New Roman" w:hint="eastAsia"/>
          <w:color w:val="FF0000"/>
          <w:sz w:val="24"/>
          <w:szCs w:val="24"/>
          <w:u w:val="single"/>
        </w:rPr>
        <w:t>年</w:t>
      </w:r>
      <w:r w:rsidRPr="00681E1B">
        <w:rPr>
          <w:rFonts w:ascii="宋体" w:eastAsia="宋体" w:hAnsi="宋体" w:cs="Times New Roman"/>
          <w:color w:val="FF0000"/>
          <w:sz w:val="24"/>
          <w:szCs w:val="24"/>
          <w:u w:val="single"/>
        </w:rPr>
        <w:t>1</w:t>
      </w:r>
      <w:r w:rsidRPr="00681E1B">
        <w:rPr>
          <w:rFonts w:ascii="宋体" w:eastAsia="宋体" w:hAnsi="宋体" w:cs="Times New Roman" w:hint="eastAsia"/>
          <w:color w:val="FF0000"/>
          <w:sz w:val="24"/>
          <w:szCs w:val="24"/>
          <w:u w:val="single"/>
        </w:rPr>
        <w:t>月至20</w:t>
      </w:r>
      <w:r w:rsidRPr="00681E1B">
        <w:rPr>
          <w:rFonts w:ascii="宋体" w:eastAsia="宋体" w:hAnsi="宋体" w:cs="Times New Roman"/>
          <w:color w:val="FF0000"/>
          <w:sz w:val="24"/>
          <w:szCs w:val="24"/>
          <w:u w:val="single"/>
        </w:rPr>
        <w:t>21</w:t>
      </w:r>
      <w:r w:rsidRPr="00681E1B">
        <w:rPr>
          <w:rFonts w:ascii="宋体" w:eastAsia="宋体" w:hAnsi="宋体" w:cs="Times New Roman" w:hint="eastAsia"/>
          <w:color w:val="FF0000"/>
          <w:sz w:val="24"/>
          <w:szCs w:val="24"/>
          <w:u w:val="single"/>
        </w:rPr>
        <w:t>年</w:t>
      </w:r>
      <w:r w:rsidRPr="00681E1B">
        <w:rPr>
          <w:rFonts w:ascii="宋体" w:eastAsia="宋体" w:hAnsi="宋体" w:cs="Times New Roman"/>
          <w:color w:val="FF0000"/>
          <w:sz w:val="24"/>
          <w:szCs w:val="24"/>
          <w:u w:val="single"/>
        </w:rPr>
        <w:t>1</w:t>
      </w:r>
      <w:r w:rsidRPr="00681E1B">
        <w:rPr>
          <w:rFonts w:ascii="宋体" w:eastAsia="宋体" w:hAnsi="宋体" w:cs="Times New Roman" w:hint="eastAsia"/>
          <w:color w:val="FF0000"/>
          <w:sz w:val="24"/>
          <w:szCs w:val="24"/>
          <w:u w:val="single"/>
        </w:rPr>
        <w:t>月钢琴等调律维修服务</w:t>
      </w:r>
      <w:r w:rsidRPr="00681E1B">
        <w:rPr>
          <w:rFonts w:ascii="Times New Roman" w:eastAsia="宋体" w:hAnsi="宋体" w:cs="Times New Roman" w:hint="eastAsia"/>
          <w:sz w:val="24"/>
          <w:szCs w:val="24"/>
          <w:u w:val="single"/>
        </w:rPr>
        <w:t>供货商</w:t>
      </w:r>
      <w:r w:rsidRPr="00681E1B">
        <w:rPr>
          <w:rFonts w:ascii="Times New Roman" w:eastAsia="宋体" w:hAnsi="宋体" w:cs="Times New Roman" w:hint="eastAsia"/>
          <w:sz w:val="24"/>
          <w:szCs w:val="24"/>
        </w:rPr>
        <w:t>一家</w:t>
      </w:r>
      <w:r w:rsidRPr="00681E1B">
        <w:rPr>
          <w:rFonts w:ascii="Times New Roman" w:eastAsia="宋体" w:hAnsi="宋体" w:cs="Times New Roman" w:hint="eastAsia"/>
          <w:bCs/>
          <w:sz w:val="24"/>
          <w:szCs w:val="24"/>
        </w:rPr>
        <w:t>。</w:t>
      </w:r>
      <w:r w:rsidRPr="00681E1B">
        <w:rPr>
          <w:rFonts w:ascii="宋体" w:eastAsia="宋体" w:hAnsi="宋体" w:cs="Times New Roman" w:hint="eastAsia"/>
          <w:color w:val="000000"/>
          <w:sz w:val="24"/>
          <w:szCs w:val="28"/>
        </w:rPr>
        <w:t>（</w:t>
      </w:r>
      <w:r w:rsidRPr="00681E1B">
        <w:rPr>
          <w:rFonts w:ascii="宋体" w:eastAsia="宋体" w:hAnsi="宋体" w:cs="Times New Roman" w:hint="eastAsia"/>
          <w:color w:val="FF0000"/>
          <w:sz w:val="24"/>
          <w:szCs w:val="28"/>
        </w:rPr>
        <w:t>详见磋商文件第六章</w:t>
      </w:r>
      <w:r w:rsidRPr="00681E1B">
        <w:rPr>
          <w:rFonts w:ascii="宋体" w:eastAsia="宋体" w:hAnsi="宋体" w:cs="Times New Roman" w:hint="eastAsia"/>
          <w:color w:val="000000"/>
          <w:sz w:val="24"/>
          <w:szCs w:val="28"/>
        </w:rPr>
        <w:t>）。</w:t>
      </w:r>
    </w:p>
    <w:p w:rsidR="00681E1B" w:rsidRPr="00681E1B" w:rsidRDefault="00681E1B" w:rsidP="00681E1B">
      <w:pPr>
        <w:spacing w:after="120" w:line="440" w:lineRule="exact"/>
        <w:ind w:firstLineChars="200" w:firstLine="482"/>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四、投标</w:t>
      </w:r>
      <w:proofErr w:type="gramStart"/>
      <w:r w:rsidRPr="00681E1B">
        <w:rPr>
          <w:rFonts w:ascii="宋体" w:eastAsia="宋体" w:hAnsi="宋体" w:cs="Times New Roman" w:hint="eastAsia"/>
          <w:b/>
          <w:bCs/>
          <w:color w:val="000000"/>
          <w:sz w:val="24"/>
          <w:szCs w:val="24"/>
        </w:rPr>
        <w:t>商邀请</w:t>
      </w:r>
      <w:proofErr w:type="gramEnd"/>
      <w:r w:rsidRPr="00681E1B">
        <w:rPr>
          <w:rFonts w:ascii="宋体" w:eastAsia="宋体" w:hAnsi="宋体" w:cs="Times New Roman" w:hint="eastAsia"/>
          <w:b/>
          <w:bCs/>
          <w:color w:val="000000"/>
          <w:sz w:val="24"/>
          <w:szCs w:val="24"/>
        </w:rPr>
        <w:t>方式</w:t>
      </w:r>
    </w:p>
    <w:p w:rsidR="00681E1B" w:rsidRPr="00681E1B" w:rsidRDefault="00681E1B" w:rsidP="00681E1B">
      <w:pPr>
        <w:spacing w:after="120" w:line="440" w:lineRule="exact"/>
        <w:ind w:firstLineChars="200" w:firstLine="480"/>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公告方式：本次竞争性磋商邀请</w:t>
      </w:r>
      <w:r w:rsidRPr="00681E1B">
        <w:rPr>
          <w:rFonts w:ascii="宋体" w:eastAsia="宋体" w:hAnsi="宋体" w:cs="Times New Roman" w:hint="eastAsia"/>
          <w:bCs/>
          <w:sz w:val="24"/>
          <w:szCs w:val="24"/>
        </w:rPr>
        <w:t>在内江师范学院</w:t>
      </w:r>
      <w:r w:rsidRPr="00681E1B">
        <w:rPr>
          <w:rFonts w:ascii="宋体" w:eastAsia="宋体" w:hAnsi="宋体" w:cs="Times New Roman" w:hint="eastAsia"/>
          <w:bCs/>
          <w:color w:val="000000"/>
          <w:sz w:val="24"/>
          <w:szCs w:val="24"/>
        </w:rPr>
        <w:t>网（http://www.njtc.edu.cn/）上以公告形式发布。</w:t>
      </w:r>
    </w:p>
    <w:p w:rsidR="00681E1B" w:rsidRPr="00681E1B" w:rsidRDefault="00681E1B" w:rsidP="00681E1B">
      <w:pPr>
        <w:spacing w:after="120" w:line="440" w:lineRule="exact"/>
        <w:ind w:firstLineChars="200" w:firstLine="482"/>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五、投标商参加本次政府采购活动应具备下列条件</w:t>
      </w:r>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1.具有独立承担民事责任的能力；</w:t>
      </w:r>
    </w:p>
    <w:p w:rsidR="00681E1B" w:rsidRPr="00681E1B" w:rsidRDefault="00681E1B" w:rsidP="00681E1B">
      <w:pPr>
        <w:tabs>
          <w:tab w:val="left" w:pos="7665"/>
        </w:tabs>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2.具有良好的商业信誉和健全的财务会计制度；</w:t>
      </w:r>
    </w:p>
    <w:p w:rsidR="00681E1B" w:rsidRPr="00681E1B" w:rsidRDefault="00681E1B" w:rsidP="00681E1B">
      <w:pPr>
        <w:tabs>
          <w:tab w:val="left" w:pos="7665"/>
        </w:tabs>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3.具有履行合同所必须的设备和专业技术能力；</w:t>
      </w:r>
    </w:p>
    <w:p w:rsidR="00681E1B" w:rsidRPr="00681E1B" w:rsidRDefault="00681E1B" w:rsidP="00681E1B">
      <w:pPr>
        <w:tabs>
          <w:tab w:val="left" w:pos="7665"/>
        </w:tabs>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4.具有依法缴纳税收和社会保障资金的良好记录；</w:t>
      </w:r>
    </w:p>
    <w:p w:rsidR="00681E1B" w:rsidRPr="00681E1B" w:rsidRDefault="00681E1B" w:rsidP="00681E1B">
      <w:pPr>
        <w:tabs>
          <w:tab w:val="left" w:pos="7665"/>
        </w:tabs>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5.参加本次政府采购活动前三年内，在经营活动中没有重大违法记录；</w:t>
      </w:r>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6.法律、行政法规规定的其他条件；</w:t>
      </w:r>
    </w:p>
    <w:p w:rsidR="00681E1B" w:rsidRPr="00681E1B" w:rsidRDefault="00681E1B" w:rsidP="00681E1B">
      <w:pPr>
        <w:spacing w:line="440" w:lineRule="exact"/>
        <w:ind w:firstLineChars="250" w:firstLine="600"/>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7.采购人根据采购项目提出的特殊条件。</w:t>
      </w:r>
    </w:p>
    <w:p w:rsidR="00681E1B" w:rsidRPr="00681E1B" w:rsidRDefault="00681E1B" w:rsidP="00681E1B">
      <w:pPr>
        <w:spacing w:line="44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六、禁止参加本次采购活动的投标商</w:t>
      </w:r>
    </w:p>
    <w:p w:rsidR="00681E1B" w:rsidRPr="00681E1B" w:rsidRDefault="00681E1B" w:rsidP="00681E1B">
      <w:pPr>
        <w:spacing w:line="44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1.根据《关于在政府采购活动中查询及使用信用记录有关问题的通知》（财库〔2016〕125号）的要求</w:t>
      </w:r>
      <w:r w:rsidRPr="00681E1B">
        <w:rPr>
          <w:rFonts w:ascii="宋体" w:eastAsia="宋体" w:hAnsi="宋体" w:cs="Times New Roman" w:hint="eastAsia"/>
          <w:sz w:val="24"/>
          <w:szCs w:val="24"/>
        </w:rPr>
        <w:t>，内江师范学院招标工作办公室</w:t>
      </w:r>
      <w:r w:rsidRPr="00681E1B">
        <w:rPr>
          <w:rFonts w:ascii="宋体" w:eastAsia="宋体" w:hAnsi="宋体" w:cs="Times New Roman" w:hint="eastAsia"/>
          <w:color w:val="000000"/>
          <w:sz w:val="24"/>
          <w:szCs w:val="24"/>
        </w:rPr>
        <w:t>将通过“信用中国”网站（www.creditchina.gov.cn）、“中国政府采购网”网站（www.ccgp.gov.cn）等渠道查询投标商在采购公告发布之日前的信用记录并保存信用记录</w:t>
      </w:r>
      <w:r w:rsidRPr="00681E1B">
        <w:rPr>
          <w:rFonts w:ascii="宋体" w:eastAsia="宋体" w:hAnsi="宋体" w:cs="Times New Roman" w:hint="eastAsia"/>
          <w:color w:val="000000"/>
          <w:sz w:val="24"/>
          <w:szCs w:val="24"/>
        </w:rPr>
        <w:lastRenderedPageBreak/>
        <w:t>结果网页截图，</w:t>
      </w:r>
      <w:r w:rsidRPr="00681E1B">
        <w:rPr>
          <w:rFonts w:ascii="宋体" w:eastAsia="宋体" w:hAnsi="宋体" w:cs="Times New Roman" w:hint="eastAsia"/>
          <w:sz w:val="24"/>
          <w:szCs w:val="24"/>
        </w:rPr>
        <w:t>拒绝列入</w:t>
      </w:r>
      <w:r w:rsidRPr="00681E1B">
        <w:rPr>
          <w:rFonts w:ascii="宋体" w:eastAsia="宋体" w:hAnsi="宋体" w:cs="Times New Roman" w:hint="eastAsia"/>
          <w:color w:val="000000"/>
          <w:sz w:val="24"/>
          <w:szCs w:val="24"/>
        </w:rPr>
        <w:t>失信被执行人名单、重大税收违法案件当事人名单、政府采购严重违法失信行为记录名单中的投标商报名参加本项目的采购活动（以联合体形</w:t>
      </w:r>
      <w:proofErr w:type="gramStart"/>
      <w:r w:rsidRPr="00681E1B">
        <w:rPr>
          <w:rFonts w:ascii="宋体" w:eastAsia="宋体" w:hAnsi="宋体" w:cs="Times New Roman" w:hint="eastAsia"/>
          <w:color w:val="000000"/>
          <w:sz w:val="24"/>
          <w:szCs w:val="24"/>
        </w:rPr>
        <w:t>式参加</w:t>
      </w:r>
      <w:proofErr w:type="gramEnd"/>
      <w:r w:rsidRPr="00681E1B">
        <w:rPr>
          <w:rFonts w:ascii="宋体" w:eastAsia="宋体" w:hAnsi="宋体" w:cs="Times New Roman" w:hint="eastAsia"/>
          <w:color w:val="000000"/>
          <w:sz w:val="24"/>
          <w:szCs w:val="24"/>
        </w:rPr>
        <w:t>本项目采购活动，联合体成员存在不良信用记录的，视同联合体存在不良信用记录）。</w:t>
      </w:r>
    </w:p>
    <w:p w:rsidR="00681E1B" w:rsidRPr="00681E1B" w:rsidRDefault="00681E1B" w:rsidP="00681E1B">
      <w:pPr>
        <w:spacing w:line="44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2.为采购项目提供整体设计、规范编制或者项目管理、监理、检测等服务的投标商，不得参加本采购项目。投标商为采购人在确定采购需求、编制磋商文件过程中提供咨询论证，其提供的咨询论证意见</w:t>
      </w:r>
      <w:proofErr w:type="gramStart"/>
      <w:r w:rsidRPr="00681E1B">
        <w:rPr>
          <w:rFonts w:ascii="宋体" w:eastAsia="宋体" w:hAnsi="宋体" w:cs="Times New Roman" w:hint="eastAsia"/>
          <w:color w:val="000000"/>
          <w:sz w:val="24"/>
          <w:szCs w:val="24"/>
        </w:rPr>
        <w:t>成为磋商</w:t>
      </w:r>
      <w:proofErr w:type="gramEnd"/>
      <w:r w:rsidRPr="00681E1B">
        <w:rPr>
          <w:rFonts w:ascii="宋体" w:eastAsia="宋体" w:hAnsi="宋体" w:cs="Times New Roman" w:hint="eastAsia"/>
          <w:color w:val="000000"/>
          <w:sz w:val="24"/>
          <w:szCs w:val="24"/>
        </w:rPr>
        <w:t>文件中规定的投标商资格条件、技术服务商务要求、评审因素和标准、政府采购合同等实质性内容条款的，视同为采购项目提供规范编制。</w:t>
      </w:r>
    </w:p>
    <w:p w:rsidR="00681E1B" w:rsidRPr="00681E1B" w:rsidRDefault="00681E1B" w:rsidP="00681E1B">
      <w:pPr>
        <w:spacing w:line="44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七、报名方式、磋商文件获取方式、时间、地点：</w:t>
      </w:r>
    </w:p>
    <w:p w:rsidR="00681E1B" w:rsidRPr="00681E1B" w:rsidRDefault="00681E1B" w:rsidP="00681E1B">
      <w:pPr>
        <w:spacing w:line="440" w:lineRule="exact"/>
        <w:ind w:firstLineChars="200" w:firstLine="480"/>
        <w:rPr>
          <w:rFonts w:ascii="宋体" w:eastAsia="宋体" w:hAnsi="宋体" w:cs="Times New Roman"/>
          <w:sz w:val="24"/>
          <w:szCs w:val="24"/>
        </w:rPr>
      </w:pPr>
      <w:r w:rsidRPr="00681E1B">
        <w:rPr>
          <w:rFonts w:ascii="宋体" w:eastAsia="宋体" w:hAnsi="宋体" w:cs="Times New Roman" w:hint="eastAsia"/>
          <w:color w:val="000000"/>
          <w:sz w:val="24"/>
          <w:szCs w:val="24"/>
        </w:rPr>
        <w:t>磋商文件自</w:t>
      </w:r>
      <w:sdt>
        <w:sdtPr>
          <w:rPr>
            <w:rFonts w:ascii="宋体" w:eastAsia="宋体" w:hAnsi="宋体" w:cs="Times New Roman" w:hint="eastAsia"/>
            <w:color w:val="000000"/>
            <w:sz w:val="24"/>
            <w:szCs w:val="24"/>
          </w:rPr>
          <w:alias w:val="A报名时间"/>
          <w:tag w:val="A报名时间"/>
          <w:id w:val="434482216"/>
          <w:placeholder>
            <w:docPart w:val="ED1C5B469818466190024B31EF1B89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Times New Roman" w:hint="eastAsia"/>
              <w:color w:val="000000"/>
              <w:sz w:val="24"/>
              <w:szCs w:val="24"/>
            </w:rPr>
            <w:t>2020年4月3日-9日</w:t>
          </w:r>
        </w:sdtContent>
      </w:sdt>
      <w:r w:rsidRPr="00681E1B">
        <w:rPr>
          <w:rFonts w:ascii="宋体" w:eastAsia="宋体" w:hAnsi="宋体" w:cs="Times New Roman"/>
          <w:sz w:val="24"/>
          <w:szCs w:val="28"/>
        </w:rPr>
        <w:t>（北京时间</w:t>
      </w:r>
      <w:r w:rsidRPr="00681E1B">
        <w:rPr>
          <w:rFonts w:ascii="宋体" w:eastAsia="宋体" w:hAnsi="宋体" w:cs="Times New Roman" w:hint="eastAsia"/>
          <w:sz w:val="24"/>
          <w:szCs w:val="28"/>
        </w:rPr>
        <w:t>，法定节假日除外</w:t>
      </w:r>
      <w:r w:rsidRPr="00681E1B">
        <w:rPr>
          <w:rFonts w:ascii="宋体" w:eastAsia="宋体" w:hAnsi="宋体" w:cs="Times New Roman"/>
          <w:sz w:val="24"/>
          <w:szCs w:val="28"/>
        </w:rPr>
        <w:t>）</w:t>
      </w:r>
      <w:r w:rsidRPr="00681E1B">
        <w:rPr>
          <w:rFonts w:ascii="宋体" w:eastAsia="宋体" w:hAnsi="宋体" w:cs="Times New Roman" w:hint="eastAsia"/>
          <w:sz w:val="24"/>
          <w:szCs w:val="24"/>
        </w:rPr>
        <w:t>在</w:t>
      </w:r>
      <w:r w:rsidRPr="00681E1B">
        <w:rPr>
          <w:rFonts w:ascii="Times New Roman" w:eastAsia="宋体" w:hAnsi="宋体" w:cs="Times New Roman" w:hint="eastAsia"/>
          <w:sz w:val="24"/>
          <w:szCs w:val="24"/>
          <w:u w:val="single"/>
        </w:rPr>
        <w:t>内江市东兴区</w:t>
      </w:r>
      <w:proofErr w:type="gramStart"/>
      <w:r w:rsidRPr="00681E1B">
        <w:rPr>
          <w:rFonts w:ascii="Times New Roman" w:eastAsia="宋体" w:hAnsi="宋体" w:cs="Times New Roman" w:hint="eastAsia"/>
          <w:sz w:val="24"/>
          <w:szCs w:val="24"/>
          <w:u w:val="single"/>
        </w:rPr>
        <w:t>东桐路</w:t>
      </w:r>
      <w:r w:rsidRPr="00681E1B">
        <w:rPr>
          <w:rFonts w:ascii="Times New Roman" w:eastAsia="宋体" w:hAnsi="宋体" w:cs="Times New Roman" w:hint="eastAsia"/>
          <w:sz w:val="24"/>
          <w:szCs w:val="24"/>
          <w:u w:val="single"/>
        </w:rPr>
        <w:t>705</w:t>
      </w:r>
      <w:r w:rsidRPr="00681E1B">
        <w:rPr>
          <w:rFonts w:ascii="Times New Roman" w:eastAsia="宋体" w:hAnsi="宋体" w:cs="Times New Roman" w:hint="eastAsia"/>
          <w:sz w:val="24"/>
          <w:szCs w:val="24"/>
          <w:u w:val="single"/>
        </w:rPr>
        <w:t>号</w:t>
      </w:r>
      <w:proofErr w:type="gramEnd"/>
      <w:r w:rsidRPr="00681E1B">
        <w:rPr>
          <w:rFonts w:ascii="Times New Roman" w:eastAsia="宋体" w:hAnsi="Times New Roman" w:cs="Times New Roman" w:hint="eastAsia"/>
          <w:sz w:val="24"/>
          <w:szCs w:val="24"/>
          <w:u w:val="single"/>
        </w:rPr>
        <w:t>内江师范学院行政楼</w:t>
      </w:r>
      <w:r w:rsidRPr="00681E1B">
        <w:rPr>
          <w:rFonts w:ascii="Times New Roman" w:eastAsia="宋体" w:hAnsi="Times New Roman" w:cs="Times New Roman" w:hint="eastAsia"/>
          <w:sz w:val="24"/>
          <w:szCs w:val="24"/>
          <w:u w:val="single"/>
        </w:rPr>
        <w:t>909</w:t>
      </w:r>
      <w:r w:rsidRPr="00681E1B">
        <w:rPr>
          <w:rFonts w:ascii="宋体" w:eastAsia="宋体" w:hAnsi="宋体" w:cs="Times New Roman" w:hint="eastAsia"/>
          <w:sz w:val="24"/>
          <w:szCs w:val="24"/>
        </w:rPr>
        <w:t>获取或从公告附件中下载。</w:t>
      </w:r>
    </w:p>
    <w:p w:rsidR="00681E1B" w:rsidRPr="00681E1B" w:rsidRDefault="00681E1B" w:rsidP="00681E1B">
      <w:pPr>
        <w:spacing w:line="440" w:lineRule="exact"/>
        <w:ind w:firstLineChars="200" w:firstLine="480"/>
        <w:rPr>
          <w:rFonts w:ascii="宋体" w:eastAsia="宋体" w:hAnsi="宋体" w:cs="Times New Roman"/>
          <w:sz w:val="24"/>
          <w:szCs w:val="18"/>
        </w:rPr>
      </w:pPr>
      <w:r w:rsidRPr="00681E1B">
        <w:rPr>
          <w:rFonts w:ascii="宋体" w:eastAsia="宋体" w:hAnsi="宋体" w:cs="Times New Roman" w:hint="eastAsia"/>
          <w:sz w:val="24"/>
          <w:szCs w:val="18"/>
        </w:rPr>
        <w:t>本项目磋商文件免费获取。</w:t>
      </w:r>
    </w:p>
    <w:p w:rsidR="00681E1B" w:rsidRPr="00681E1B" w:rsidRDefault="00681E1B" w:rsidP="00681E1B">
      <w:pPr>
        <w:spacing w:line="440" w:lineRule="exact"/>
        <w:ind w:firstLineChars="200" w:firstLine="480"/>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报名方式：</w:t>
      </w:r>
      <w:proofErr w:type="gramStart"/>
      <w:r w:rsidRPr="00681E1B">
        <w:rPr>
          <w:rFonts w:ascii="Times New Roman" w:eastAsia="宋体" w:hAnsi="Times New Roman" w:cs="Times New Roman" w:hint="eastAsia"/>
          <w:color w:val="000000"/>
          <w:sz w:val="24"/>
          <w:szCs w:val="24"/>
        </w:rPr>
        <w:t>获取磋商</w:t>
      </w:r>
      <w:proofErr w:type="gramEnd"/>
      <w:r w:rsidRPr="00681E1B">
        <w:rPr>
          <w:rFonts w:ascii="Times New Roman" w:eastAsia="宋体" w:hAnsi="Times New Roman" w:cs="Times New Roman" w:hint="eastAsia"/>
          <w:color w:val="000000"/>
          <w:sz w:val="24"/>
          <w:szCs w:val="24"/>
        </w:rPr>
        <w:t>文件时，当场从经办人员处办理或发电子邮件至</w:t>
      </w:r>
      <w:r w:rsidRPr="00681E1B">
        <w:rPr>
          <w:rFonts w:ascii="Times New Roman" w:eastAsia="宋体" w:hAnsi="Times New Roman" w:cs="Times New Roman"/>
          <w:color w:val="000000"/>
          <w:sz w:val="24"/>
          <w:szCs w:val="24"/>
        </w:rPr>
        <w:t>NJTCZBB@163</w:t>
      </w:r>
      <w:r w:rsidRPr="00681E1B">
        <w:rPr>
          <w:rFonts w:ascii="Times New Roman" w:eastAsia="宋体" w:hAnsi="Times New Roman" w:cs="Times New Roman" w:hint="eastAsia"/>
          <w:color w:val="000000"/>
          <w:sz w:val="24"/>
          <w:szCs w:val="24"/>
        </w:rPr>
        <w:t>.</w:t>
      </w:r>
      <w:r w:rsidRPr="00681E1B">
        <w:rPr>
          <w:rFonts w:ascii="Times New Roman" w:eastAsia="宋体" w:hAnsi="Times New Roman" w:cs="Times New Roman"/>
          <w:color w:val="000000"/>
          <w:sz w:val="24"/>
          <w:szCs w:val="24"/>
        </w:rPr>
        <w:t>COM</w:t>
      </w:r>
      <w:r w:rsidRPr="00681E1B">
        <w:rPr>
          <w:rFonts w:ascii="Times New Roman" w:eastAsia="宋体" w:hAnsi="Times New Roman" w:cs="Times New Roman" w:hint="eastAsia"/>
          <w:color w:val="000000"/>
          <w:sz w:val="24"/>
          <w:szCs w:val="24"/>
        </w:rPr>
        <w:t>提交以下资料：投标商为法人或者其他组织的，只需提供单位介绍信、经办人身份证明；投标商为自然人的，只需提供本人身份证明。邮件中应当注明：公司名、公司地址、公司电话、经办人姓名、经办人电话、经办人电子邮箱以便报名登记。</w:t>
      </w:r>
    </w:p>
    <w:p w:rsidR="00681E1B" w:rsidRPr="00681E1B" w:rsidRDefault="00681E1B" w:rsidP="00681E1B">
      <w:pPr>
        <w:spacing w:after="120" w:line="440" w:lineRule="exact"/>
        <w:ind w:firstLineChars="200" w:firstLine="482"/>
        <w:rPr>
          <w:rFonts w:ascii="宋体" w:eastAsia="宋体" w:hAnsi="宋体" w:cs="Times New Roman"/>
          <w:color w:val="000000"/>
          <w:sz w:val="24"/>
          <w:szCs w:val="28"/>
        </w:rPr>
      </w:pPr>
      <w:r w:rsidRPr="00681E1B">
        <w:rPr>
          <w:rFonts w:ascii="宋体" w:eastAsia="宋体" w:hAnsi="宋体" w:cs="Times New Roman" w:hint="eastAsia"/>
          <w:b/>
          <w:color w:val="000000"/>
          <w:sz w:val="24"/>
          <w:szCs w:val="28"/>
        </w:rPr>
        <w:t>八、递交响应文件</w:t>
      </w:r>
      <w:r w:rsidRPr="00681E1B">
        <w:rPr>
          <w:rFonts w:ascii="宋体" w:eastAsia="宋体" w:hAnsi="宋体" w:cs="Times New Roman" w:hint="eastAsia"/>
          <w:b/>
          <w:color w:val="000000"/>
          <w:sz w:val="24"/>
          <w:szCs w:val="24"/>
        </w:rPr>
        <w:t>截止时间：</w:t>
      </w:r>
      <w:sdt>
        <w:sdtPr>
          <w:rPr>
            <w:rFonts w:ascii="宋体" w:eastAsia="宋体" w:hAnsi="宋体" w:cs="Times New Roman" w:hint="eastAsia"/>
            <w:b/>
            <w:color w:val="000000"/>
            <w:sz w:val="24"/>
            <w:szCs w:val="24"/>
          </w:rPr>
          <w:alias w:val="A开标时间"/>
          <w:tag w:val="A开标时间"/>
          <w:id w:val="-1838452270"/>
          <w:placeholder>
            <w:docPart w:val="0A4B6DC3A8C34D558225ED6C7E03DA6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Times New Roman" w:hint="eastAsia"/>
              <w:b/>
              <w:color w:val="000000"/>
              <w:sz w:val="24"/>
              <w:szCs w:val="24"/>
            </w:rPr>
            <w:t>2020年4月13日　14:40</w:t>
          </w:r>
        </w:sdtContent>
      </w:sdt>
      <w:r w:rsidRPr="00681E1B">
        <w:rPr>
          <w:rFonts w:ascii="宋体" w:eastAsia="宋体" w:hAnsi="宋体" w:cs="Times New Roman"/>
          <w:sz w:val="24"/>
          <w:szCs w:val="28"/>
        </w:rPr>
        <w:t>（北京时间）</w:t>
      </w:r>
      <w:r w:rsidRPr="00681E1B">
        <w:rPr>
          <w:rFonts w:ascii="宋体" w:eastAsia="宋体" w:hAnsi="宋体" w:cs="Times New Roman" w:hint="eastAsia"/>
          <w:sz w:val="24"/>
          <w:szCs w:val="28"/>
        </w:rPr>
        <w:t>。</w:t>
      </w:r>
    </w:p>
    <w:p w:rsidR="00681E1B" w:rsidRPr="00681E1B" w:rsidRDefault="00681E1B" w:rsidP="00681E1B">
      <w:pPr>
        <w:spacing w:after="120" w:line="440" w:lineRule="exact"/>
        <w:ind w:firstLineChars="200" w:firstLine="482"/>
        <w:rPr>
          <w:rFonts w:ascii="宋体" w:eastAsia="宋体" w:hAnsi="宋体" w:cs="Times New Roman"/>
          <w:sz w:val="24"/>
          <w:szCs w:val="24"/>
        </w:rPr>
      </w:pPr>
      <w:r w:rsidRPr="00681E1B">
        <w:rPr>
          <w:rFonts w:ascii="宋体" w:eastAsia="宋体" w:hAnsi="宋体" w:cs="Times New Roman" w:hint="eastAsia"/>
          <w:b/>
          <w:color w:val="000000"/>
          <w:sz w:val="24"/>
          <w:szCs w:val="28"/>
        </w:rPr>
        <w:t>九</w:t>
      </w:r>
      <w:r w:rsidRPr="00681E1B">
        <w:rPr>
          <w:rFonts w:ascii="宋体" w:eastAsia="宋体" w:hAnsi="宋体" w:cs="Times New Roman" w:hint="eastAsia"/>
          <w:b/>
          <w:color w:val="000000"/>
          <w:sz w:val="24"/>
          <w:szCs w:val="24"/>
        </w:rPr>
        <w:t>、递交响应文件地点：</w:t>
      </w:r>
      <w:r w:rsidRPr="00681E1B">
        <w:rPr>
          <w:rFonts w:ascii="宋体" w:eastAsia="宋体" w:hAnsi="宋体" w:cs="Times New Roman" w:hint="eastAsia"/>
          <w:sz w:val="24"/>
          <w:szCs w:val="24"/>
        </w:rPr>
        <w:t>响应文件必须在递交响应文件截止时间前</w:t>
      </w:r>
      <w:proofErr w:type="gramStart"/>
      <w:r w:rsidRPr="00681E1B">
        <w:rPr>
          <w:rFonts w:ascii="宋体" w:eastAsia="宋体" w:hAnsi="宋体" w:cs="Times New Roman" w:hint="eastAsia"/>
          <w:sz w:val="24"/>
          <w:szCs w:val="24"/>
        </w:rPr>
        <w:t>送达磋商</w:t>
      </w:r>
      <w:proofErr w:type="gramEnd"/>
      <w:r w:rsidRPr="00681E1B">
        <w:rPr>
          <w:rFonts w:ascii="宋体" w:eastAsia="宋体" w:hAnsi="宋体" w:cs="Times New Roman" w:hint="eastAsia"/>
          <w:sz w:val="24"/>
          <w:szCs w:val="24"/>
        </w:rPr>
        <w:t>地点。逾期送达、密封和标注错误的响应文件，</w:t>
      </w:r>
      <w:r w:rsidRPr="00681E1B">
        <w:rPr>
          <w:rFonts w:ascii="Times New Roman" w:eastAsia="宋体" w:hAnsi="Times New Roman" w:cs="Times New Roman" w:hint="eastAsia"/>
          <w:sz w:val="24"/>
          <w:szCs w:val="24"/>
        </w:rPr>
        <w:t>内江师范学院招标办公室</w:t>
      </w:r>
      <w:r w:rsidRPr="00681E1B">
        <w:rPr>
          <w:rFonts w:ascii="宋体" w:eastAsia="宋体" w:hAnsi="宋体" w:cs="Times New Roman" w:hint="eastAsia"/>
          <w:sz w:val="24"/>
          <w:szCs w:val="24"/>
        </w:rPr>
        <w:t>恕不接收。本次采购不接收邮寄的响应文件。</w:t>
      </w:r>
    </w:p>
    <w:p w:rsidR="00681E1B" w:rsidRPr="00681E1B" w:rsidRDefault="00681E1B" w:rsidP="00681E1B">
      <w:pPr>
        <w:spacing w:after="120" w:line="440" w:lineRule="exact"/>
        <w:ind w:firstLineChars="200" w:firstLine="482"/>
        <w:rPr>
          <w:rFonts w:ascii="宋体" w:eastAsia="宋体" w:hAnsi="宋体" w:cs="Times New Roman"/>
          <w:sz w:val="24"/>
          <w:szCs w:val="28"/>
        </w:rPr>
      </w:pPr>
      <w:r w:rsidRPr="00681E1B">
        <w:rPr>
          <w:rFonts w:ascii="宋体" w:eastAsia="宋体" w:hAnsi="宋体" w:cs="Times New Roman" w:hint="eastAsia"/>
          <w:b/>
          <w:color w:val="000000"/>
          <w:sz w:val="24"/>
          <w:szCs w:val="28"/>
        </w:rPr>
        <w:t>十、响应文件开启时间</w:t>
      </w:r>
      <w:r w:rsidRPr="00681E1B">
        <w:rPr>
          <w:rFonts w:ascii="宋体" w:eastAsia="宋体" w:hAnsi="宋体" w:cs="Times New Roman" w:hint="eastAsia"/>
          <w:b/>
          <w:sz w:val="24"/>
          <w:szCs w:val="28"/>
        </w:rPr>
        <w:t>：</w:t>
      </w:r>
      <w:sdt>
        <w:sdtPr>
          <w:rPr>
            <w:rFonts w:ascii="宋体" w:eastAsia="宋体" w:hAnsi="宋体" w:cs="Times New Roman" w:hint="eastAsia"/>
            <w:bCs/>
            <w:sz w:val="24"/>
            <w:szCs w:val="24"/>
          </w:rPr>
          <w:alias w:val="A开标时间"/>
          <w:tag w:val="A开标时间"/>
          <w:id w:val="-1711952737"/>
          <w:placeholder>
            <w:docPart w:val="AADB1715BBCD4C39B31ADA08ECEF959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Times New Roman" w:hint="eastAsia"/>
              <w:bCs/>
              <w:sz w:val="24"/>
              <w:szCs w:val="24"/>
            </w:rPr>
            <w:t>2020年4月13日　14:40</w:t>
          </w:r>
        </w:sdtContent>
      </w:sdt>
      <w:r w:rsidRPr="00681E1B">
        <w:rPr>
          <w:rFonts w:ascii="宋体" w:eastAsia="宋体" w:hAnsi="宋体" w:cs="Times New Roman"/>
          <w:sz w:val="24"/>
          <w:szCs w:val="28"/>
        </w:rPr>
        <w:t>（北京时间）</w:t>
      </w:r>
      <w:r w:rsidRPr="00681E1B">
        <w:rPr>
          <w:rFonts w:ascii="宋体" w:eastAsia="宋体" w:hAnsi="宋体" w:cs="Times New Roman" w:hint="eastAsia"/>
          <w:sz w:val="24"/>
          <w:szCs w:val="28"/>
        </w:rPr>
        <w:t>。</w:t>
      </w:r>
    </w:p>
    <w:p w:rsidR="00681E1B" w:rsidRPr="00681E1B" w:rsidRDefault="00681E1B" w:rsidP="00681E1B">
      <w:pPr>
        <w:spacing w:line="360" w:lineRule="auto"/>
        <w:ind w:firstLineChars="200" w:firstLine="482"/>
        <w:rPr>
          <w:rFonts w:ascii="宋体" w:eastAsia="宋体" w:hAnsi="宋体" w:cs="Times New Roman"/>
          <w:color w:val="000000"/>
          <w:sz w:val="24"/>
          <w:szCs w:val="28"/>
        </w:rPr>
      </w:pPr>
      <w:r w:rsidRPr="00681E1B">
        <w:rPr>
          <w:rFonts w:ascii="宋体" w:eastAsia="宋体" w:hAnsi="宋体" w:cs="Times New Roman" w:hint="eastAsia"/>
          <w:b/>
          <w:color w:val="000000"/>
          <w:sz w:val="24"/>
          <w:szCs w:val="28"/>
        </w:rPr>
        <w:t>十一、磋商</w:t>
      </w:r>
      <w:r w:rsidRPr="00681E1B">
        <w:rPr>
          <w:rFonts w:ascii="宋体" w:eastAsia="宋体" w:hAnsi="宋体" w:cs="Times New Roman"/>
          <w:b/>
          <w:color w:val="000000"/>
          <w:sz w:val="24"/>
          <w:szCs w:val="28"/>
        </w:rPr>
        <w:t>地点：</w:t>
      </w:r>
      <w:r w:rsidRPr="00681E1B">
        <w:rPr>
          <w:rFonts w:ascii="Times New Roman" w:eastAsia="宋体" w:hAnsi="宋体" w:cs="Times New Roman" w:hint="eastAsia"/>
          <w:sz w:val="24"/>
          <w:szCs w:val="24"/>
          <w:u w:val="single"/>
        </w:rPr>
        <w:t>内江市东兴区</w:t>
      </w:r>
      <w:proofErr w:type="gramStart"/>
      <w:r w:rsidRPr="00681E1B">
        <w:rPr>
          <w:rFonts w:ascii="Times New Roman" w:eastAsia="宋体" w:hAnsi="宋体" w:cs="Times New Roman" w:hint="eastAsia"/>
          <w:sz w:val="24"/>
          <w:szCs w:val="24"/>
          <w:u w:val="single"/>
        </w:rPr>
        <w:t>东桐路</w:t>
      </w:r>
      <w:r w:rsidRPr="00681E1B">
        <w:rPr>
          <w:rFonts w:ascii="Times New Roman" w:eastAsia="宋体" w:hAnsi="宋体" w:cs="Times New Roman" w:hint="eastAsia"/>
          <w:sz w:val="24"/>
          <w:szCs w:val="24"/>
          <w:u w:val="single"/>
        </w:rPr>
        <w:t>705</w:t>
      </w:r>
      <w:r w:rsidRPr="00681E1B">
        <w:rPr>
          <w:rFonts w:ascii="Times New Roman" w:eastAsia="宋体" w:hAnsi="宋体" w:cs="Times New Roman" w:hint="eastAsia"/>
          <w:sz w:val="24"/>
          <w:szCs w:val="24"/>
          <w:u w:val="single"/>
        </w:rPr>
        <w:t>号</w:t>
      </w:r>
      <w:proofErr w:type="gramEnd"/>
      <w:r w:rsidRPr="00681E1B">
        <w:rPr>
          <w:rFonts w:ascii="Times New Roman" w:eastAsia="宋体" w:hAnsi="Times New Roman" w:cs="Times New Roman" w:hint="eastAsia"/>
          <w:sz w:val="24"/>
          <w:szCs w:val="24"/>
          <w:u w:val="single"/>
        </w:rPr>
        <w:t>内江师范学院行政楼</w:t>
      </w:r>
      <w:r w:rsidRPr="00681E1B">
        <w:rPr>
          <w:rFonts w:ascii="Times New Roman" w:eastAsia="宋体" w:hAnsi="Times New Roman" w:cs="Times New Roman"/>
          <w:sz w:val="24"/>
          <w:szCs w:val="24"/>
          <w:u w:val="single"/>
        </w:rPr>
        <w:t>90</w:t>
      </w:r>
      <w:r w:rsidRPr="00681E1B">
        <w:rPr>
          <w:rFonts w:ascii="Times New Roman" w:eastAsia="宋体" w:hAnsi="Times New Roman" w:cs="Times New Roman" w:hint="eastAsia"/>
          <w:sz w:val="24"/>
          <w:szCs w:val="24"/>
          <w:u w:val="single"/>
        </w:rPr>
        <w:t>5</w:t>
      </w:r>
      <w:r w:rsidRPr="00681E1B">
        <w:rPr>
          <w:rFonts w:ascii="Times New Roman" w:eastAsia="宋体" w:hAnsi="Times New Roman" w:cs="Times New Roman" w:hint="eastAsia"/>
          <w:sz w:val="24"/>
          <w:szCs w:val="24"/>
          <w:u w:val="single"/>
        </w:rPr>
        <w:t>开标厅</w:t>
      </w:r>
      <w:r w:rsidRPr="00681E1B">
        <w:rPr>
          <w:rFonts w:ascii="Times New Roman" w:eastAsia="宋体" w:hAnsi="宋体" w:cs="Times New Roman"/>
          <w:sz w:val="24"/>
          <w:szCs w:val="24"/>
          <w:u w:val="single"/>
        </w:rPr>
        <w:t>。</w:t>
      </w:r>
    </w:p>
    <w:p w:rsidR="00681E1B" w:rsidRPr="00681E1B" w:rsidRDefault="00681E1B" w:rsidP="00681E1B">
      <w:pPr>
        <w:spacing w:line="440" w:lineRule="exact"/>
        <w:ind w:firstLineChars="200" w:firstLine="482"/>
        <w:rPr>
          <w:rFonts w:ascii="Times New Roman" w:eastAsia="宋体" w:hAnsi="Times New Roman" w:cs="Times New Roman"/>
          <w:b/>
          <w:color w:val="000000"/>
          <w:sz w:val="24"/>
          <w:szCs w:val="24"/>
        </w:rPr>
      </w:pPr>
      <w:r w:rsidRPr="00681E1B">
        <w:rPr>
          <w:rFonts w:ascii="Times New Roman" w:eastAsia="宋体" w:hAnsi="Times New Roman" w:cs="Times New Roman" w:hint="eastAsia"/>
          <w:b/>
          <w:color w:val="000000"/>
          <w:sz w:val="24"/>
          <w:szCs w:val="24"/>
        </w:rPr>
        <w:t>十二、联系方式</w:t>
      </w:r>
    </w:p>
    <w:p w:rsidR="00681E1B" w:rsidRPr="00681E1B" w:rsidRDefault="00681E1B" w:rsidP="00681E1B">
      <w:pPr>
        <w:spacing w:line="440" w:lineRule="exact"/>
        <w:ind w:firstLineChars="396" w:firstLine="954"/>
        <w:rPr>
          <w:rFonts w:ascii="宋体" w:eastAsia="宋体" w:hAnsi="宋体" w:cs="Times New Roman"/>
          <w:b/>
          <w:bCs/>
          <w:sz w:val="24"/>
          <w:szCs w:val="24"/>
        </w:rPr>
      </w:pPr>
      <w:r w:rsidRPr="00681E1B">
        <w:rPr>
          <w:rFonts w:ascii="Times New Roman" w:eastAsia="宋体" w:hAnsi="Times New Roman" w:cs="Times New Roman" w:hint="eastAsia"/>
          <w:b/>
          <w:color w:val="000000"/>
          <w:sz w:val="24"/>
          <w:szCs w:val="24"/>
        </w:rPr>
        <w:t>采购人：</w:t>
      </w:r>
      <w:sdt>
        <w:sdtPr>
          <w:rPr>
            <w:rFonts w:ascii="Times New Roman" w:eastAsia="宋体" w:hAnsi="宋体" w:cs="Times New Roman" w:hint="eastAsia"/>
            <w:sz w:val="24"/>
            <w:szCs w:val="24"/>
          </w:rPr>
          <w:alias w:val="A采购部门"/>
          <w:tag w:val="A采购部门"/>
          <w:id w:val="1705215621"/>
          <w:placeholder>
            <w:docPart w:val="FCEBEF5FADD24FA49C8F4C438F8034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681E1B">
            <w:rPr>
              <w:rFonts w:ascii="Times New Roman" w:eastAsia="宋体" w:hAnsi="宋体" w:cs="Times New Roman" w:hint="eastAsia"/>
              <w:sz w:val="24"/>
              <w:szCs w:val="24"/>
            </w:rPr>
            <w:t>国资处</w:t>
          </w:r>
        </w:sdtContent>
      </w:sdt>
    </w:p>
    <w:p w:rsidR="00681E1B" w:rsidRPr="00681E1B" w:rsidRDefault="00681E1B" w:rsidP="00681E1B">
      <w:pPr>
        <w:spacing w:line="440" w:lineRule="exact"/>
        <w:ind w:firstLineChars="500" w:firstLine="1200"/>
        <w:rPr>
          <w:rFonts w:ascii="Times New Roman" w:eastAsia="宋体" w:hAnsi="Times New Roman" w:cs="Times New Roman"/>
          <w:color w:val="000000"/>
          <w:sz w:val="24"/>
          <w:szCs w:val="24"/>
        </w:rPr>
      </w:pPr>
      <w:r w:rsidRPr="00681E1B">
        <w:rPr>
          <w:rFonts w:ascii="宋体" w:eastAsia="宋体" w:hAnsi="宋体" w:cs="Times New Roman" w:hint="eastAsia"/>
          <w:bCs/>
          <w:color w:val="000000"/>
          <w:sz w:val="24"/>
          <w:szCs w:val="24"/>
        </w:rPr>
        <w:t>通讯地址：</w:t>
      </w:r>
      <w:r w:rsidRPr="00681E1B">
        <w:rPr>
          <w:rFonts w:ascii="Times New Roman" w:eastAsia="宋体" w:hAnsi="宋体" w:cs="Times New Roman" w:hint="eastAsia"/>
          <w:sz w:val="24"/>
          <w:szCs w:val="24"/>
        </w:rPr>
        <w:t>内江市东兴区</w:t>
      </w:r>
      <w:proofErr w:type="gramStart"/>
      <w:r w:rsidRPr="00681E1B">
        <w:rPr>
          <w:rFonts w:ascii="Times New Roman" w:eastAsia="宋体" w:hAnsi="宋体" w:cs="Times New Roman" w:hint="eastAsia"/>
          <w:sz w:val="24"/>
          <w:szCs w:val="24"/>
        </w:rPr>
        <w:t>东桐路</w:t>
      </w:r>
      <w:r w:rsidRPr="00681E1B">
        <w:rPr>
          <w:rFonts w:ascii="Times New Roman" w:eastAsia="宋体" w:hAnsi="宋体" w:cs="Times New Roman" w:hint="eastAsia"/>
          <w:sz w:val="24"/>
          <w:szCs w:val="24"/>
        </w:rPr>
        <w:t>705</w:t>
      </w:r>
      <w:r w:rsidRPr="00681E1B">
        <w:rPr>
          <w:rFonts w:ascii="Times New Roman" w:eastAsia="宋体" w:hAnsi="宋体" w:cs="Times New Roman" w:hint="eastAsia"/>
          <w:sz w:val="24"/>
          <w:szCs w:val="24"/>
        </w:rPr>
        <w:t>号</w:t>
      </w:r>
      <w:proofErr w:type="gramEnd"/>
      <w:r w:rsidRPr="00681E1B">
        <w:rPr>
          <w:rFonts w:ascii="Times New Roman" w:eastAsia="宋体" w:hAnsi="Times New Roman" w:cs="Times New Roman" w:hint="eastAsia"/>
          <w:sz w:val="24"/>
          <w:szCs w:val="24"/>
        </w:rPr>
        <w:t>内江师范学院</w:t>
      </w:r>
      <w:proofErr w:type="gramStart"/>
      <w:r w:rsidRPr="00681E1B">
        <w:rPr>
          <w:rFonts w:ascii="Times New Roman" w:eastAsia="宋体" w:hAnsi="Times New Roman" w:cs="Times New Roman" w:hint="eastAsia"/>
          <w:sz w:val="24"/>
          <w:szCs w:val="24"/>
        </w:rPr>
        <w:t xml:space="preserve">　　　　</w:t>
      </w:r>
      <w:r w:rsidRPr="00681E1B">
        <w:rPr>
          <w:rFonts w:ascii="宋体" w:eastAsia="宋体" w:hAnsi="宋体" w:cs="Times New Roman" w:hint="eastAsia"/>
          <w:bCs/>
          <w:color w:val="000000"/>
          <w:sz w:val="24"/>
          <w:szCs w:val="24"/>
        </w:rPr>
        <w:t>邮</w:t>
      </w:r>
      <w:proofErr w:type="gramEnd"/>
      <w:r w:rsidRPr="00681E1B">
        <w:rPr>
          <w:rFonts w:ascii="宋体" w:eastAsia="宋体" w:hAnsi="宋体" w:cs="Times New Roman" w:hint="eastAsia"/>
          <w:bCs/>
          <w:color w:val="000000"/>
          <w:sz w:val="24"/>
          <w:szCs w:val="24"/>
        </w:rPr>
        <w:t xml:space="preserve">    编：</w:t>
      </w:r>
      <w:r w:rsidRPr="00681E1B">
        <w:rPr>
          <w:rFonts w:ascii="Times New Roman" w:eastAsia="宋体" w:hAnsi="Times New Roman" w:cs="Times New Roman" w:hint="eastAsia"/>
          <w:color w:val="000000"/>
          <w:sz w:val="24"/>
          <w:szCs w:val="24"/>
        </w:rPr>
        <w:t xml:space="preserve"> 641100</w:t>
      </w:r>
    </w:p>
    <w:p w:rsidR="00681E1B" w:rsidRPr="00681E1B" w:rsidRDefault="00681E1B" w:rsidP="00681E1B">
      <w:pPr>
        <w:spacing w:line="440" w:lineRule="exact"/>
        <w:ind w:firstLineChars="500" w:firstLine="1200"/>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联系人：杨老师</w:t>
      </w:r>
      <w:proofErr w:type="gramStart"/>
      <w:r w:rsidRPr="00681E1B">
        <w:rPr>
          <w:rFonts w:ascii="Times New Roman" w:eastAsia="宋体" w:hAnsi="Times New Roman" w:cs="Times New Roman" w:hint="eastAsia"/>
          <w:color w:val="000000"/>
          <w:sz w:val="24"/>
          <w:szCs w:val="24"/>
        </w:rPr>
        <w:t xml:space="preserve">　　　　　　　　</w:t>
      </w:r>
      <w:proofErr w:type="gramEnd"/>
      <w:r w:rsidRPr="00681E1B">
        <w:rPr>
          <w:rFonts w:ascii="Times New Roman" w:eastAsia="宋体" w:hAnsi="Times New Roman" w:cs="Times New Roman" w:hint="eastAsia"/>
          <w:color w:val="000000"/>
          <w:sz w:val="24"/>
          <w:szCs w:val="24"/>
        </w:rPr>
        <w:t>联系电话：</w:t>
      </w:r>
      <w:r w:rsidRPr="00681E1B">
        <w:rPr>
          <w:rFonts w:ascii="Times New Roman" w:eastAsia="宋体" w:hAnsi="Times New Roman" w:cs="Times New Roman" w:hint="eastAsia"/>
          <w:color w:val="000000"/>
          <w:sz w:val="24"/>
          <w:szCs w:val="24"/>
        </w:rPr>
        <w:t>0832-2342735</w:t>
      </w:r>
    </w:p>
    <w:p w:rsidR="00681E1B" w:rsidRPr="00681E1B" w:rsidRDefault="00681E1B" w:rsidP="00681E1B">
      <w:pPr>
        <w:spacing w:line="440" w:lineRule="exact"/>
        <w:ind w:firstLineChars="500" w:firstLine="1205"/>
        <w:rPr>
          <w:rFonts w:ascii="Times New Roman" w:eastAsia="宋体" w:hAnsi="Times New Roman" w:cs="Times New Roman"/>
          <w:color w:val="000000"/>
          <w:sz w:val="24"/>
          <w:szCs w:val="24"/>
        </w:rPr>
      </w:pPr>
      <w:r w:rsidRPr="00681E1B">
        <w:rPr>
          <w:rFonts w:ascii="Times New Roman" w:eastAsia="宋体" w:hAnsi="Times New Roman" w:cs="Times New Roman" w:hint="eastAsia"/>
          <w:b/>
          <w:color w:val="000000"/>
          <w:sz w:val="24"/>
          <w:szCs w:val="24"/>
        </w:rPr>
        <w:t>采购代理机构：</w:t>
      </w:r>
      <w:r w:rsidRPr="00681E1B">
        <w:rPr>
          <w:rFonts w:ascii="Times New Roman" w:eastAsia="宋体" w:hAnsi="Times New Roman" w:cs="Times New Roman" w:hint="eastAsia"/>
          <w:color w:val="000000"/>
          <w:sz w:val="24"/>
          <w:szCs w:val="24"/>
        </w:rPr>
        <w:t>内江师范学院招标工作办公室</w:t>
      </w:r>
    </w:p>
    <w:p w:rsidR="00681E1B" w:rsidRPr="00681E1B" w:rsidRDefault="00681E1B" w:rsidP="00681E1B">
      <w:pPr>
        <w:spacing w:line="440" w:lineRule="exact"/>
        <w:ind w:firstLineChars="500" w:firstLine="1200"/>
        <w:rPr>
          <w:rFonts w:ascii="宋体" w:eastAsia="宋体" w:hAnsi="宋体" w:cs="Times New Roman"/>
          <w:color w:val="000000"/>
          <w:sz w:val="24"/>
          <w:szCs w:val="28"/>
        </w:rPr>
      </w:pPr>
      <w:r w:rsidRPr="00681E1B">
        <w:rPr>
          <w:rFonts w:ascii="Times New Roman" w:eastAsia="宋体" w:hAnsi="Times New Roman" w:cs="Times New Roman" w:hint="eastAsia"/>
          <w:color w:val="000000"/>
          <w:sz w:val="24"/>
          <w:szCs w:val="24"/>
        </w:rPr>
        <w:t>联系人：蒋老师</w:t>
      </w:r>
      <w:proofErr w:type="gramStart"/>
      <w:r w:rsidRPr="00681E1B">
        <w:rPr>
          <w:rFonts w:ascii="Times New Roman" w:eastAsia="宋体" w:hAnsi="Times New Roman" w:cs="Times New Roman" w:hint="eastAsia"/>
          <w:color w:val="000000"/>
          <w:sz w:val="24"/>
          <w:szCs w:val="24"/>
        </w:rPr>
        <w:t xml:space="preserve">　　　　</w:t>
      </w:r>
      <w:proofErr w:type="gramEnd"/>
      <w:r w:rsidRPr="00681E1B">
        <w:rPr>
          <w:rFonts w:ascii="Times New Roman" w:eastAsia="宋体" w:hAnsi="Times New Roman" w:cs="Times New Roman" w:hint="eastAsia"/>
          <w:color w:val="000000"/>
          <w:sz w:val="24"/>
          <w:szCs w:val="24"/>
        </w:rPr>
        <w:t>联系电话：</w:t>
      </w:r>
      <w:r w:rsidRPr="00681E1B">
        <w:rPr>
          <w:rFonts w:ascii="Times New Roman" w:eastAsia="宋体" w:hAnsi="Times New Roman" w:cs="Times New Roman" w:hint="eastAsia"/>
          <w:color w:val="000000"/>
          <w:sz w:val="24"/>
          <w:szCs w:val="24"/>
        </w:rPr>
        <w:t>0832-2341360</w:t>
      </w:r>
    </w:p>
    <w:p w:rsidR="00681E1B" w:rsidRPr="00681E1B" w:rsidRDefault="00681E1B" w:rsidP="00681E1B">
      <w:pPr>
        <w:widowControl/>
        <w:spacing w:line="440" w:lineRule="exact"/>
        <w:ind w:firstLineChars="2850" w:firstLine="6840"/>
        <w:jc w:val="left"/>
        <w:rPr>
          <w:rFonts w:ascii="宋体" w:eastAsia="宋体" w:hAnsi="宋体" w:cs="Times New Roman"/>
          <w:color w:val="000000"/>
          <w:kern w:val="0"/>
          <w:sz w:val="24"/>
          <w:szCs w:val="24"/>
        </w:rPr>
      </w:pPr>
      <w:r w:rsidRPr="00681E1B">
        <w:rPr>
          <w:rFonts w:ascii="宋体" w:eastAsia="宋体" w:hAnsi="宋体" w:cs="Times New Roman" w:hint="eastAsia"/>
          <w:color w:val="000000"/>
          <w:kern w:val="0"/>
          <w:sz w:val="24"/>
          <w:szCs w:val="24"/>
        </w:rPr>
        <w:t>20</w:t>
      </w:r>
      <w:r w:rsidRPr="00681E1B">
        <w:rPr>
          <w:rFonts w:ascii="宋体" w:eastAsia="宋体" w:hAnsi="宋体" w:cs="Times New Roman"/>
          <w:color w:val="000000"/>
          <w:kern w:val="0"/>
          <w:sz w:val="24"/>
          <w:szCs w:val="24"/>
        </w:rPr>
        <w:t>20</w:t>
      </w:r>
      <w:r w:rsidRPr="00681E1B">
        <w:rPr>
          <w:rFonts w:ascii="宋体" w:eastAsia="宋体" w:hAnsi="宋体" w:cs="Times New Roman" w:hint="eastAsia"/>
          <w:color w:val="000000"/>
          <w:kern w:val="0"/>
          <w:sz w:val="24"/>
          <w:szCs w:val="24"/>
        </w:rPr>
        <w:t>年</w:t>
      </w:r>
      <w:r w:rsidRPr="00681E1B">
        <w:rPr>
          <w:rFonts w:ascii="宋体" w:eastAsia="宋体" w:hAnsi="宋体" w:cs="Times New Roman"/>
          <w:color w:val="000000"/>
          <w:kern w:val="0"/>
          <w:sz w:val="24"/>
          <w:szCs w:val="24"/>
        </w:rPr>
        <w:t>1</w:t>
      </w:r>
      <w:r w:rsidRPr="00681E1B">
        <w:rPr>
          <w:rFonts w:ascii="宋体" w:eastAsia="宋体" w:hAnsi="宋体" w:cs="Times New Roman" w:hint="eastAsia"/>
          <w:color w:val="000000"/>
          <w:kern w:val="0"/>
          <w:sz w:val="24"/>
          <w:szCs w:val="24"/>
        </w:rPr>
        <w:t>月</w:t>
      </w:r>
      <w:r w:rsidRPr="00681E1B">
        <w:rPr>
          <w:rFonts w:ascii="宋体" w:eastAsia="宋体" w:hAnsi="宋体" w:cs="Times New Roman"/>
          <w:color w:val="000000"/>
          <w:kern w:val="0"/>
          <w:sz w:val="24"/>
          <w:szCs w:val="24"/>
        </w:rPr>
        <w:t>14</w:t>
      </w:r>
      <w:r w:rsidRPr="00681E1B">
        <w:rPr>
          <w:rFonts w:ascii="宋体" w:eastAsia="宋体" w:hAnsi="宋体" w:cs="Times New Roman" w:hint="eastAsia"/>
          <w:color w:val="000000"/>
          <w:kern w:val="0"/>
          <w:sz w:val="24"/>
          <w:szCs w:val="24"/>
        </w:rPr>
        <w:t>日</w:t>
      </w:r>
    </w:p>
    <w:p w:rsidR="00681E1B" w:rsidRPr="00681E1B" w:rsidRDefault="00681E1B" w:rsidP="00681E1B">
      <w:pPr>
        <w:widowControl/>
        <w:jc w:val="left"/>
        <w:rPr>
          <w:rFonts w:ascii="Times New Roman" w:eastAsia="宋体" w:hAnsi="Times New Roman" w:cs="Times New Roman"/>
          <w:szCs w:val="24"/>
        </w:rPr>
      </w:pPr>
      <w:bookmarkStart w:id="4" w:name="_Toc213496267"/>
      <w:bookmarkStart w:id="5" w:name="_Toc213396945"/>
      <w:bookmarkStart w:id="6" w:name="_Toc213396759"/>
      <w:bookmarkStart w:id="7" w:name="_Toc213397009"/>
      <w:bookmarkStart w:id="8" w:name="_Toc217446031"/>
      <w:r w:rsidRPr="00681E1B">
        <w:rPr>
          <w:rFonts w:ascii="Times New Roman" w:eastAsia="宋体" w:hAnsi="Times New Roman" w:cs="Times New Roman"/>
          <w:szCs w:val="24"/>
        </w:rPr>
        <w:br w:type="page"/>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9" w:name="_Toc29541526"/>
      <w:r w:rsidRPr="00681E1B">
        <w:rPr>
          <w:rFonts w:ascii="宋体" w:eastAsia="宋体" w:hAnsi="Times New Roman" w:cs="Times New Roman" w:hint="eastAsia"/>
          <w:b/>
          <w:color w:val="000000"/>
          <w:kern w:val="44"/>
          <w:sz w:val="36"/>
          <w:szCs w:val="44"/>
        </w:rPr>
        <w:t>第二章  磋商须知</w:t>
      </w:r>
      <w:bookmarkEnd w:id="4"/>
      <w:bookmarkEnd w:id="5"/>
      <w:bookmarkEnd w:id="6"/>
      <w:bookmarkEnd w:id="7"/>
      <w:bookmarkEnd w:id="8"/>
      <w:bookmarkEnd w:id="9"/>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一、投标商须知附表</w:t>
      </w:r>
    </w:p>
    <w:tbl>
      <w:tblPr>
        <w:tblW w:w="1046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7045"/>
      </w:tblGrid>
      <w:tr w:rsidR="00681E1B" w:rsidRPr="00681E1B" w:rsidTr="00EE3088">
        <w:trPr>
          <w:trHeight w:hRule="exact" w:val="451"/>
          <w:tblHeader/>
          <w:jc w:val="center"/>
        </w:trPr>
        <w:tc>
          <w:tcPr>
            <w:tcW w:w="1013" w:type="dxa"/>
            <w:vAlign w:val="center"/>
          </w:tcPr>
          <w:p w:rsidR="00681E1B" w:rsidRPr="00681E1B" w:rsidRDefault="00681E1B" w:rsidP="00681E1B">
            <w:pPr>
              <w:autoSpaceDE w:val="0"/>
              <w:autoSpaceDN w:val="0"/>
              <w:adjustRightInd w:val="0"/>
              <w:ind w:left="9"/>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序号</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应知事项</w:t>
            </w:r>
          </w:p>
        </w:tc>
        <w:tc>
          <w:tcPr>
            <w:tcW w:w="7045" w:type="dxa"/>
            <w:vAlign w:val="center"/>
          </w:tcPr>
          <w:p w:rsidR="00681E1B" w:rsidRPr="00681E1B" w:rsidRDefault="00681E1B" w:rsidP="00681E1B">
            <w:pPr>
              <w:autoSpaceDE w:val="0"/>
              <w:autoSpaceDN w:val="0"/>
              <w:adjustRightInd w:val="0"/>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说明和要求</w:t>
            </w:r>
          </w:p>
        </w:tc>
      </w:tr>
      <w:tr w:rsidR="00681E1B" w:rsidRPr="00681E1B" w:rsidTr="00EE3088">
        <w:trPr>
          <w:trHeight w:hRule="exact" w:val="860"/>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1</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确定邀请磋商的</w:t>
            </w:r>
          </w:p>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投标</w:t>
            </w:r>
            <w:proofErr w:type="gramStart"/>
            <w:r w:rsidRPr="00681E1B">
              <w:rPr>
                <w:rFonts w:ascii="宋体" w:eastAsia="宋体" w:hAnsi="宋体" w:cs="宋体" w:hint="eastAsia"/>
                <w:color w:val="000000"/>
                <w:kern w:val="0"/>
                <w:szCs w:val="21"/>
                <w:lang w:val="zh-CN"/>
              </w:rPr>
              <w:t>商方式</w:t>
            </w:r>
            <w:proofErr w:type="gramEnd"/>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本次采购</w:t>
            </w:r>
            <w:r w:rsidRPr="00681E1B">
              <w:rPr>
                <w:rFonts w:ascii="宋体" w:eastAsia="宋体" w:hAnsi="宋体" w:cs="宋体" w:hint="eastAsia"/>
                <w:kern w:val="0"/>
                <w:szCs w:val="21"/>
              </w:rPr>
              <w:t>采取公告的方式</w:t>
            </w:r>
            <w:r w:rsidRPr="00681E1B">
              <w:rPr>
                <w:rFonts w:ascii="宋体" w:eastAsia="宋体" w:hAnsi="宋体" w:cs="宋体" w:hint="eastAsia"/>
                <w:color w:val="000000"/>
                <w:kern w:val="0"/>
                <w:szCs w:val="21"/>
                <w:lang w:val="zh-CN"/>
              </w:rPr>
              <w:t>邀请参加磋商的投标商。</w:t>
            </w:r>
          </w:p>
        </w:tc>
      </w:tr>
      <w:tr w:rsidR="00681E1B" w:rsidRPr="00681E1B" w:rsidTr="00EE3088">
        <w:trPr>
          <w:trHeight w:hRule="exact" w:val="1032"/>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2</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采购预算</w:t>
            </w:r>
          </w:p>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（实质性要求）</w:t>
            </w:r>
          </w:p>
        </w:tc>
        <w:tc>
          <w:tcPr>
            <w:tcW w:w="7045" w:type="dxa"/>
          </w:tcPr>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单台单</w:t>
            </w:r>
            <w:proofErr w:type="gramStart"/>
            <w:r w:rsidRPr="00681E1B">
              <w:rPr>
                <w:rFonts w:ascii="宋体" w:eastAsia="宋体" w:hAnsi="宋体" w:cs="宋体" w:hint="eastAsia"/>
                <w:color w:val="000000"/>
                <w:kern w:val="0"/>
                <w:szCs w:val="21"/>
                <w:lang w:val="zh-CN"/>
              </w:rPr>
              <w:t>次生产</w:t>
            </w:r>
            <w:proofErr w:type="gramEnd"/>
            <w:r w:rsidRPr="00681E1B">
              <w:rPr>
                <w:rFonts w:ascii="宋体" w:eastAsia="宋体" w:hAnsi="宋体" w:cs="宋体" w:hint="eastAsia"/>
                <w:color w:val="000000"/>
                <w:kern w:val="0"/>
                <w:szCs w:val="21"/>
                <w:lang w:val="zh-CN"/>
              </w:rPr>
              <w:t>日期在2008年及以后的钢琴调律及维修费采购预算：不超过</w:t>
            </w:r>
            <w:r w:rsidRPr="00681E1B">
              <w:rPr>
                <w:rFonts w:ascii="宋体" w:eastAsia="宋体" w:hAnsi="宋体" w:cs="宋体" w:hint="eastAsia"/>
                <w:color w:val="000000"/>
                <w:kern w:val="0"/>
                <w:szCs w:val="21"/>
              </w:rPr>
              <w:t>150</w:t>
            </w:r>
            <w:r w:rsidRPr="00681E1B">
              <w:rPr>
                <w:rFonts w:ascii="宋体" w:eastAsia="宋体" w:hAnsi="宋体" w:cs="宋体" w:hint="eastAsia"/>
                <w:color w:val="000000"/>
                <w:kern w:val="0"/>
                <w:szCs w:val="21"/>
                <w:lang w:val="zh-CN"/>
              </w:rPr>
              <w:t>元；</w:t>
            </w:r>
          </w:p>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超过采购预算的报价无效。</w:t>
            </w:r>
          </w:p>
        </w:tc>
      </w:tr>
      <w:tr w:rsidR="00681E1B" w:rsidRPr="00681E1B" w:rsidTr="00EE3088">
        <w:trPr>
          <w:trHeight w:hRule="exact" w:val="618"/>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3</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联合体</w:t>
            </w:r>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kern w:val="0"/>
                <w:szCs w:val="21"/>
                <w:lang w:val="zh-CN"/>
              </w:rPr>
            </w:pPr>
            <w:r w:rsidRPr="00681E1B">
              <w:rPr>
                <w:rFonts w:ascii="宋体" w:eastAsia="宋体" w:hAnsi="宋体" w:cs="宋体" w:hint="eastAsia"/>
                <w:kern w:val="0"/>
                <w:szCs w:val="21"/>
                <w:lang w:val="zh-CN"/>
              </w:rPr>
              <w:t>不允许联合体</w:t>
            </w:r>
          </w:p>
        </w:tc>
      </w:tr>
      <w:tr w:rsidR="00681E1B" w:rsidRPr="00681E1B" w:rsidTr="00EE3088">
        <w:trPr>
          <w:trHeight w:hRule="exact" w:val="4444"/>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4</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kern w:val="0"/>
                <w:szCs w:val="21"/>
              </w:rPr>
            </w:pPr>
            <w:r w:rsidRPr="00681E1B">
              <w:rPr>
                <w:rFonts w:ascii="宋体" w:eastAsia="宋体" w:hAnsi="宋体" w:cs="宋体" w:hint="eastAsia"/>
                <w:kern w:val="0"/>
                <w:szCs w:val="21"/>
              </w:rPr>
              <w:t>低于成本价</w:t>
            </w:r>
          </w:p>
          <w:p w:rsidR="00681E1B" w:rsidRPr="00681E1B" w:rsidRDefault="00681E1B" w:rsidP="00681E1B">
            <w:pPr>
              <w:autoSpaceDE w:val="0"/>
              <w:autoSpaceDN w:val="0"/>
              <w:adjustRightInd w:val="0"/>
              <w:ind w:left="38"/>
              <w:jc w:val="center"/>
              <w:rPr>
                <w:rFonts w:ascii="宋体" w:eastAsia="宋体" w:hAnsi="宋体" w:cs="宋体"/>
                <w:kern w:val="0"/>
                <w:szCs w:val="21"/>
              </w:rPr>
            </w:pPr>
            <w:r w:rsidRPr="00681E1B">
              <w:rPr>
                <w:rFonts w:ascii="宋体" w:eastAsia="宋体" w:hAnsi="宋体" w:cs="宋体" w:hint="eastAsia"/>
                <w:kern w:val="0"/>
                <w:szCs w:val="21"/>
              </w:rPr>
              <w:t>不正当竞争预防措施</w:t>
            </w:r>
          </w:p>
          <w:p w:rsidR="00681E1B" w:rsidRPr="00681E1B" w:rsidRDefault="00681E1B" w:rsidP="00681E1B">
            <w:pPr>
              <w:autoSpaceDE w:val="0"/>
              <w:autoSpaceDN w:val="0"/>
              <w:adjustRightInd w:val="0"/>
              <w:ind w:left="38"/>
              <w:jc w:val="center"/>
              <w:rPr>
                <w:rFonts w:ascii="宋体" w:eastAsia="宋体" w:hAnsi="宋体" w:cs="宋体"/>
                <w:kern w:val="0"/>
                <w:szCs w:val="21"/>
              </w:rPr>
            </w:pPr>
            <w:r w:rsidRPr="00681E1B">
              <w:rPr>
                <w:rFonts w:ascii="宋体" w:eastAsia="宋体" w:hAnsi="宋体" w:cs="宋体" w:hint="eastAsia"/>
                <w:kern w:val="0"/>
                <w:szCs w:val="21"/>
              </w:rPr>
              <w:t>（实质性要求）</w:t>
            </w:r>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kern w:val="0"/>
                <w:szCs w:val="21"/>
              </w:rPr>
            </w:pPr>
            <w:r w:rsidRPr="00681E1B">
              <w:rPr>
                <w:rFonts w:ascii="宋体" w:eastAsia="宋体" w:hAnsi="宋体" w:cs="宋体" w:hint="eastAsia"/>
                <w:kern w:val="0"/>
                <w:szCs w:val="21"/>
              </w:rPr>
              <w:t>1. 在评审过程中，投标商报价低于采购预算的50%或者低于其他有效投标商报价算术平均价的40%，有可能影响产品质量或者不能诚信履约的，磋商小组应当要求其在磋商现场合理的时间内提供书面说明，并提交相关证明材料，投标商不能证明其报价合理性的，磋商小组应当将其作为无效处理。</w:t>
            </w:r>
          </w:p>
          <w:p w:rsidR="00681E1B" w:rsidRPr="00681E1B" w:rsidRDefault="00681E1B" w:rsidP="00681E1B">
            <w:pPr>
              <w:autoSpaceDE w:val="0"/>
              <w:autoSpaceDN w:val="0"/>
              <w:adjustRightInd w:val="0"/>
              <w:ind w:firstLineChars="100" w:firstLine="210"/>
              <w:rPr>
                <w:rFonts w:ascii="宋体" w:eastAsia="宋体" w:hAnsi="宋体" w:cs="宋体"/>
                <w:kern w:val="0"/>
                <w:szCs w:val="21"/>
              </w:rPr>
            </w:pPr>
            <w:r w:rsidRPr="00681E1B">
              <w:rPr>
                <w:rFonts w:ascii="宋体" w:eastAsia="宋体" w:hAnsi="宋体" w:cs="宋体" w:hint="eastAsia"/>
                <w:kern w:val="0"/>
                <w:szCs w:val="21"/>
              </w:rPr>
              <w:t>投标商的书面说明材料应当按照国家财务会计制度的规定要求，逐项就投标商提供的货物、工程和服务的主营业务成本、税金及附加、销售费用、管理费用、财务费用等成本构成事项详细陈述）。</w:t>
            </w:r>
          </w:p>
          <w:p w:rsidR="00681E1B" w:rsidRPr="00681E1B" w:rsidRDefault="00681E1B" w:rsidP="00681E1B">
            <w:pPr>
              <w:spacing w:line="320" w:lineRule="exact"/>
              <w:ind w:leftChars="50" w:left="105" w:rightChars="50" w:right="105" w:firstLineChars="100" w:firstLine="210"/>
              <w:rPr>
                <w:rFonts w:ascii="宋体" w:eastAsia="宋体" w:hAnsi="宋体" w:cs="Times New Roman"/>
                <w:color w:val="000000"/>
                <w:szCs w:val="21"/>
              </w:rPr>
            </w:pPr>
            <w:r w:rsidRPr="00681E1B">
              <w:rPr>
                <w:rFonts w:ascii="宋体" w:eastAsia="宋体" w:hAnsi="宋体" w:cs="Times New Roman" w:hint="eastAsia"/>
                <w:color w:val="000000"/>
                <w:szCs w:val="21"/>
              </w:rPr>
              <w:t xml:space="preserve">2. 投标商书面说明应当签字确认或者加盖公章，否则无效。书面说明的签字确认，由其法定代表人或者其授权代表签字确认。 </w:t>
            </w:r>
          </w:p>
          <w:p w:rsidR="00681E1B" w:rsidRPr="00681E1B" w:rsidRDefault="00681E1B" w:rsidP="00681E1B">
            <w:pPr>
              <w:spacing w:line="320" w:lineRule="exact"/>
              <w:ind w:leftChars="50" w:left="105" w:rightChars="50" w:right="105" w:firstLineChars="100" w:firstLine="210"/>
              <w:rPr>
                <w:rFonts w:ascii="宋体" w:eastAsia="宋体" w:hAnsi="宋体" w:cs="Times New Roman"/>
                <w:color w:val="000000"/>
                <w:szCs w:val="21"/>
              </w:rPr>
            </w:pPr>
            <w:r w:rsidRPr="00681E1B">
              <w:rPr>
                <w:rFonts w:ascii="宋体" w:eastAsia="宋体" w:hAnsi="宋体" w:cs="Times New Roman" w:hint="eastAsia"/>
                <w:color w:val="000000"/>
                <w:szCs w:val="21"/>
              </w:rPr>
              <w:t>3.投标商提供书面说明后，磋商小组应当结合采购项目采购需求、专业实际情况、投标商财务状况报告、与其他投标</w:t>
            </w:r>
            <w:proofErr w:type="gramStart"/>
            <w:r w:rsidRPr="00681E1B">
              <w:rPr>
                <w:rFonts w:ascii="宋体" w:eastAsia="宋体" w:hAnsi="宋体" w:cs="Times New Roman" w:hint="eastAsia"/>
                <w:color w:val="000000"/>
                <w:szCs w:val="21"/>
              </w:rPr>
              <w:t>商比较</w:t>
            </w:r>
            <w:proofErr w:type="gramEnd"/>
            <w:r w:rsidRPr="00681E1B">
              <w:rPr>
                <w:rFonts w:ascii="宋体" w:eastAsia="宋体" w:hAnsi="宋体" w:cs="Times New Roman" w:hint="eastAsia"/>
                <w:color w:val="000000"/>
                <w:szCs w:val="21"/>
              </w:rPr>
              <w:t>情况等就投标商书面说明进行审查评价。投标</w:t>
            </w:r>
            <w:proofErr w:type="gramStart"/>
            <w:r w:rsidRPr="00681E1B">
              <w:rPr>
                <w:rFonts w:ascii="宋体" w:eastAsia="宋体" w:hAnsi="宋体" w:cs="Times New Roman" w:hint="eastAsia"/>
                <w:color w:val="000000"/>
                <w:szCs w:val="21"/>
              </w:rPr>
              <w:t>商拒绝</w:t>
            </w:r>
            <w:proofErr w:type="gramEnd"/>
            <w:r w:rsidRPr="00681E1B">
              <w:rPr>
                <w:rFonts w:ascii="宋体" w:eastAsia="宋体" w:hAnsi="宋体" w:cs="Times New Roman" w:hint="eastAsia"/>
                <w:color w:val="000000"/>
                <w:szCs w:val="21"/>
              </w:rPr>
              <w:t>或者变相拒绝提供有效书面说明或者书面说明不能证明其报价合理性的或未在规定时间内递交有效书面说明书的，磋商小组应当将其响应文件作为无效处理。</w:t>
            </w:r>
          </w:p>
        </w:tc>
      </w:tr>
      <w:tr w:rsidR="00681E1B" w:rsidRPr="00681E1B" w:rsidTr="00EE3088">
        <w:trPr>
          <w:trHeight w:hRule="exact" w:val="1187"/>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5</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磋商情况公告</w:t>
            </w:r>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投标商资格审查情况、报价情况、磋商结果等在内江师范学院网站中予以公告。</w:t>
            </w:r>
          </w:p>
        </w:tc>
      </w:tr>
      <w:tr w:rsidR="00681E1B" w:rsidRPr="00681E1B" w:rsidTr="00EE3088">
        <w:trPr>
          <w:trHeight w:hRule="exact" w:val="2072"/>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6</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kern w:val="0"/>
                <w:szCs w:val="21"/>
                <w:lang w:val="zh-CN"/>
              </w:rPr>
            </w:pPr>
            <w:r w:rsidRPr="00681E1B">
              <w:rPr>
                <w:rFonts w:ascii="宋体" w:eastAsia="宋体" w:hAnsi="宋体" w:cs="宋体" w:hint="eastAsia"/>
                <w:kern w:val="0"/>
                <w:szCs w:val="21"/>
                <w:lang w:val="zh-CN"/>
              </w:rPr>
              <w:t>磋商保证金</w:t>
            </w:r>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kern w:val="0"/>
                <w:szCs w:val="21"/>
                <w:lang w:val="zh-CN"/>
              </w:rPr>
            </w:pPr>
            <w:r w:rsidRPr="00681E1B">
              <w:rPr>
                <w:rFonts w:ascii="宋体" w:eastAsia="宋体" w:hAnsi="宋体" w:cs="宋体" w:hint="eastAsia"/>
                <w:kern w:val="0"/>
                <w:szCs w:val="21"/>
                <w:lang w:val="zh-CN"/>
              </w:rPr>
              <w:t>金额：1</w:t>
            </w:r>
            <w:r w:rsidRPr="00681E1B">
              <w:rPr>
                <w:rFonts w:ascii="宋体" w:eastAsia="宋体" w:hAnsi="宋体" w:cs="宋体"/>
                <w:kern w:val="0"/>
                <w:szCs w:val="21"/>
                <w:lang w:val="zh-CN"/>
              </w:rPr>
              <w:t>000</w:t>
            </w:r>
            <w:r w:rsidRPr="00681E1B">
              <w:rPr>
                <w:rFonts w:ascii="宋体" w:eastAsia="宋体" w:hAnsi="宋体" w:cs="宋体" w:hint="eastAsia"/>
                <w:kern w:val="0"/>
                <w:szCs w:val="21"/>
                <w:lang w:val="zh-CN"/>
              </w:rPr>
              <w:t>元，建议</w:t>
            </w:r>
            <w:proofErr w:type="gramStart"/>
            <w:r w:rsidRPr="00681E1B">
              <w:rPr>
                <w:rFonts w:ascii="宋体" w:eastAsia="宋体" w:hAnsi="宋体" w:cs="宋体" w:hint="eastAsia"/>
                <w:kern w:val="0"/>
                <w:szCs w:val="21"/>
                <w:lang w:val="zh-CN"/>
              </w:rPr>
              <w:t>转帐</w:t>
            </w:r>
            <w:proofErr w:type="gramEnd"/>
            <w:r w:rsidRPr="00681E1B">
              <w:rPr>
                <w:rFonts w:ascii="宋体" w:eastAsia="宋体" w:hAnsi="宋体" w:cs="宋体" w:hint="eastAsia"/>
                <w:kern w:val="0"/>
                <w:szCs w:val="21"/>
                <w:lang w:val="zh-CN"/>
              </w:rPr>
              <w:t>方式</w:t>
            </w:r>
          </w:p>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单位名称（开户名）：内江师范学院</w:t>
            </w:r>
          </w:p>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开户银行：建行内江东兴支行</w:t>
            </w:r>
          </w:p>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银行账号：</w:t>
            </w:r>
            <w:r w:rsidRPr="00681E1B">
              <w:rPr>
                <w:rFonts w:ascii="宋体" w:eastAsia="宋体" w:hAnsi="宋体" w:cs="宋体"/>
                <w:color w:val="000000"/>
                <w:kern w:val="0"/>
                <w:szCs w:val="21"/>
                <w:lang w:val="zh-CN"/>
              </w:rPr>
              <w:t>51001687908051502418</w:t>
            </w:r>
          </w:p>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行号：</w:t>
            </w:r>
            <w:r w:rsidRPr="00681E1B">
              <w:rPr>
                <w:rFonts w:ascii="宋体" w:eastAsia="宋体" w:hAnsi="宋体" w:cs="宋体"/>
                <w:color w:val="000000"/>
                <w:kern w:val="0"/>
                <w:szCs w:val="21"/>
                <w:lang w:val="zh-CN"/>
              </w:rPr>
              <w:t>105651000014</w:t>
            </w:r>
          </w:p>
          <w:p w:rsidR="00681E1B" w:rsidRPr="00681E1B" w:rsidRDefault="00681E1B" w:rsidP="00681E1B">
            <w:pPr>
              <w:autoSpaceDE w:val="0"/>
              <w:autoSpaceDN w:val="0"/>
              <w:adjustRightInd w:val="0"/>
              <w:ind w:firstLineChars="100" w:firstLine="210"/>
              <w:rPr>
                <w:rFonts w:ascii="宋体" w:eastAsia="宋体" w:hAnsi="宋体" w:cs="宋体"/>
                <w:color w:val="000000"/>
                <w:kern w:val="0"/>
                <w:szCs w:val="21"/>
                <w:lang w:val="zh-CN"/>
              </w:rPr>
            </w:pPr>
            <w:r w:rsidRPr="00681E1B">
              <w:rPr>
                <w:rFonts w:ascii="宋体" w:eastAsia="宋体" w:hAnsi="宋体" w:cs="宋体" w:hint="eastAsia"/>
                <w:color w:val="000000"/>
                <w:kern w:val="0"/>
                <w:szCs w:val="21"/>
                <w:lang w:val="zh-CN"/>
              </w:rPr>
              <w:t>发中标通知书后，1</w:t>
            </w:r>
            <w:r w:rsidRPr="00681E1B">
              <w:rPr>
                <w:rFonts w:ascii="宋体" w:eastAsia="宋体" w:hAnsi="宋体" w:cs="宋体"/>
                <w:color w:val="000000"/>
                <w:kern w:val="0"/>
                <w:szCs w:val="21"/>
                <w:lang w:val="zh-CN"/>
              </w:rPr>
              <w:t>5</w:t>
            </w:r>
            <w:r w:rsidRPr="00681E1B">
              <w:rPr>
                <w:rFonts w:ascii="宋体" w:eastAsia="宋体" w:hAnsi="宋体" w:cs="宋体" w:hint="eastAsia"/>
                <w:color w:val="000000"/>
                <w:kern w:val="0"/>
                <w:szCs w:val="21"/>
                <w:lang w:val="zh-CN"/>
              </w:rPr>
              <w:t>个工作日内无息退还</w:t>
            </w:r>
          </w:p>
        </w:tc>
      </w:tr>
      <w:tr w:rsidR="00681E1B" w:rsidRPr="00681E1B" w:rsidTr="00EE3088">
        <w:trPr>
          <w:trHeight w:hRule="exact" w:val="610"/>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7</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kern w:val="0"/>
                <w:szCs w:val="21"/>
                <w:lang w:val="zh-CN"/>
              </w:rPr>
            </w:pPr>
            <w:r w:rsidRPr="00681E1B">
              <w:rPr>
                <w:rFonts w:ascii="宋体" w:eastAsia="宋体" w:hAnsi="宋体" w:cs="宋体" w:hint="eastAsia"/>
                <w:bCs/>
                <w:kern w:val="0"/>
                <w:szCs w:val="21"/>
              </w:rPr>
              <w:t>磋商</w:t>
            </w:r>
            <w:r w:rsidRPr="00681E1B">
              <w:rPr>
                <w:rFonts w:ascii="宋体" w:eastAsia="宋体" w:hAnsi="宋体" w:cs="宋体" w:hint="eastAsia"/>
                <w:kern w:val="0"/>
                <w:szCs w:val="21"/>
                <w:lang w:val="zh-CN"/>
              </w:rPr>
              <w:t>文件咨询</w:t>
            </w:r>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kern w:val="0"/>
                <w:szCs w:val="21"/>
                <w:lang w:val="zh-CN"/>
              </w:rPr>
            </w:pPr>
            <w:r w:rsidRPr="00681E1B">
              <w:rPr>
                <w:rFonts w:ascii="宋体" w:eastAsia="宋体" w:hAnsi="宋体" w:cs="宋体" w:hint="eastAsia"/>
                <w:kern w:val="0"/>
                <w:szCs w:val="21"/>
                <w:lang w:val="zh-CN"/>
              </w:rPr>
              <w:t>联系人：杨华富    联系电话：0832-2342735</w:t>
            </w:r>
          </w:p>
        </w:tc>
      </w:tr>
      <w:tr w:rsidR="00681E1B" w:rsidRPr="00681E1B" w:rsidTr="00EE3088">
        <w:trPr>
          <w:trHeight w:hRule="exact" w:val="610"/>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lastRenderedPageBreak/>
              <w:t>8</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bCs/>
                <w:kern w:val="0"/>
                <w:szCs w:val="21"/>
              </w:rPr>
            </w:pPr>
            <w:r w:rsidRPr="00681E1B">
              <w:rPr>
                <w:rFonts w:ascii="宋体" w:eastAsia="宋体" w:hAnsi="宋体" w:cs="宋体" w:hint="eastAsia"/>
                <w:bCs/>
                <w:kern w:val="0"/>
                <w:szCs w:val="21"/>
              </w:rPr>
              <w:t>响应文件要求</w:t>
            </w:r>
          </w:p>
        </w:tc>
        <w:sdt>
          <w:sdtPr>
            <w:rPr>
              <w:rFonts w:ascii="宋体" w:eastAsia="宋体" w:hAnsi="宋体" w:cs="宋体" w:hint="eastAsia"/>
              <w:kern w:val="0"/>
              <w:szCs w:val="21"/>
              <w:lang w:val="zh-CN"/>
            </w:rPr>
            <w:alias w:val="A响应文件要求"/>
            <w:tag w:val="A响应文件要求"/>
            <w:id w:val="-288439383"/>
            <w:placeholder>
              <w:docPart w:val="4D8C5F4B89EA433F9879E2A903D96A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kern w:val="0"/>
                    <w:szCs w:val="21"/>
                    <w:lang w:val="zh-CN"/>
                  </w:rPr>
                </w:pPr>
                <w:r>
                  <w:rPr>
                    <w:rFonts w:ascii="宋体" w:eastAsia="宋体" w:hAnsi="宋体" w:cs="宋体" w:hint="eastAsia"/>
                    <w:kern w:val="0"/>
                    <w:szCs w:val="21"/>
                    <w:lang w:val="zh-CN"/>
                  </w:rPr>
                  <w:t>正本1份、副本2份</w:t>
                </w:r>
              </w:p>
            </w:tc>
          </w:sdtContent>
        </w:sdt>
      </w:tr>
      <w:tr w:rsidR="00681E1B" w:rsidRPr="00681E1B" w:rsidTr="00EE3088">
        <w:trPr>
          <w:trHeight w:hRule="exact" w:val="618"/>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9</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kern w:val="0"/>
                <w:szCs w:val="21"/>
                <w:lang w:val="zh-CN"/>
              </w:rPr>
            </w:pPr>
            <w:r w:rsidRPr="00681E1B">
              <w:rPr>
                <w:rFonts w:ascii="宋体" w:eastAsia="宋体" w:hAnsi="宋体" w:cs="宋体" w:hint="eastAsia"/>
                <w:kern w:val="0"/>
                <w:szCs w:val="21"/>
                <w:lang w:val="zh-CN"/>
              </w:rPr>
              <w:t>磋商过程、结果工作咨询</w:t>
            </w:r>
          </w:p>
        </w:tc>
        <w:tc>
          <w:tcPr>
            <w:tcW w:w="7045" w:type="dxa"/>
            <w:vAlign w:val="center"/>
          </w:tcPr>
          <w:p w:rsidR="00681E1B" w:rsidRPr="00681E1B" w:rsidRDefault="00681E1B" w:rsidP="00681E1B">
            <w:pPr>
              <w:autoSpaceDE w:val="0"/>
              <w:autoSpaceDN w:val="0"/>
              <w:adjustRightInd w:val="0"/>
              <w:ind w:firstLineChars="100" w:firstLine="210"/>
              <w:rPr>
                <w:rFonts w:ascii="宋体" w:eastAsia="宋体" w:hAnsi="宋体" w:cs="宋体"/>
                <w:kern w:val="0"/>
                <w:szCs w:val="21"/>
                <w:lang w:val="zh-CN"/>
              </w:rPr>
            </w:pPr>
            <w:r w:rsidRPr="00681E1B">
              <w:rPr>
                <w:rFonts w:ascii="宋体" w:eastAsia="宋体" w:hAnsi="宋体" w:cs="宋体" w:hint="eastAsia"/>
                <w:kern w:val="0"/>
                <w:szCs w:val="21"/>
                <w:lang w:val="zh-CN"/>
              </w:rPr>
              <w:t>联系人：蒋猛      联系电话：0832-2341360</w:t>
            </w:r>
          </w:p>
        </w:tc>
      </w:tr>
      <w:tr w:rsidR="00681E1B" w:rsidRPr="00681E1B" w:rsidTr="00EE3088">
        <w:trPr>
          <w:trHeight w:hRule="exact" w:val="1275"/>
          <w:jc w:val="center"/>
        </w:trPr>
        <w:tc>
          <w:tcPr>
            <w:tcW w:w="1013" w:type="dxa"/>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10</w:t>
            </w:r>
          </w:p>
        </w:tc>
        <w:tc>
          <w:tcPr>
            <w:tcW w:w="2409" w:type="dxa"/>
            <w:vAlign w:val="center"/>
          </w:tcPr>
          <w:p w:rsidR="00681E1B" w:rsidRPr="00681E1B" w:rsidRDefault="00681E1B" w:rsidP="00681E1B">
            <w:pPr>
              <w:autoSpaceDE w:val="0"/>
              <w:autoSpaceDN w:val="0"/>
              <w:adjustRightInd w:val="0"/>
              <w:ind w:left="38"/>
              <w:jc w:val="center"/>
              <w:rPr>
                <w:rFonts w:ascii="宋体" w:eastAsia="宋体" w:hAnsi="宋体" w:cs="宋体"/>
                <w:kern w:val="0"/>
                <w:szCs w:val="21"/>
                <w:lang w:val="zh-CN"/>
              </w:rPr>
            </w:pPr>
            <w:r w:rsidRPr="00681E1B">
              <w:rPr>
                <w:rFonts w:ascii="宋体" w:eastAsia="宋体" w:hAnsi="宋体" w:cs="宋体" w:hint="eastAsia"/>
                <w:kern w:val="0"/>
                <w:szCs w:val="21"/>
                <w:lang w:val="zh-CN"/>
              </w:rPr>
              <w:t>成交通知书领取</w:t>
            </w:r>
          </w:p>
        </w:tc>
        <w:tc>
          <w:tcPr>
            <w:tcW w:w="7045" w:type="dxa"/>
            <w:vAlign w:val="center"/>
          </w:tcPr>
          <w:p w:rsidR="00681E1B" w:rsidRPr="00681E1B" w:rsidRDefault="00681E1B" w:rsidP="00681E1B">
            <w:pPr>
              <w:autoSpaceDE w:val="0"/>
              <w:autoSpaceDN w:val="0"/>
              <w:adjustRightInd w:val="0"/>
              <w:ind w:leftChars="46" w:left="99" w:hanging="2"/>
              <w:jc w:val="left"/>
              <w:rPr>
                <w:rFonts w:ascii="宋体" w:eastAsia="宋体" w:hAnsi="宋体" w:cs="宋体"/>
                <w:kern w:val="0"/>
                <w:szCs w:val="21"/>
                <w:lang w:val="zh-CN"/>
              </w:rPr>
            </w:pPr>
            <w:r w:rsidRPr="00681E1B">
              <w:rPr>
                <w:rFonts w:ascii="宋体" w:eastAsia="宋体" w:hAnsi="宋体" w:cs="宋体" w:hint="eastAsia"/>
                <w:kern w:val="0"/>
                <w:szCs w:val="21"/>
                <w:lang w:val="zh-CN"/>
              </w:rPr>
              <w:t>采购结果公告在内江师范学院网上发布后，</w:t>
            </w:r>
            <w:proofErr w:type="gramStart"/>
            <w:r w:rsidRPr="00681E1B">
              <w:rPr>
                <w:rFonts w:ascii="宋体" w:eastAsia="宋体" w:hAnsi="宋体" w:cs="宋体" w:hint="eastAsia"/>
                <w:kern w:val="0"/>
                <w:szCs w:val="21"/>
                <w:lang w:val="zh-CN"/>
              </w:rPr>
              <w:t>请成交投标商凭</w:t>
            </w:r>
            <w:proofErr w:type="gramEnd"/>
            <w:r w:rsidRPr="00681E1B">
              <w:rPr>
                <w:rFonts w:ascii="宋体" w:eastAsia="宋体" w:hAnsi="宋体" w:cs="宋体" w:hint="eastAsia"/>
                <w:kern w:val="0"/>
                <w:szCs w:val="21"/>
                <w:lang w:val="zh-CN"/>
              </w:rPr>
              <w:t>有效身份证明证件到内江师范学院行政楼909领取成交通知书。</w:t>
            </w:r>
          </w:p>
          <w:p w:rsidR="00681E1B" w:rsidRPr="00681E1B" w:rsidRDefault="00681E1B" w:rsidP="00681E1B">
            <w:pPr>
              <w:autoSpaceDE w:val="0"/>
              <w:autoSpaceDN w:val="0"/>
              <w:adjustRightInd w:val="0"/>
              <w:ind w:firstLineChars="100" w:firstLine="210"/>
              <w:rPr>
                <w:rFonts w:ascii="宋体" w:eastAsia="宋体" w:hAnsi="宋体" w:cs="宋体"/>
                <w:kern w:val="0"/>
                <w:szCs w:val="21"/>
                <w:lang w:val="zh-CN"/>
              </w:rPr>
            </w:pPr>
            <w:r w:rsidRPr="00681E1B">
              <w:rPr>
                <w:rFonts w:ascii="宋体" w:eastAsia="宋体" w:hAnsi="宋体" w:cs="宋体" w:hint="eastAsia"/>
                <w:kern w:val="0"/>
                <w:szCs w:val="21"/>
                <w:lang w:val="zh-CN"/>
              </w:rPr>
              <w:t>联系电话：0832-2341360</w:t>
            </w:r>
          </w:p>
        </w:tc>
      </w:tr>
      <w:tr w:rsidR="00681E1B" w:rsidRPr="00681E1B" w:rsidTr="00EE3088">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681E1B" w:rsidRPr="00681E1B" w:rsidRDefault="00681E1B" w:rsidP="00681E1B">
            <w:pPr>
              <w:autoSpaceDE w:val="0"/>
              <w:autoSpaceDN w:val="0"/>
              <w:adjustRightInd w:val="0"/>
              <w:ind w:right="230"/>
              <w:jc w:val="center"/>
              <w:rPr>
                <w:rFonts w:ascii="宋体" w:eastAsia="宋体" w:hAnsi="宋体" w:cs="Courier New"/>
                <w:color w:val="000000"/>
                <w:kern w:val="0"/>
                <w:szCs w:val="21"/>
                <w:lang w:val="zh-CN"/>
              </w:rPr>
            </w:pPr>
            <w:r w:rsidRPr="00681E1B">
              <w:rPr>
                <w:rFonts w:ascii="宋体" w:eastAsia="宋体" w:hAnsi="宋体" w:cs="Courier New" w:hint="eastAsia"/>
                <w:color w:val="000000"/>
                <w:kern w:val="0"/>
                <w:szCs w:val="21"/>
                <w:lang w:val="zh-CN"/>
              </w:rPr>
              <w:t>1</w:t>
            </w:r>
            <w:r w:rsidRPr="00681E1B">
              <w:rPr>
                <w:rFonts w:ascii="宋体" w:eastAsia="宋体" w:hAnsi="宋体" w:cs="Courier New"/>
                <w:color w:val="000000"/>
                <w:kern w:val="0"/>
                <w:szCs w:val="21"/>
                <w:lang w:val="zh-CN"/>
              </w:rPr>
              <w:t>1</w:t>
            </w:r>
          </w:p>
        </w:tc>
        <w:tc>
          <w:tcPr>
            <w:tcW w:w="2409" w:type="dxa"/>
            <w:tcBorders>
              <w:top w:val="single" w:sz="8" w:space="0" w:color="auto"/>
              <w:left w:val="single" w:sz="8" w:space="0" w:color="auto"/>
              <w:bottom w:val="single" w:sz="8" w:space="0" w:color="auto"/>
              <w:right w:val="single" w:sz="8" w:space="0" w:color="auto"/>
            </w:tcBorders>
            <w:vAlign w:val="center"/>
          </w:tcPr>
          <w:p w:rsidR="00681E1B" w:rsidRPr="00681E1B" w:rsidRDefault="00681E1B" w:rsidP="00681E1B">
            <w:pPr>
              <w:autoSpaceDE w:val="0"/>
              <w:autoSpaceDN w:val="0"/>
              <w:adjustRightInd w:val="0"/>
              <w:ind w:left="96"/>
              <w:jc w:val="center"/>
              <w:rPr>
                <w:rFonts w:ascii="宋体" w:eastAsia="宋体" w:hAnsi="宋体" w:cs="宋体"/>
                <w:kern w:val="0"/>
                <w:szCs w:val="21"/>
                <w:lang w:val="zh-CN"/>
              </w:rPr>
            </w:pPr>
            <w:r w:rsidRPr="00681E1B">
              <w:rPr>
                <w:rFonts w:ascii="宋体" w:eastAsia="宋体" w:hAnsi="宋体" w:cs="宋体" w:hint="eastAsia"/>
                <w:kern w:val="0"/>
                <w:szCs w:val="21"/>
                <w:lang w:val="zh-CN"/>
              </w:rPr>
              <w:t>投标</w:t>
            </w:r>
            <w:proofErr w:type="gramStart"/>
            <w:r w:rsidRPr="00681E1B">
              <w:rPr>
                <w:rFonts w:ascii="宋体" w:eastAsia="宋体" w:hAnsi="宋体" w:cs="宋体" w:hint="eastAsia"/>
                <w:kern w:val="0"/>
                <w:szCs w:val="21"/>
                <w:lang w:val="zh-CN"/>
              </w:rPr>
              <w:t>商投诉</w:t>
            </w:r>
            <w:proofErr w:type="gramEnd"/>
          </w:p>
        </w:tc>
        <w:tc>
          <w:tcPr>
            <w:tcW w:w="7045" w:type="dxa"/>
            <w:tcBorders>
              <w:top w:val="single" w:sz="8" w:space="0" w:color="auto"/>
              <w:left w:val="single" w:sz="8" w:space="0" w:color="auto"/>
              <w:bottom w:val="single" w:sz="8" w:space="0" w:color="auto"/>
              <w:right w:val="single" w:sz="18" w:space="0" w:color="auto"/>
            </w:tcBorders>
            <w:vAlign w:val="center"/>
          </w:tcPr>
          <w:p w:rsidR="00681E1B" w:rsidRPr="00681E1B" w:rsidRDefault="00681E1B" w:rsidP="00681E1B">
            <w:pPr>
              <w:autoSpaceDE w:val="0"/>
              <w:autoSpaceDN w:val="0"/>
              <w:adjustRightInd w:val="0"/>
              <w:ind w:leftChars="102" w:left="634" w:hangingChars="200" w:hanging="420"/>
              <w:jc w:val="left"/>
              <w:rPr>
                <w:rFonts w:ascii="宋体" w:eastAsia="宋体" w:hAnsi="宋体" w:cs="宋体"/>
                <w:kern w:val="0"/>
                <w:szCs w:val="21"/>
                <w:lang w:val="zh-CN"/>
              </w:rPr>
            </w:pPr>
            <w:r w:rsidRPr="00681E1B">
              <w:rPr>
                <w:rFonts w:ascii="宋体" w:eastAsia="宋体" w:hAnsi="宋体" w:cs="宋体" w:hint="eastAsia"/>
                <w:kern w:val="0"/>
                <w:szCs w:val="21"/>
                <w:lang w:val="zh-CN"/>
              </w:rPr>
              <w:t>投诉受理单位：内江师范学院纪委办公室。</w:t>
            </w:r>
          </w:p>
          <w:p w:rsidR="00681E1B" w:rsidRPr="00681E1B" w:rsidRDefault="00681E1B" w:rsidP="00681E1B">
            <w:pPr>
              <w:autoSpaceDE w:val="0"/>
              <w:autoSpaceDN w:val="0"/>
              <w:adjustRightInd w:val="0"/>
              <w:ind w:leftChars="102" w:left="634" w:hangingChars="200" w:hanging="420"/>
              <w:jc w:val="left"/>
              <w:rPr>
                <w:rFonts w:ascii="宋体" w:eastAsia="宋体" w:hAnsi="宋体" w:cs="宋体"/>
                <w:kern w:val="0"/>
                <w:szCs w:val="21"/>
                <w:lang w:val="zh-CN"/>
              </w:rPr>
            </w:pPr>
            <w:r w:rsidRPr="00681E1B">
              <w:rPr>
                <w:rFonts w:ascii="宋体" w:eastAsia="宋体" w:hAnsi="宋体" w:cs="宋体" w:hint="eastAsia"/>
                <w:kern w:val="0"/>
                <w:szCs w:val="21"/>
                <w:lang w:val="zh-CN"/>
              </w:rPr>
              <w:t>联 系 人：李老师</w:t>
            </w:r>
          </w:p>
          <w:p w:rsidR="00681E1B" w:rsidRPr="00681E1B" w:rsidRDefault="00681E1B" w:rsidP="00681E1B">
            <w:pPr>
              <w:autoSpaceDE w:val="0"/>
              <w:autoSpaceDN w:val="0"/>
              <w:adjustRightInd w:val="0"/>
              <w:ind w:leftChars="102" w:left="634" w:hangingChars="200" w:hanging="420"/>
              <w:jc w:val="left"/>
              <w:rPr>
                <w:rFonts w:ascii="宋体" w:eastAsia="宋体" w:hAnsi="宋体" w:cs="宋体"/>
                <w:kern w:val="0"/>
                <w:szCs w:val="21"/>
                <w:lang w:val="zh-CN"/>
              </w:rPr>
            </w:pPr>
            <w:r w:rsidRPr="00681E1B">
              <w:rPr>
                <w:rFonts w:ascii="宋体" w:eastAsia="宋体" w:hAnsi="宋体" w:cs="宋体" w:hint="eastAsia"/>
                <w:kern w:val="0"/>
                <w:szCs w:val="21"/>
                <w:lang w:val="zh-CN"/>
              </w:rPr>
              <w:t>联系电话：0832-2341900</w:t>
            </w:r>
          </w:p>
          <w:p w:rsidR="00681E1B" w:rsidRPr="00681E1B" w:rsidRDefault="00681E1B" w:rsidP="00681E1B">
            <w:pPr>
              <w:autoSpaceDE w:val="0"/>
              <w:autoSpaceDN w:val="0"/>
              <w:adjustRightInd w:val="0"/>
              <w:ind w:leftChars="102" w:left="634" w:hangingChars="200" w:hanging="420"/>
              <w:jc w:val="left"/>
              <w:rPr>
                <w:rFonts w:ascii="宋体" w:eastAsia="宋体" w:hAnsi="宋体" w:cs="宋体"/>
                <w:kern w:val="0"/>
                <w:szCs w:val="21"/>
                <w:lang w:val="zh-CN"/>
              </w:rPr>
            </w:pPr>
            <w:r w:rsidRPr="00681E1B">
              <w:rPr>
                <w:rFonts w:ascii="宋体" w:eastAsia="宋体" w:hAnsi="宋体" w:cs="宋体" w:hint="eastAsia"/>
                <w:kern w:val="0"/>
                <w:szCs w:val="21"/>
                <w:lang w:val="zh-CN"/>
              </w:rPr>
              <w:t>注：根据《中华人民共和国政府采购法实施条例》的规定，</w:t>
            </w:r>
            <w:r w:rsidRPr="00681E1B">
              <w:rPr>
                <w:rFonts w:ascii="宋体" w:eastAsia="宋体" w:hAnsi="宋体" w:cs="宋体" w:hint="eastAsia"/>
                <w:color w:val="FF0000"/>
                <w:kern w:val="0"/>
                <w:szCs w:val="21"/>
                <w:lang w:val="zh-CN"/>
              </w:rPr>
              <w:t>投标</w:t>
            </w:r>
            <w:proofErr w:type="gramStart"/>
            <w:r w:rsidRPr="00681E1B">
              <w:rPr>
                <w:rFonts w:ascii="宋体" w:eastAsia="宋体" w:hAnsi="宋体" w:cs="宋体" w:hint="eastAsia"/>
                <w:color w:val="FF0000"/>
                <w:kern w:val="0"/>
                <w:szCs w:val="21"/>
                <w:lang w:val="zh-CN"/>
              </w:rPr>
              <w:t>商投诉</w:t>
            </w:r>
            <w:proofErr w:type="gramEnd"/>
            <w:r w:rsidRPr="00681E1B">
              <w:rPr>
                <w:rFonts w:ascii="宋体" w:eastAsia="宋体" w:hAnsi="宋体" w:cs="宋体" w:hint="eastAsia"/>
                <w:color w:val="FF0000"/>
                <w:kern w:val="0"/>
                <w:szCs w:val="21"/>
                <w:lang w:val="zh-CN"/>
              </w:rPr>
              <w:t>事项不得超出已质疑事项的范围，且一次性提出所有质疑事项，不接受同一投标商分批多次质疑。</w:t>
            </w:r>
          </w:p>
        </w:tc>
      </w:tr>
    </w:tbl>
    <w:p w:rsidR="00681E1B" w:rsidRPr="00681E1B" w:rsidRDefault="00681E1B" w:rsidP="00681E1B">
      <w:pPr>
        <w:rPr>
          <w:rFonts w:ascii="黑体" w:eastAsia="宋体" w:hAnsi="Times New Roman" w:cs="Times New Roman"/>
          <w:bCs/>
          <w:color w:val="000000"/>
          <w:szCs w:val="24"/>
        </w:rPr>
      </w:pP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二、总则</w:t>
      </w:r>
    </w:p>
    <w:p w:rsidR="00681E1B" w:rsidRPr="00681E1B" w:rsidRDefault="00681E1B" w:rsidP="00681E1B">
      <w:pPr>
        <w:rPr>
          <w:rFonts w:ascii="Times New Roman" w:eastAsia="宋体" w:hAnsi="Times New Roman" w:cs="Times New Roman"/>
          <w:szCs w:val="24"/>
        </w:rPr>
      </w:pPr>
      <w:bookmarkStart w:id="10" w:name="_Toc183582205"/>
      <w:bookmarkStart w:id="11" w:name="_Toc183682342"/>
      <w:bookmarkStart w:id="12" w:name="_Toc217446034"/>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r w:rsidRPr="00681E1B">
        <w:rPr>
          <w:rFonts w:ascii="宋体" w:eastAsia="宋体" w:hAnsi="宋体" w:cs="Times New Roman" w:hint="eastAsia"/>
          <w:b/>
          <w:bCs/>
          <w:color w:val="000000"/>
          <w:sz w:val="24"/>
          <w:szCs w:val="32"/>
        </w:rPr>
        <w:t>1</w:t>
      </w:r>
      <w:r w:rsidRPr="00681E1B">
        <w:rPr>
          <w:rFonts w:ascii="宋体" w:eastAsia="宋体" w:hAnsi="宋体" w:cs="Times New Roman"/>
          <w:b/>
          <w:bCs/>
          <w:color w:val="000000"/>
          <w:sz w:val="24"/>
          <w:szCs w:val="32"/>
        </w:rPr>
        <w:t>.</w:t>
      </w:r>
      <w:bookmarkEnd w:id="10"/>
      <w:bookmarkEnd w:id="11"/>
      <w:r w:rsidRPr="00681E1B">
        <w:rPr>
          <w:rFonts w:ascii="宋体" w:eastAsia="宋体" w:hAnsi="宋体" w:cs="Times New Roman" w:hint="eastAsia"/>
          <w:b/>
          <w:bCs/>
          <w:color w:val="000000"/>
          <w:sz w:val="24"/>
          <w:szCs w:val="24"/>
        </w:rPr>
        <w:t>适用范围</w:t>
      </w:r>
      <w:bookmarkEnd w:id="12"/>
    </w:p>
    <w:p w:rsidR="00681E1B" w:rsidRPr="00681E1B" w:rsidRDefault="00681E1B" w:rsidP="00681E1B">
      <w:pPr>
        <w:tabs>
          <w:tab w:val="left" w:pos="7665"/>
        </w:tabs>
        <w:spacing w:line="400" w:lineRule="exact"/>
        <w:ind w:firstLineChars="200" w:firstLine="480"/>
        <w:rPr>
          <w:rFonts w:ascii="宋体" w:eastAsia="宋体" w:hAnsi="宋体" w:cs="Times New Roman"/>
          <w:sz w:val="24"/>
          <w:szCs w:val="24"/>
        </w:rPr>
      </w:pPr>
      <w:r w:rsidRPr="00681E1B">
        <w:rPr>
          <w:rFonts w:ascii="宋体" w:eastAsia="宋体" w:hAnsi="宋体" w:cs="Times New Roman" w:hint="eastAsia"/>
          <w:color w:val="000000"/>
          <w:sz w:val="24"/>
          <w:szCs w:val="24"/>
        </w:rPr>
        <w:t>1</w:t>
      </w:r>
      <w:r w:rsidRPr="00681E1B">
        <w:rPr>
          <w:rFonts w:ascii="宋体" w:eastAsia="宋体" w:hAnsi="宋体" w:cs="Times New Roman"/>
          <w:color w:val="000000"/>
          <w:sz w:val="24"/>
          <w:szCs w:val="24"/>
        </w:rPr>
        <w:t>.</w:t>
      </w:r>
      <w:r w:rsidRPr="00681E1B">
        <w:rPr>
          <w:rFonts w:ascii="宋体" w:eastAsia="宋体" w:hAnsi="宋体" w:cs="Times New Roman" w:hint="eastAsia"/>
          <w:color w:val="000000"/>
          <w:sz w:val="24"/>
          <w:szCs w:val="24"/>
        </w:rPr>
        <w:t>1 本磋商文件仅适用于本次磋商所叙述的</w:t>
      </w:r>
      <w:r w:rsidRPr="00681E1B">
        <w:rPr>
          <w:rFonts w:ascii="宋体" w:eastAsia="宋体" w:hAnsi="宋体" w:cs="Times New Roman" w:hint="eastAsia"/>
          <w:sz w:val="24"/>
          <w:szCs w:val="24"/>
        </w:rPr>
        <w:t>服务采购。</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1.2 本磋商文件的解释权</w:t>
      </w:r>
      <w:r w:rsidRPr="00681E1B">
        <w:rPr>
          <w:rFonts w:ascii="宋体" w:eastAsia="宋体" w:hAnsi="宋体" w:cs="Times New Roman" w:hint="eastAsia"/>
          <w:sz w:val="24"/>
          <w:szCs w:val="24"/>
        </w:rPr>
        <w:t>归</w:t>
      </w:r>
      <w:r w:rsidRPr="00681E1B">
        <w:rPr>
          <w:rFonts w:ascii="宋体" w:eastAsia="宋体" w:hAnsi="宋体" w:cs="Times New Roman" w:hint="eastAsia"/>
          <w:color w:val="000000"/>
          <w:sz w:val="24"/>
          <w:szCs w:val="24"/>
        </w:rPr>
        <w:t>采购人</w:t>
      </w:r>
      <w:r w:rsidRPr="00681E1B">
        <w:rPr>
          <w:rFonts w:ascii="宋体" w:eastAsia="宋体" w:hAnsi="宋体" w:cs="Times New Roman" w:hint="eastAsia"/>
          <w:sz w:val="24"/>
          <w:szCs w:val="24"/>
        </w:rPr>
        <w:t>所有</w:t>
      </w:r>
      <w:r w:rsidRPr="00681E1B">
        <w:rPr>
          <w:rFonts w:ascii="宋体" w:eastAsia="宋体" w:hAnsi="宋体" w:cs="Times New Roman" w:hint="eastAsia"/>
          <w:color w:val="000000"/>
          <w:sz w:val="24"/>
          <w:szCs w:val="24"/>
        </w:rPr>
        <w:t>。</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bookmarkStart w:id="13" w:name="_Toc183582206"/>
      <w:bookmarkStart w:id="14" w:name="_Toc183682343"/>
      <w:bookmarkStart w:id="15" w:name="_Toc217446035"/>
      <w:r w:rsidRPr="00681E1B">
        <w:rPr>
          <w:rFonts w:ascii="宋体" w:eastAsia="宋体" w:hAnsi="宋体" w:cs="Times New Roman"/>
          <w:b/>
          <w:bCs/>
          <w:color w:val="000000"/>
          <w:sz w:val="24"/>
          <w:szCs w:val="32"/>
        </w:rPr>
        <w:t>2.</w:t>
      </w:r>
      <w:bookmarkEnd w:id="13"/>
      <w:bookmarkEnd w:id="14"/>
      <w:bookmarkEnd w:id="15"/>
      <w:r w:rsidRPr="00681E1B">
        <w:rPr>
          <w:rFonts w:ascii="宋体" w:eastAsia="宋体" w:hAnsi="宋体" w:cs="Times New Roman" w:hint="eastAsia"/>
          <w:b/>
          <w:bCs/>
          <w:color w:val="000000"/>
          <w:sz w:val="24"/>
          <w:szCs w:val="32"/>
        </w:rPr>
        <w:t>采购主体</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sz w:val="24"/>
          <w:szCs w:val="24"/>
        </w:rPr>
        <w:t>本次磋商的采购人是</w:t>
      </w:r>
      <w:sdt>
        <w:sdtPr>
          <w:rPr>
            <w:rFonts w:ascii="宋体" w:eastAsia="宋体" w:hAnsi="宋体" w:cs="Times New Roman" w:hint="eastAsia"/>
            <w:sz w:val="24"/>
            <w:szCs w:val="24"/>
          </w:rPr>
          <w:alias w:val="A采购部门"/>
          <w:tag w:val="A采购部门"/>
          <w:id w:val="-582216257"/>
          <w:placeholder>
            <w:docPart w:val="75532F3BABB24937B6FA6AC788EA88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681E1B">
            <w:rPr>
              <w:rFonts w:ascii="宋体" w:eastAsia="宋体" w:hAnsi="宋体" w:cs="Times New Roman" w:hint="eastAsia"/>
              <w:sz w:val="24"/>
              <w:szCs w:val="24"/>
            </w:rPr>
            <w:t>国资处</w:t>
          </w:r>
        </w:sdtContent>
      </w:sdt>
      <w:r w:rsidRPr="00681E1B">
        <w:rPr>
          <w:rFonts w:ascii="宋体" w:eastAsia="宋体" w:hAnsi="宋体" w:cs="Times New Roman" w:hint="eastAsia"/>
          <w:color w:val="000000"/>
          <w:sz w:val="24"/>
          <w:szCs w:val="24"/>
        </w:rPr>
        <w:t>。</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bookmarkStart w:id="16" w:name="_Toc183582207"/>
      <w:bookmarkStart w:id="17" w:name="_Toc217390843"/>
      <w:bookmarkStart w:id="18" w:name="_Toc183682344"/>
      <w:bookmarkStart w:id="19" w:name="_Toc217446036"/>
      <w:r w:rsidRPr="00681E1B">
        <w:rPr>
          <w:rFonts w:ascii="宋体" w:eastAsia="宋体" w:hAnsi="宋体" w:cs="Times New Roman"/>
          <w:b/>
          <w:bCs/>
          <w:color w:val="000000"/>
          <w:sz w:val="24"/>
          <w:szCs w:val="32"/>
        </w:rPr>
        <w:t>3.</w:t>
      </w:r>
      <w:r w:rsidRPr="00681E1B">
        <w:rPr>
          <w:rFonts w:ascii="宋体" w:eastAsia="宋体" w:hAnsi="宋体" w:cs="Times New Roman" w:hint="eastAsia"/>
          <w:b/>
          <w:bCs/>
          <w:color w:val="000000"/>
          <w:sz w:val="24"/>
          <w:szCs w:val="32"/>
        </w:rPr>
        <w:t xml:space="preserve"> 合格</w:t>
      </w:r>
      <w:bookmarkEnd w:id="16"/>
      <w:bookmarkEnd w:id="17"/>
      <w:bookmarkEnd w:id="18"/>
      <w:bookmarkEnd w:id="19"/>
      <w:r w:rsidRPr="00681E1B">
        <w:rPr>
          <w:rFonts w:ascii="宋体" w:eastAsia="宋体" w:hAnsi="宋体" w:cs="Times New Roman" w:hint="eastAsia"/>
          <w:b/>
          <w:bCs/>
          <w:color w:val="000000"/>
          <w:sz w:val="24"/>
          <w:szCs w:val="32"/>
        </w:rPr>
        <w:t>投标商（实质性要求）</w:t>
      </w:r>
    </w:p>
    <w:p w:rsidR="00681E1B" w:rsidRPr="00681E1B" w:rsidRDefault="00681E1B" w:rsidP="00681E1B">
      <w:pPr>
        <w:tabs>
          <w:tab w:val="left" w:pos="7665"/>
        </w:tabs>
        <w:spacing w:line="400" w:lineRule="exac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合格投标商应具备以下条件：</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pacing w:val="-4"/>
          <w:sz w:val="24"/>
          <w:szCs w:val="24"/>
        </w:rPr>
      </w:pPr>
      <w:r w:rsidRPr="00681E1B">
        <w:rPr>
          <w:rFonts w:ascii="宋体" w:eastAsia="宋体" w:hAnsi="宋体" w:cs="Times New Roman" w:hint="eastAsia"/>
          <w:color w:val="000000"/>
          <w:sz w:val="24"/>
          <w:szCs w:val="24"/>
        </w:rPr>
        <w:t>3.1 具备法律法规和本采购文件规定的资格条件</w:t>
      </w:r>
      <w:r w:rsidRPr="00681E1B">
        <w:rPr>
          <w:rFonts w:ascii="宋体" w:eastAsia="宋体" w:hAnsi="宋体" w:cs="Times New Roman" w:hint="eastAsia"/>
          <w:color w:val="000000"/>
          <w:spacing w:val="-4"/>
          <w:sz w:val="24"/>
          <w:szCs w:val="24"/>
        </w:rPr>
        <w:t>；</w:t>
      </w:r>
    </w:p>
    <w:p w:rsidR="00681E1B" w:rsidRPr="00681E1B" w:rsidRDefault="00681E1B" w:rsidP="00681E1B">
      <w:pPr>
        <w:tabs>
          <w:tab w:val="left" w:pos="7665"/>
        </w:tabs>
        <w:spacing w:line="400" w:lineRule="exact"/>
        <w:ind w:firstLineChars="200" w:firstLine="464"/>
        <w:rPr>
          <w:rFonts w:ascii="宋体" w:eastAsia="宋体" w:hAnsi="宋体" w:cs="Times New Roman"/>
          <w:color w:val="000000"/>
          <w:spacing w:val="-4"/>
          <w:sz w:val="24"/>
          <w:szCs w:val="24"/>
        </w:rPr>
      </w:pPr>
      <w:r w:rsidRPr="00681E1B">
        <w:rPr>
          <w:rFonts w:ascii="宋体" w:eastAsia="宋体" w:hAnsi="宋体" w:cs="Times New Roman" w:hint="eastAsia"/>
          <w:color w:val="000000"/>
          <w:spacing w:val="-4"/>
          <w:sz w:val="24"/>
          <w:szCs w:val="24"/>
        </w:rPr>
        <w:t>3.2 不属于禁止参加本项目采购活动的</w:t>
      </w:r>
      <w:r w:rsidRPr="00681E1B">
        <w:rPr>
          <w:rFonts w:ascii="宋体" w:eastAsia="宋体" w:hAnsi="宋体" w:cs="Times New Roman" w:hint="eastAsia"/>
          <w:spacing w:val="-4"/>
          <w:sz w:val="24"/>
          <w:szCs w:val="24"/>
        </w:rPr>
        <w:t>投标商</w:t>
      </w:r>
      <w:r w:rsidRPr="00681E1B">
        <w:rPr>
          <w:rFonts w:ascii="宋体" w:eastAsia="宋体" w:hAnsi="宋体" w:cs="Times New Roman" w:hint="eastAsia"/>
          <w:color w:val="000000"/>
          <w:spacing w:val="-4"/>
          <w:sz w:val="24"/>
          <w:szCs w:val="24"/>
        </w:rPr>
        <w:t>；</w:t>
      </w:r>
    </w:p>
    <w:p w:rsidR="00681E1B" w:rsidRPr="00681E1B" w:rsidRDefault="00681E1B" w:rsidP="00681E1B">
      <w:pPr>
        <w:tabs>
          <w:tab w:val="left" w:pos="7665"/>
        </w:tabs>
        <w:spacing w:line="400" w:lineRule="exact"/>
        <w:ind w:firstLineChars="200" w:firstLine="464"/>
        <w:rPr>
          <w:rFonts w:ascii="宋体" w:eastAsia="宋体" w:hAnsi="宋体" w:cs="Times New Roman"/>
          <w:color w:val="000000"/>
          <w:spacing w:val="-4"/>
          <w:sz w:val="24"/>
          <w:szCs w:val="24"/>
        </w:rPr>
      </w:pPr>
      <w:r w:rsidRPr="00681E1B">
        <w:rPr>
          <w:rFonts w:ascii="宋体" w:eastAsia="宋体" w:hAnsi="宋体" w:cs="Times New Roman" w:hint="eastAsia"/>
          <w:color w:val="000000"/>
          <w:spacing w:val="-4"/>
          <w:sz w:val="24"/>
          <w:szCs w:val="24"/>
        </w:rPr>
        <w:t>3.3 按照规定</w:t>
      </w:r>
      <w:r w:rsidRPr="00681E1B">
        <w:rPr>
          <w:rFonts w:ascii="宋体" w:eastAsia="宋体" w:hAnsi="宋体" w:cs="Times New Roman" w:hint="eastAsia"/>
          <w:color w:val="000000"/>
          <w:sz w:val="24"/>
          <w:szCs w:val="24"/>
        </w:rPr>
        <w:t>获取了磋商文件，属于实质性参加政府采购活动的投标商。</w:t>
      </w:r>
    </w:p>
    <w:p w:rsidR="00681E1B" w:rsidRPr="00681E1B" w:rsidRDefault="00681E1B" w:rsidP="00681E1B">
      <w:pPr>
        <w:rPr>
          <w:rFonts w:ascii="Times New Roman" w:eastAsia="宋体" w:hAnsi="Times New Roman" w:cs="Times New Roman"/>
          <w:szCs w:val="24"/>
        </w:rPr>
      </w:pPr>
      <w:bookmarkStart w:id="20" w:name="_Toc183582208"/>
      <w:bookmarkStart w:id="21" w:name="_Toc183682345"/>
      <w:bookmarkStart w:id="22" w:name="_Toc217446037"/>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r w:rsidRPr="00681E1B">
        <w:rPr>
          <w:rFonts w:ascii="宋体" w:eastAsia="宋体" w:hAnsi="宋体" w:cs="Times New Roman" w:hint="eastAsia"/>
          <w:b/>
          <w:bCs/>
          <w:color w:val="000000"/>
          <w:sz w:val="24"/>
          <w:szCs w:val="32"/>
        </w:rPr>
        <w:t>4. 磋商费用</w:t>
      </w:r>
      <w:bookmarkEnd w:id="20"/>
      <w:bookmarkEnd w:id="21"/>
      <w:bookmarkEnd w:id="22"/>
    </w:p>
    <w:p w:rsidR="00681E1B" w:rsidRPr="00681E1B" w:rsidRDefault="00681E1B" w:rsidP="00681E1B">
      <w:pPr>
        <w:tabs>
          <w:tab w:val="left" w:pos="7665"/>
        </w:tabs>
        <w:spacing w:line="400" w:lineRule="exact"/>
        <w:ind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投标商应自行承担参加磋商活动的全部费用。</w:t>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adjustRightInd w:val="0"/>
        <w:spacing w:line="400" w:lineRule="exact"/>
        <w:ind w:left="1" w:firstLineChars="200" w:firstLine="482"/>
        <w:textAlignment w:val="baseline"/>
        <w:rPr>
          <w:rFonts w:ascii="宋体" w:eastAsia="宋体" w:hAnsi="宋体" w:cs="Times New Roman"/>
          <w:b/>
          <w:color w:val="000000"/>
          <w:kern w:val="0"/>
          <w:sz w:val="24"/>
          <w:szCs w:val="20"/>
        </w:rPr>
      </w:pPr>
      <w:r w:rsidRPr="00681E1B">
        <w:rPr>
          <w:rFonts w:ascii="宋体" w:eastAsia="宋体" w:hAnsi="宋体" w:cs="Times New Roman" w:hint="eastAsia"/>
          <w:b/>
          <w:color w:val="000000"/>
          <w:kern w:val="0"/>
          <w:sz w:val="24"/>
          <w:szCs w:val="20"/>
        </w:rPr>
        <w:t>5.充分、公平竞争保障措施（实质性要求）</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FF0000"/>
          <w:kern w:val="0"/>
          <w:sz w:val="28"/>
          <w:szCs w:val="28"/>
        </w:rPr>
      </w:pPr>
      <w:r w:rsidRPr="00681E1B">
        <w:rPr>
          <w:rFonts w:ascii="宋体" w:eastAsia="宋体" w:hAnsi="宋体" w:cs="Times New Roman" w:hint="eastAsia"/>
          <w:color w:val="000000"/>
          <w:kern w:val="0"/>
          <w:sz w:val="24"/>
          <w:szCs w:val="20"/>
        </w:rPr>
        <w:t>5.1利害关系投标商处理。单位负责人为同一人或者存在直接控股、管理关系的不同投标商不得参加同一合同项下的政府采购活动。采购项目实行资格预审的，单位负责人为同一人或者存在直接控股、管理关系的不同投标商可以参加资格预审，但只能由投标商确定其中一家符合条件的投标商参加后续的</w:t>
      </w:r>
      <w:r w:rsidRPr="00681E1B">
        <w:rPr>
          <w:rFonts w:ascii="宋体" w:eastAsia="宋体" w:hAnsi="宋体" w:cs="Times New Roman" w:hint="eastAsia"/>
          <w:color w:val="000000"/>
          <w:kern w:val="0"/>
          <w:sz w:val="24"/>
          <w:szCs w:val="20"/>
        </w:rPr>
        <w:lastRenderedPageBreak/>
        <w:t>政府采购活动，否则，其响应文件作为无效处理。</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5.2利害关系授权代表处理。</w:t>
      </w:r>
      <w:r w:rsidRPr="00681E1B">
        <w:rPr>
          <w:rFonts w:ascii="宋体" w:eastAsia="宋体" w:hAnsi="宋体" w:cs="Times New Roman" w:hint="eastAsia"/>
          <w:kern w:val="0"/>
          <w:sz w:val="24"/>
          <w:szCs w:val="20"/>
        </w:rPr>
        <w:t>两</w:t>
      </w:r>
      <w:r w:rsidRPr="00681E1B">
        <w:rPr>
          <w:rFonts w:ascii="宋体" w:eastAsia="宋体" w:hAnsi="宋体" w:cs="Times New Roman" w:hint="eastAsia"/>
          <w:color w:val="000000"/>
          <w:kern w:val="0"/>
          <w:sz w:val="24"/>
          <w:szCs w:val="20"/>
        </w:rPr>
        <w:t>家以上的投标商不得在同一合同项下的采购项目中，委托同一个自然人、同一家庭的人员、同一单位的人员作为其授权代表，否则，其响应文件作为无效处理。</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5.3前期参与投标商处理。为采购项目提供整体设计、规范编制或者项目管理、监理、检测等服务的投标商，不得再参加该采购项目的其他采购活动。投标商为采购人在确定采购需求、编制采购文件过程中提供咨询论证，其提供的咨询论证意见成为采购文件中规定的投标商资格条件、技术服务商务要求、评标因素和标准、政府采购合同等实质性内容条款的，视同为采购项目提供规范编制。</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FF0000"/>
          <w:kern w:val="0"/>
          <w:sz w:val="24"/>
          <w:szCs w:val="20"/>
        </w:rPr>
      </w:pPr>
      <w:r w:rsidRPr="00681E1B">
        <w:rPr>
          <w:rFonts w:ascii="宋体" w:eastAsia="宋体" w:hAnsi="宋体" w:cs="Times New Roman" w:hint="eastAsia"/>
          <w:color w:val="000000"/>
          <w:kern w:val="0"/>
          <w:sz w:val="24"/>
          <w:szCs w:val="20"/>
        </w:rPr>
        <w:t>5.4提供相同品牌产品处理。提供相同品牌产品且通过资格审查的不同投标商参加同一合同项下采购项目的，按一家投标商计算，评审后得分最高的同品牌投标商获得成交投标商推荐资格；评审得分相同的，</w:t>
      </w:r>
      <w:r w:rsidRPr="00681E1B">
        <w:rPr>
          <w:rFonts w:ascii="宋体" w:eastAsia="宋体" w:hAnsi="宋体" w:cs="Times New Roman" w:hint="eastAsia"/>
          <w:kern w:val="0"/>
          <w:sz w:val="24"/>
          <w:szCs w:val="20"/>
        </w:rPr>
        <w:t>由采购人委托磋商小组自主采取公平、择优的方式确定一个投标商获得成交投标商推荐资格，其他同品牌投标商不作为成交投标商候选人。</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5.5投标</w:t>
      </w:r>
      <w:proofErr w:type="gramStart"/>
      <w:r w:rsidRPr="00681E1B">
        <w:rPr>
          <w:rFonts w:ascii="宋体" w:eastAsia="宋体" w:hAnsi="宋体" w:cs="Times New Roman" w:hint="eastAsia"/>
          <w:color w:val="000000"/>
          <w:kern w:val="0"/>
          <w:sz w:val="24"/>
          <w:szCs w:val="20"/>
        </w:rPr>
        <w:t>商实际</w:t>
      </w:r>
      <w:proofErr w:type="gramEnd"/>
      <w:r w:rsidRPr="00681E1B">
        <w:rPr>
          <w:rFonts w:ascii="宋体" w:eastAsia="宋体" w:hAnsi="宋体" w:cs="Times New Roman" w:hint="eastAsia"/>
          <w:color w:val="000000"/>
          <w:kern w:val="0"/>
          <w:sz w:val="24"/>
          <w:szCs w:val="20"/>
        </w:rPr>
        <w:t>控制人或者中高级管理人员，同时是采购代理机构工作人员，不得参与本项目政府采购活动。</w:t>
      </w:r>
    </w:p>
    <w:p w:rsidR="00681E1B" w:rsidRPr="00681E1B" w:rsidRDefault="00681E1B" w:rsidP="00681E1B">
      <w:pPr>
        <w:spacing w:line="400" w:lineRule="exact"/>
        <w:ind w:firstLineChars="200" w:firstLine="480"/>
        <w:rPr>
          <w:rFonts w:ascii="宋体" w:eastAsia="宋体" w:hAnsi="宋体" w:cs="Times New Roman"/>
          <w:sz w:val="24"/>
          <w:szCs w:val="24"/>
        </w:rPr>
      </w:pPr>
      <w:r w:rsidRPr="00681E1B">
        <w:rPr>
          <w:rFonts w:ascii="宋体" w:eastAsia="宋体" w:hAnsi="宋体" w:cs="Times New Roman" w:hint="eastAsia"/>
          <w:sz w:val="24"/>
          <w:szCs w:val="24"/>
        </w:rPr>
        <w:t>5.6同一母公司的两家以上的子公司只能组成联合体参加本项目同一合同项下的采购活动，不得以不同投标商身份同时参加本项目同一合同项下的采购活动。</w:t>
      </w:r>
    </w:p>
    <w:p w:rsidR="00681E1B" w:rsidRPr="00681E1B" w:rsidRDefault="00681E1B" w:rsidP="00681E1B">
      <w:pPr>
        <w:spacing w:line="400" w:lineRule="exact"/>
        <w:ind w:firstLineChars="200" w:firstLine="480"/>
        <w:rPr>
          <w:rFonts w:ascii="宋体" w:eastAsia="宋体" w:hAnsi="宋体" w:cs="Times New Roman"/>
          <w:sz w:val="24"/>
          <w:szCs w:val="24"/>
        </w:rPr>
      </w:pPr>
      <w:r w:rsidRPr="00681E1B">
        <w:rPr>
          <w:rFonts w:ascii="宋体" w:eastAsia="宋体" w:hAnsi="宋体" w:cs="Times New Roman" w:hint="eastAsia"/>
          <w:sz w:val="24"/>
          <w:szCs w:val="24"/>
        </w:rPr>
        <w:t>5.7投标商与采购代理机构存在关联关系，或者是采购代理机构的母公司或子公司，不得参加本项目政府采购活动。</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5.8回避。政府采购活动中，采购人员及相关人员与投标商有下列利害关系之一的，应当回避：</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（1）参加采购活动前3年内与投标</w:t>
      </w:r>
      <w:proofErr w:type="gramStart"/>
      <w:r w:rsidRPr="00681E1B">
        <w:rPr>
          <w:rFonts w:ascii="宋体" w:eastAsia="宋体" w:hAnsi="宋体" w:cs="Times New Roman" w:hint="eastAsia"/>
          <w:color w:val="000000"/>
          <w:kern w:val="0"/>
          <w:sz w:val="24"/>
          <w:szCs w:val="20"/>
        </w:rPr>
        <w:t>商存在</w:t>
      </w:r>
      <w:proofErr w:type="gramEnd"/>
      <w:r w:rsidRPr="00681E1B">
        <w:rPr>
          <w:rFonts w:ascii="宋体" w:eastAsia="宋体" w:hAnsi="宋体" w:cs="Times New Roman" w:hint="eastAsia"/>
          <w:color w:val="000000"/>
          <w:kern w:val="0"/>
          <w:sz w:val="24"/>
          <w:szCs w:val="20"/>
        </w:rPr>
        <w:t>劳动关系；</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（2）参加采购活动前3年内担任投标商的董事、监事；</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（3）参加采购活动前3年内是投标商的控股股东或者实际控制人；</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（4）与投标商的法定代表人或者负责人有夫妻、直系血亲、三代以内旁系血亲或者近姻亲关系；</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（5）与投标商有其他可能影响政府采购活动公平、公正进行的关系。</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681E1B">
        <w:rPr>
          <w:rFonts w:ascii="宋体" w:eastAsia="宋体" w:hAnsi="宋体" w:cs="Times New Roman" w:hint="eastAsia"/>
          <w:color w:val="000000"/>
          <w:kern w:val="0"/>
          <w:sz w:val="24"/>
          <w:szCs w:val="20"/>
        </w:rPr>
        <w:t>投标商认为采购人员及相关人员与其他投标商有利害关系的，可以向采购代理机构书面提出回避申请，并说明理由。采购代理机构将及时询问被申请回避人员，有利害关系的被申请回避人员应当回避。</w:t>
      </w:r>
    </w:p>
    <w:p w:rsidR="00681E1B" w:rsidRPr="00681E1B" w:rsidRDefault="00681E1B" w:rsidP="00681E1B">
      <w:pPr>
        <w:adjustRightInd w:val="0"/>
        <w:spacing w:line="400" w:lineRule="exact"/>
        <w:ind w:left="1" w:firstLineChars="200" w:firstLine="482"/>
        <w:textAlignment w:val="baseline"/>
        <w:rPr>
          <w:rFonts w:ascii="宋体" w:eastAsia="宋体" w:hAnsi="宋体" w:cs="Times New Roman"/>
          <w:b/>
          <w:color w:val="000000"/>
          <w:kern w:val="0"/>
          <w:sz w:val="24"/>
          <w:szCs w:val="20"/>
        </w:rPr>
      </w:pPr>
    </w:p>
    <w:p w:rsidR="00681E1B" w:rsidRPr="00681E1B" w:rsidRDefault="00681E1B" w:rsidP="00681E1B">
      <w:pPr>
        <w:adjustRightInd w:val="0"/>
        <w:spacing w:line="400" w:lineRule="exact"/>
        <w:ind w:left="1" w:firstLineChars="200" w:firstLine="482"/>
        <w:textAlignment w:val="baseline"/>
        <w:rPr>
          <w:rFonts w:ascii="宋体" w:eastAsia="宋体" w:hAnsi="宋体" w:cs="Times New Roman"/>
          <w:b/>
          <w:kern w:val="0"/>
          <w:sz w:val="24"/>
          <w:szCs w:val="20"/>
        </w:rPr>
      </w:pPr>
      <w:r w:rsidRPr="00681E1B">
        <w:rPr>
          <w:rFonts w:ascii="宋体" w:eastAsia="宋体" w:hAnsi="宋体" w:cs="Times New Roman" w:hint="eastAsia"/>
          <w:b/>
          <w:kern w:val="0"/>
          <w:sz w:val="24"/>
          <w:szCs w:val="20"/>
        </w:rPr>
        <w:t>6.联合体竞争性磋商（实质性要求）</w:t>
      </w:r>
    </w:p>
    <w:p w:rsidR="00681E1B" w:rsidRPr="00681E1B" w:rsidRDefault="00681E1B" w:rsidP="00681E1B">
      <w:pPr>
        <w:adjustRightInd w:val="0"/>
        <w:spacing w:line="400" w:lineRule="exact"/>
        <w:ind w:left="1" w:firstLineChars="200" w:firstLine="480"/>
        <w:textAlignment w:val="baseline"/>
        <w:rPr>
          <w:rFonts w:ascii="宋体" w:eastAsia="宋体" w:hAnsi="宋体" w:cs="Times New Roman"/>
          <w:kern w:val="0"/>
          <w:sz w:val="24"/>
          <w:szCs w:val="20"/>
        </w:rPr>
      </w:pPr>
      <w:r w:rsidRPr="00681E1B">
        <w:rPr>
          <w:rFonts w:ascii="宋体" w:eastAsia="宋体" w:hAnsi="宋体" w:cs="Times New Roman" w:hint="eastAsia"/>
          <w:kern w:val="0"/>
          <w:sz w:val="24"/>
          <w:szCs w:val="20"/>
        </w:rPr>
        <w:t>本项目不接受联合体参与采购活动。</w:t>
      </w:r>
    </w:p>
    <w:p w:rsidR="00681E1B" w:rsidRPr="00681E1B" w:rsidRDefault="00681E1B" w:rsidP="00681E1B">
      <w:pPr>
        <w:adjustRightInd w:val="0"/>
        <w:spacing w:line="400" w:lineRule="exact"/>
        <w:ind w:firstLineChars="200" w:firstLine="480"/>
        <w:textAlignment w:val="baseline"/>
        <w:rPr>
          <w:rFonts w:ascii="宋体" w:eastAsia="宋体" w:hAnsi="宋体" w:cs="Times New Roman"/>
          <w:color w:val="FF0000"/>
          <w:kern w:val="0"/>
          <w:sz w:val="24"/>
          <w:szCs w:val="20"/>
        </w:rPr>
      </w:pPr>
    </w:p>
    <w:p w:rsidR="00681E1B" w:rsidRPr="00681E1B" w:rsidRDefault="00681E1B" w:rsidP="00681E1B">
      <w:pPr>
        <w:adjustRightInd w:val="0"/>
        <w:spacing w:line="400" w:lineRule="exact"/>
        <w:ind w:firstLineChars="200" w:firstLine="482"/>
        <w:textAlignment w:val="baseline"/>
        <w:rPr>
          <w:rFonts w:ascii="宋体" w:eastAsia="宋体" w:hAnsi="宋体" w:cs="Times New Roman"/>
          <w:b/>
          <w:color w:val="000000"/>
          <w:kern w:val="0"/>
          <w:sz w:val="24"/>
          <w:szCs w:val="20"/>
        </w:rPr>
      </w:pPr>
      <w:r w:rsidRPr="00681E1B">
        <w:rPr>
          <w:rFonts w:ascii="宋体" w:eastAsia="宋体" w:hAnsi="宋体" w:cs="Times New Roman" w:hint="eastAsia"/>
          <w:b/>
          <w:color w:val="000000"/>
          <w:kern w:val="0"/>
          <w:sz w:val="24"/>
          <w:szCs w:val="20"/>
        </w:rPr>
        <w:t>7.磋商保证金（实质性要求）</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7.1 投标商必须以人民币为计量单位</w:t>
      </w:r>
      <w:proofErr w:type="gramStart"/>
      <w:r w:rsidRPr="00681E1B">
        <w:rPr>
          <w:rFonts w:ascii="宋体" w:eastAsia="宋体" w:hAnsi="宋体" w:cs="Times New Roman" w:hint="eastAsia"/>
          <w:color w:val="000000"/>
          <w:sz w:val="24"/>
          <w:szCs w:val="24"/>
        </w:rPr>
        <w:t>提交磋商</w:t>
      </w:r>
      <w:proofErr w:type="gramEnd"/>
      <w:r w:rsidRPr="00681E1B">
        <w:rPr>
          <w:rFonts w:ascii="宋体" w:eastAsia="宋体" w:hAnsi="宋体" w:cs="Times New Roman" w:hint="eastAsia"/>
          <w:color w:val="000000"/>
          <w:sz w:val="24"/>
          <w:szCs w:val="24"/>
        </w:rPr>
        <w:t>文件规定数额的磋商保证金，并作为其报价的一部</w:t>
      </w:r>
      <w:r w:rsidRPr="00681E1B">
        <w:rPr>
          <w:rFonts w:ascii="宋体" w:eastAsia="宋体" w:hAnsi="宋体" w:cs="Times New Roman" w:hint="eastAsia"/>
          <w:color w:val="000000"/>
          <w:sz w:val="24"/>
          <w:szCs w:val="24"/>
        </w:rPr>
        <w:lastRenderedPageBreak/>
        <w:t>分。</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7.2 未按磋商文件要求在规定时间前交纳规定数额磋商保证金的响应文件无效。</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7</w:t>
      </w:r>
      <w:r w:rsidRPr="00681E1B">
        <w:rPr>
          <w:rFonts w:ascii="宋体" w:eastAsia="宋体" w:hAnsi="宋体" w:cs="Times New Roman"/>
          <w:color w:val="000000"/>
          <w:sz w:val="24"/>
          <w:szCs w:val="24"/>
        </w:rPr>
        <w:t>.</w:t>
      </w:r>
      <w:r w:rsidRPr="00681E1B">
        <w:rPr>
          <w:rFonts w:ascii="宋体" w:eastAsia="宋体" w:hAnsi="宋体" w:cs="Times New Roman" w:hint="eastAsia"/>
          <w:color w:val="000000"/>
          <w:sz w:val="24"/>
          <w:szCs w:val="24"/>
        </w:rPr>
        <w:t>3 投标商所交纳的磋商保证金不计利息。</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7.4 未成交投标商的磋商保证金，将在成交通知书发出后五个工作日内全额退还。成交投标商的磋商保证金，在合同签订生效并按规定交纳了履约保证金后五个工作日内全额退还。（注：①因投标商自身原因造成的保证金延迟退还，采购代理机构不承担相应责任；②投标商因涉嫌违法违规，按照规定应当不予退还保证金的，有关部门处理认定违法违规行为期间不计入退还保证金期限内。）</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7.5发生下列情形之一的，内江师范学院招标工作办公室将不予</w:t>
      </w:r>
      <w:proofErr w:type="gramStart"/>
      <w:r w:rsidRPr="00681E1B">
        <w:rPr>
          <w:rFonts w:ascii="宋体" w:eastAsia="宋体" w:hAnsi="宋体" w:cs="Times New Roman" w:hint="eastAsia"/>
          <w:color w:val="000000"/>
          <w:sz w:val="24"/>
          <w:szCs w:val="24"/>
        </w:rPr>
        <w:t>退还磋商</w:t>
      </w:r>
      <w:proofErr w:type="gramEnd"/>
      <w:r w:rsidRPr="00681E1B">
        <w:rPr>
          <w:rFonts w:ascii="宋体" w:eastAsia="宋体" w:hAnsi="宋体" w:cs="Times New Roman" w:hint="eastAsia"/>
          <w:color w:val="000000"/>
          <w:sz w:val="24"/>
          <w:szCs w:val="24"/>
        </w:rPr>
        <w:t>保证金：</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（一）在磋商文件规定的递交响应文件截止时间后撤回响应文件的；</w:t>
      </w:r>
    </w:p>
    <w:p w:rsidR="00681E1B" w:rsidRPr="00681E1B" w:rsidRDefault="00681E1B" w:rsidP="00681E1B">
      <w:pPr>
        <w:spacing w:line="400" w:lineRule="exact"/>
        <w:ind w:firstLineChars="196" w:firstLine="470"/>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（二）在采购人确定成交投标商之前放弃成交候选资格的；</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（三）成交后放弃、不领取或者不接收成交通知书的；</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（四）由于成交投标商的原因未能按照磋商文件的规定与采购人签订合同的；</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（五）由于成交投标商的原因未能按照磋商文件的规定交纳履约保证金的；</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（六）投标商在政府采购活动中提供虚假材料的；</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（七）报价有效期内，投标商在政府采购活动中有违法、违规、违纪行为。</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p>
    <w:p w:rsidR="00681E1B" w:rsidRPr="00681E1B" w:rsidRDefault="00681E1B" w:rsidP="00681E1B">
      <w:pPr>
        <w:spacing w:line="400" w:lineRule="exact"/>
        <w:ind w:firstLineChars="196" w:firstLine="47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8.响应文件有效期（实质性要求）</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本项目响应文件有效期为</w:t>
      </w:r>
      <w:proofErr w:type="gramStart"/>
      <w:r w:rsidRPr="00681E1B">
        <w:rPr>
          <w:rFonts w:ascii="宋体" w:eastAsia="宋体" w:hAnsi="宋体" w:cs="Times New Roman" w:hint="eastAsia"/>
          <w:color w:val="000000"/>
          <w:sz w:val="24"/>
          <w:szCs w:val="24"/>
        </w:rPr>
        <w:t>递交磋商</w:t>
      </w:r>
      <w:proofErr w:type="gramEnd"/>
      <w:r w:rsidRPr="00681E1B">
        <w:rPr>
          <w:rFonts w:ascii="宋体" w:eastAsia="宋体" w:hAnsi="宋体" w:cs="Times New Roman" w:hint="eastAsia"/>
          <w:color w:val="000000"/>
          <w:sz w:val="24"/>
          <w:szCs w:val="24"/>
        </w:rPr>
        <w:t>响应文件截止之日起</w:t>
      </w:r>
      <w:r w:rsidRPr="00681E1B">
        <w:rPr>
          <w:rFonts w:ascii="宋体" w:eastAsia="宋体" w:hAnsi="宋体" w:cs="Times New Roman" w:hint="eastAsia"/>
          <w:color w:val="FF0000"/>
          <w:sz w:val="24"/>
          <w:szCs w:val="24"/>
        </w:rPr>
        <w:t>XX</w:t>
      </w:r>
      <w:r w:rsidRPr="00681E1B">
        <w:rPr>
          <w:rFonts w:ascii="宋体" w:eastAsia="宋体" w:hAnsi="宋体" w:cs="Times New Roman" w:hint="eastAsia"/>
          <w:color w:val="000000"/>
          <w:sz w:val="24"/>
          <w:szCs w:val="24"/>
        </w:rPr>
        <w:t>天。投标商响应文件中必须载明响应文件有效期，响应文件中载明的响应文件有效期可以长于磋商文件规定的期限，但不得短于磋商文件规定的期限。否则，其响应文件将作为无效处理。</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p>
    <w:p w:rsidR="00681E1B" w:rsidRPr="00681E1B" w:rsidRDefault="00681E1B" w:rsidP="00681E1B">
      <w:pPr>
        <w:spacing w:line="400" w:lineRule="exact"/>
        <w:ind w:firstLineChars="200" w:firstLine="482"/>
        <w:rPr>
          <w:rFonts w:ascii="宋体" w:eastAsia="宋体" w:hAnsi="宋体" w:cs="Times New Roman"/>
          <w:b/>
          <w:bCs/>
          <w:color w:val="000000"/>
          <w:sz w:val="24"/>
          <w:szCs w:val="24"/>
        </w:rPr>
      </w:pPr>
      <w:r w:rsidRPr="00681E1B">
        <w:rPr>
          <w:rFonts w:ascii="宋体" w:eastAsia="宋体" w:hAnsi="宋体" w:cs="Times New Roman" w:hint="eastAsia"/>
          <w:b/>
          <w:color w:val="000000"/>
          <w:sz w:val="24"/>
          <w:szCs w:val="20"/>
        </w:rPr>
        <w:t>9.</w:t>
      </w:r>
      <w:r w:rsidRPr="00681E1B">
        <w:rPr>
          <w:rFonts w:ascii="宋体" w:eastAsia="宋体" w:hAnsi="宋体" w:cs="Times New Roman" w:hint="eastAsia"/>
          <w:b/>
          <w:bCs/>
          <w:color w:val="000000"/>
          <w:sz w:val="24"/>
          <w:szCs w:val="24"/>
        </w:rPr>
        <w:t>知识产权（实质性要求）</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9</w:t>
      </w:r>
      <w:r w:rsidRPr="00681E1B">
        <w:rPr>
          <w:rFonts w:ascii="宋体" w:eastAsia="宋体" w:hAnsi="宋体" w:cs="Times New Roman"/>
          <w:color w:val="000000"/>
          <w:sz w:val="24"/>
          <w:szCs w:val="24"/>
        </w:rPr>
        <w:t>.1</w:t>
      </w:r>
      <w:r w:rsidRPr="00681E1B">
        <w:rPr>
          <w:rFonts w:ascii="宋体" w:eastAsia="宋体" w:hAnsi="宋体" w:cs="Times New Roman" w:hint="eastAsia"/>
          <w:color w:val="000000"/>
          <w:sz w:val="24"/>
          <w:szCs w:val="20"/>
        </w:rPr>
        <w:t>投标商</w:t>
      </w:r>
      <w:r w:rsidRPr="00681E1B">
        <w:rPr>
          <w:rFonts w:ascii="宋体" w:eastAsia="宋体" w:hAnsi="宋体" w:cs="Times New Roman" w:hint="eastAsia"/>
          <w:color w:val="000000"/>
          <w:sz w:val="24"/>
          <w:szCs w:val="24"/>
        </w:rPr>
        <w:t>应保证在本项目</w:t>
      </w:r>
      <w:r w:rsidRPr="00681E1B">
        <w:rPr>
          <w:rFonts w:ascii="宋体" w:eastAsia="宋体" w:hAnsi="宋体" w:cs="Times New Roman" w:hint="eastAsia"/>
          <w:sz w:val="24"/>
          <w:szCs w:val="24"/>
        </w:rPr>
        <w:t>中</w:t>
      </w:r>
      <w:r w:rsidRPr="00681E1B">
        <w:rPr>
          <w:rFonts w:ascii="宋体" w:eastAsia="宋体" w:hAnsi="宋体" w:cs="Times New Roman"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681E1B">
        <w:rPr>
          <w:rFonts w:ascii="宋体" w:eastAsia="宋体" w:hAnsi="宋体" w:cs="Times New Roman" w:hint="eastAsia"/>
          <w:color w:val="000000"/>
          <w:sz w:val="24"/>
          <w:szCs w:val="20"/>
        </w:rPr>
        <w:t>投标商</w:t>
      </w:r>
      <w:r w:rsidRPr="00681E1B">
        <w:rPr>
          <w:rFonts w:ascii="宋体" w:eastAsia="宋体" w:hAnsi="宋体" w:cs="Times New Roman" w:hint="eastAsia"/>
          <w:color w:val="000000"/>
          <w:sz w:val="24"/>
          <w:szCs w:val="24"/>
        </w:rPr>
        <w:t>承担所有相关责任。</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9</w:t>
      </w:r>
      <w:r w:rsidRPr="00681E1B">
        <w:rPr>
          <w:rFonts w:ascii="宋体" w:eastAsia="宋体" w:hAnsi="宋体" w:cs="Times New Roman"/>
          <w:color w:val="000000"/>
          <w:sz w:val="24"/>
          <w:szCs w:val="24"/>
        </w:rPr>
        <w:t>.2</w:t>
      </w:r>
      <w:r w:rsidRPr="00681E1B">
        <w:rPr>
          <w:rFonts w:ascii="宋体" w:eastAsia="宋体" w:hAnsi="宋体" w:cs="Times New Roman" w:hint="eastAsia"/>
          <w:color w:val="000000"/>
          <w:sz w:val="24"/>
          <w:szCs w:val="24"/>
        </w:rPr>
        <w:t xml:space="preserve"> 除非磋商文件特别</w:t>
      </w:r>
      <w:r w:rsidRPr="00681E1B">
        <w:rPr>
          <w:rFonts w:ascii="宋体" w:eastAsia="宋体" w:hAnsi="宋体" w:cs="Times New Roman" w:hint="eastAsia"/>
          <w:sz w:val="24"/>
          <w:szCs w:val="24"/>
        </w:rPr>
        <w:t>规定</w:t>
      </w:r>
      <w:r w:rsidRPr="00681E1B">
        <w:rPr>
          <w:rFonts w:ascii="宋体" w:eastAsia="宋体" w:hAnsi="宋体" w:cs="Times New Roman" w:hint="eastAsia"/>
          <w:color w:val="000000"/>
          <w:sz w:val="24"/>
          <w:szCs w:val="24"/>
        </w:rPr>
        <w:t>，采购人享有本项目实施过程中产生的知识成果及知识产权。</w:t>
      </w:r>
    </w:p>
    <w:p w:rsidR="00681E1B" w:rsidRPr="00681E1B" w:rsidRDefault="00681E1B" w:rsidP="00681E1B">
      <w:pPr>
        <w:spacing w:line="400" w:lineRule="exact"/>
        <w:ind w:firstLineChars="200" w:firstLine="480"/>
        <w:rPr>
          <w:rFonts w:ascii="仿宋_GB2312" w:eastAsia="仿宋_GB2312" w:hAnsi="Times New Roman" w:cs="Times New Roman"/>
          <w:sz w:val="32"/>
          <w:szCs w:val="32"/>
        </w:rPr>
      </w:pPr>
      <w:r w:rsidRPr="00681E1B">
        <w:rPr>
          <w:rFonts w:ascii="宋体" w:eastAsia="宋体" w:hAnsi="宋体" w:cs="Times New Roman" w:hint="eastAsia"/>
          <w:color w:val="000000"/>
          <w:sz w:val="24"/>
          <w:szCs w:val="24"/>
        </w:rPr>
        <w:t>9</w:t>
      </w:r>
      <w:r w:rsidRPr="00681E1B">
        <w:rPr>
          <w:rFonts w:ascii="宋体" w:eastAsia="宋体" w:hAnsi="宋体" w:cs="Times New Roman"/>
          <w:color w:val="000000"/>
          <w:sz w:val="24"/>
          <w:szCs w:val="24"/>
        </w:rPr>
        <w:t>.3</w:t>
      </w:r>
      <w:r w:rsidRPr="00681E1B">
        <w:rPr>
          <w:rFonts w:ascii="宋体" w:eastAsia="宋体" w:hAnsi="宋体" w:cs="Times New Roman" w:hint="eastAsia"/>
          <w:sz w:val="24"/>
          <w:szCs w:val="24"/>
        </w:rPr>
        <w:t>投标商将在采购项目实施过程中采用自有或者第三</w:t>
      </w:r>
      <w:proofErr w:type="gramStart"/>
      <w:r w:rsidRPr="00681E1B">
        <w:rPr>
          <w:rFonts w:ascii="宋体" w:eastAsia="宋体" w:hAnsi="宋体" w:cs="Times New Roman" w:hint="eastAsia"/>
          <w:sz w:val="24"/>
          <w:szCs w:val="24"/>
        </w:rPr>
        <w:t>方知识</w:t>
      </w:r>
      <w:proofErr w:type="gramEnd"/>
      <w:r w:rsidRPr="00681E1B">
        <w:rPr>
          <w:rFonts w:ascii="宋体" w:eastAsia="宋体" w:hAnsi="宋体" w:cs="Times New Roman" w:hint="eastAsia"/>
          <w:sz w:val="24"/>
          <w:szCs w:val="24"/>
        </w:rPr>
        <w:t>成果的，应当在响应文件中载明，并提供相关知识产权证明文件。使用</w:t>
      </w:r>
      <w:proofErr w:type="gramStart"/>
      <w:r w:rsidRPr="00681E1B">
        <w:rPr>
          <w:rFonts w:ascii="宋体" w:eastAsia="宋体" w:hAnsi="宋体" w:cs="Times New Roman" w:hint="eastAsia"/>
          <w:sz w:val="24"/>
          <w:szCs w:val="24"/>
        </w:rPr>
        <w:t>该知识</w:t>
      </w:r>
      <w:proofErr w:type="gramEnd"/>
      <w:r w:rsidRPr="00681E1B">
        <w:rPr>
          <w:rFonts w:ascii="宋体" w:eastAsia="宋体" w:hAnsi="宋体" w:cs="Times New Roman" w:hint="eastAsia"/>
          <w:sz w:val="24"/>
          <w:szCs w:val="24"/>
        </w:rPr>
        <w:t>成果后，投标商需提供开发接口和开发手册等技术资料，并承诺提供无限期支持，采购人享有使用权（含采购人委托第三方在该项目后续开发的使用权）。</w:t>
      </w:r>
    </w:p>
    <w:p w:rsidR="00681E1B" w:rsidRPr="00681E1B" w:rsidRDefault="00681E1B" w:rsidP="00681E1B">
      <w:pPr>
        <w:spacing w:line="400" w:lineRule="exact"/>
        <w:ind w:firstLineChars="192" w:firstLine="461"/>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9</w:t>
      </w:r>
      <w:r w:rsidRPr="00681E1B">
        <w:rPr>
          <w:rFonts w:ascii="宋体" w:eastAsia="宋体" w:hAnsi="宋体" w:cs="Times New Roman"/>
          <w:color w:val="000000"/>
          <w:sz w:val="24"/>
          <w:szCs w:val="24"/>
        </w:rPr>
        <w:t>.4</w:t>
      </w:r>
      <w:r w:rsidRPr="00681E1B">
        <w:rPr>
          <w:rFonts w:ascii="宋体" w:eastAsia="宋体" w:hAnsi="宋体" w:cs="Times New Roman" w:hint="eastAsia"/>
          <w:color w:val="000000"/>
          <w:sz w:val="24"/>
          <w:szCs w:val="24"/>
        </w:rPr>
        <w:t xml:space="preserve"> 如采用投标商所不拥有的知识产权，则在报价中必须包括合法获取该知识产权的相关费用。 </w:t>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bookmarkStart w:id="23" w:name="_Toc89075875"/>
      <w:bookmarkStart w:id="24" w:name="_Toc77400779"/>
      <w:bookmarkStart w:id="25" w:name="_Toc183682346"/>
      <w:bookmarkStart w:id="26" w:name="_Toc183582209"/>
      <w:bookmarkStart w:id="27" w:name="_Toc217446038"/>
      <w:r w:rsidRPr="00681E1B">
        <w:rPr>
          <w:rFonts w:ascii="Arial" w:eastAsia="黑体" w:hAnsi="Arial" w:cs="Times New Roman" w:hint="eastAsia"/>
          <w:b/>
          <w:bCs/>
          <w:color w:val="000000"/>
          <w:sz w:val="32"/>
          <w:szCs w:val="32"/>
        </w:rPr>
        <w:t>三、磋商文件</w:t>
      </w:r>
      <w:bookmarkEnd w:id="23"/>
      <w:bookmarkEnd w:id="24"/>
      <w:bookmarkEnd w:id="25"/>
      <w:bookmarkEnd w:id="26"/>
      <w:bookmarkEnd w:id="27"/>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bookmarkStart w:id="28" w:name="_Toc217446039"/>
      <w:bookmarkStart w:id="29" w:name="_Toc183582210"/>
      <w:bookmarkStart w:id="30" w:name="_Toc183682347"/>
      <w:r w:rsidRPr="00681E1B">
        <w:rPr>
          <w:rFonts w:ascii="宋体" w:eastAsia="宋体" w:hAnsi="宋体" w:cs="Times New Roman" w:hint="eastAsia"/>
          <w:b/>
          <w:bCs/>
          <w:color w:val="000000"/>
          <w:sz w:val="24"/>
          <w:szCs w:val="32"/>
        </w:rPr>
        <w:t>10．磋商文件的构成</w:t>
      </w:r>
      <w:bookmarkEnd w:id="28"/>
      <w:bookmarkEnd w:id="29"/>
      <w:bookmarkEnd w:id="30"/>
      <w:r w:rsidRPr="00681E1B">
        <w:rPr>
          <w:rFonts w:ascii="宋体" w:eastAsia="宋体" w:hAnsi="宋体" w:cs="Times New Roman" w:hint="eastAsia"/>
          <w:b/>
          <w:bCs/>
          <w:color w:val="000000"/>
          <w:sz w:val="24"/>
          <w:szCs w:val="32"/>
        </w:rPr>
        <w:t>（实质性要求）</w:t>
      </w:r>
    </w:p>
    <w:p w:rsidR="00681E1B" w:rsidRPr="00681E1B" w:rsidRDefault="00681E1B" w:rsidP="00681E1B">
      <w:pPr>
        <w:tabs>
          <w:tab w:val="left" w:pos="720"/>
        </w:tabs>
        <w:spacing w:line="400" w:lineRule="exact"/>
        <w:ind w:firstLineChars="200" w:firstLine="480"/>
        <w:rPr>
          <w:rFonts w:ascii="宋体" w:eastAsia="宋体" w:hAnsi="宋体" w:cs="Times New Roman"/>
          <w:color w:val="FF0000"/>
          <w:sz w:val="24"/>
          <w:szCs w:val="24"/>
        </w:rPr>
      </w:pPr>
      <w:r w:rsidRPr="00681E1B">
        <w:rPr>
          <w:rFonts w:ascii="宋体" w:eastAsia="宋体" w:hAnsi="宋体" w:cs="Times New Roman" w:hint="eastAsia"/>
          <w:color w:val="000000"/>
          <w:sz w:val="24"/>
          <w:szCs w:val="24"/>
        </w:rPr>
        <w:t>10</w:t>
      </w:r>
      <w:r w:rsidRPr="00681E1B">
        <w:rPr>
          <w:rFonts w:ascii="宋体" w:eastAsia="宋体" w:hAnsi="宋体" w:cs="Times New Roman"/>
          <w:b/>
          <w:bCs/>
          <w:color w:val="000000"/>
          <w:sz w:val="24"/>
          <w:szCs w:val="24"/>
        </w:rPr>
        <w:t>.</w:t>
      </w:r>
      <w:r w:rsidRPr="00681E1B">
        <w:rPr>
          <w:rFonts w:ascii="宋体" w:eastAsia="宋体" w:hAnsi="宋体" w:cs="Times New Roman" w:hint="eastAsia"/>
          <w:color w:val="000000"/>
          <w:sz w:val="24"/>
          <w:szCs w:val="24"/>
        </w:rPr>
        <w:t>1 磋商文件是投标商准备响应文件和参加磋商的依据，同时也是磋商的重要依据。磋商文件用</w:t>
      </w:r>
      <w:r w:rsidRPr="00681E1B">
        <w:rPr>
          <w:rFonts w:ascii="宋体" w:eastAsia="宋体" w:hAnsi="宋体" w:cs="Times New Roman" w:hint="eastAsia"/>
          <w:color w:val="000000"/>
          <w:sz w:val="24"/>
          <w:szCs w:val="24"/>
        </w:rPr>
        <w:lastRenderedPageBreak/>
        <w:t>以阐明磋商项目所需的资质、技术、服务及报价等要求、磋商程序、有关规定和注意事项以及合同主要条款等。</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10</w:t>
      </w:r>
      <w:r w:rsidRPr="00681E1B">
        <w:rPr>
          <w:rFonts w:ascii="宋体" w:eastAsia="宋体" w:hAnsi="宋体" w:cs="Times New Roman" w:hint="eastAsia"/>
          <w:b/>
          <w:bCs/>
          <w:color w:val="000000"/>
          <w:sz w:val="24"/>
          <w:szCs w:val="24"/>
        </w:rPr>
        <w:t>.</w:t>
      </w:r>
      <w:r w:rsidRPr="00681E1B">
        <w:rPr>
          <w:rFonts w:ascii="宋体" w:eastAsia="宋体" w:hAnsi="宋体" w:cs="Times New Roman" w:hint="eastAsia"/>
          <w:color w:val="000000"/>
          <w:sz w:val="24"/>
          <w:szCs w:val="24"/>
        </w:rPr>
        <w:t>2 投标商应认真阅读和充分理解磋商文件中所有的事项、格式条款和规范要求。投标商应详细</w:t>
      </w:r>
      <w:proofErr w:type="gramStart"/>
      <w:r w:rsidRPr="00681E1B">
        <w:rPr>
          <w:rFonts w:ascii="宋体" w:eastAsia="宋体" w:hAnsi="宋体" w:cs="Times New Roman" w:hint="eastAsia"/>
          <w:color w:val="000000"/>
          <w:sz w:val="24"/>
          <w:szCs w:val="24"/>
        </w:rPr>
        <w:t>阅读磋商</w:t>
      </w:r>
      <w:proofErr w:type="gramEnd"/>
      <w:r w:rsidRPr="00681E1B">
        <w:rPr>
          <w:rFonts w:ascii="宋体" w:eastAsia="宋体" w:hAnsi="宋体" w:cs="Times New Roman" w:hint="eastAsia"/>
          <w:color w:val="000000"/>
          <w:sz w:val="24"/>
          <w:szCs w:val="24"/>
        </w:rPr>
        <w:t>文件的全部内容，按照磋商文件的要求提供响应文件，并保证所提供的全部资料的真实性和有效性，一经发现有虚假行为的，将取消其参加磋商或成交资格，并承担相应的法律责任。</w:t>
      </w:r>
    </w:p>
    <w:p w:rsidR="00681E1B" w:rsidRPr="00681E1B" w:rsidRDefault="00681E1B" w:rsidP="00681E1B">
      <w:pPr>
        <w:rPr>
          <w:rFonts w:ascii="Times New Roman" w:eastAsia="宋体" w:hAnsi="Times New Roman" w:cs="Times New Roman"/>
          <w:szCs w:val="24"/>
        </w:rPr>
      </w:pPr>
      <w:bookmarkStart w:id="31" w:name="_Toc183682348"/>
      <w:bookmarkStart w:id="32" w:name="_Toc183582211"/>
      <w:bookmarkStart w:id="33" w:name="_Toc217446040"/>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r w:rsidRPr="00681E1B">
        <w:rPr>
          <w:rFonts w:ascii="宋体" w:eastAsia="宋体" w:hAnsi="宋体" w:cs="Times New Roman" w:hint="eastAsia"/>
          <w:b/>
          <w:bCs/>
          <w:color w:val="000000"/>
          <w:sz w:val="24"/>
          <w:szCs w:val="32"/>
        </w:rPr>
        <w:t>11. 磋商文件的澄清</w:t>
      </w:r>
      <w:bookmarkEnd w:id="31"/>
      <w:bookmarkEnd w:id="32"/>
      <w:r w:rsidRPr="00681E1B">
        <w:rPr>
          <w:rFonts w:ascii="宋体" w:eastAsia="宋体" w:hAnsi="宋体" w:cs="Times New Roman" w:hint="eastAsia"/>
          <w:b/>
          <w:bCs/>
          <w:color w:val="000000"/>
          <w:sz w:val="24"/>
          <w:szCs w:val="32"/>
        </w:rPr>
        <w:t>和修改</w:t>
      </w:r>
      <w:bookmarkEnd w:id="33"/>
    </w:p>
    <w:p w:rsidR="00681E1B" w:rsidRPr="00681E1B" w:rsidRDefault="00681E1B" w:rsidP="00681E1B">
      <w:pPr>
        <w:tabs>
          <w:tab w:val="left" w:pos="720"/>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11.1 在递交响应文件截止时间前，采购人可以对磋商文件进行澄清或者修改。</w:t>
      </w:r>
    </w:p>
    <w:p w:rsidR="00681E1B" w:rsidRPr="00681E1B" w:rsidRDefault="00681E1B" w:rsidP="00681E1B">
      <w:pPr>
        <w:tabs>
          <w:tab w:val="left" w:pos="720"/>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11.2投标商认为采购人需要对磋商文件进行澄清或者修改的，可以在开标</w:t>
      </w:r>
      <w:r w:rsidRPr="00681E1B">
        <w:rPr>
          <w:rFonts w:ascii="宋体" w:eastAsia="宋体" w:hAnsi="宋体" w:cs="Times New Roman"/>
          <w:color w:val="000000"/>
          <w:sz w:val="24"/>
          <w:szCs w:val="24"/>
        </w:rPr>
        <w:t>3</w:t>
      </w:r>
      <w:r w:rsidRPr="00681E1B">
        <w:rPr>
          <w:rFonts w:ascii="宋体" w:eastAsia="宋体" w:hAnsi="宋体" w:cs="Times New Roman" w:hint="eastAsia"/>
          <w:color w:val="000000"/>
          <w:sz w:val="24"/>
          <w:szCs w:val="24"/>
        </w:rPr>
        <w:t>日前以书面形式向采购人提出申请，由采购人决定是否采纳投标商的申请事项。</w:t>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bookmarkStart w:id="34" w:name="_Toc208848971"/>
      <w:bookmarkStart w:id="35" w:name="_Toc217446041"/>
      <w:r w:rsidRPr="00681E1B">
        <w:rPr>
          <w:rFonts w:ascii="宋体" w:eastAsia="宋体" w:hAnsi="宋体" w:cs="Times New Roman" w:hint="eastAsia"/>
          <w:b/>
          <w:bCs/>
          <w:color w:val="000000"/>
          <w:sz w:val="24"/>
          <w:szCs w:val="32"/>
        </w:rPr>
        <w:t>12. 答疑会和现场考察</w:t>
      </w:r>
      <w:bookmarkEnd w:id="34"/>
      <w:bookmarkEnd w:id="35"/>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12.1 根据采购项目和具体情况，采购人、采购代理机构认为有必要，可以在磋商文件提供期限截止后响应文件提交截止前，组织已</w:t>
      </w:r>
      <w:proofErr w:type="gramStart"/>
      <w:r w:rsidRPr="00681E1B">
        <w:rPr>
          <w:rFonts w:ascii="宋体" w:eastAsia="宋体" w:hAnsi="宋体" w:cs="Times New Roman" w:hint="eastAsia"/>
          <w:color w:val="000000"/>
          <w:sz w:val="24"/>
          <w:szCs w:val="24"/>
        </w:rPr>
        <w:t>获取磋商</w:t>
      </w:r>
      <w:proofErr w:type="gramEnd"/>
      <w:r w:rsidRPr="00681E1B">
        <w:rPr>
          <w:rFonts w:ascii="宋体" w:eastAsia="宋体" w:hAnsi="宋体" w:cs="Times New Roman" w:hint="eastAsia"/>
          <w:color w:val="000000"/>
          <w:sz w:val="24"/>
          <w:szCs w:val="24"/>
        </w:rPr>
        <w:t>文件的潜在投标商现场考察或者召开答疑会。</w:t>
      </w:r>
    </w:p>
    <w:p w:rsidR="00681E1B" w:rsidRPr="00681E1B" w:rsidRDefault="00681E1B" w:rsidP="00681E1B">
      <w:pPr>
        <w:spacing w:line="400" w:lineRule="exact"/>
        <w:ind w:firstLineChars="200" w:firstLine="480"/>
        <w:rPr>
          <w:rFonts w:ascii="宋体" w:eastAsia="宋体" w:hAnsi="宋体" w:cs="Times New Roman"/>
          <w:sz w:val="24"/>
          <w:szCs w:val="24"/>
        </w:rPr>
      </w:pPr>
      <w:r w:rsidRPr="00681E1B">
        <w:rPr>
          <w:rFonts w:ascii="宋体" w:eastAsia="宋体" w:hAnsi="宋体" w:cs="Times New Roman" w:hint="eastAsia"/>
          <w:color w:val="000000"/>
          <w:sz w:val="24"/>
          <w:szCs w:val="24"/>
        </w:rPr>
        <w:t>12.2采购人、采购代理机构组织现场考察或者召开答疑会的，将以书面形式通知所有</w:t>
      </w:r>
      <w:proofErr w:type="gramStart"/>
      <w:r w:rsidRPr="00681E1B">
        <w:rPr>
          <w:rFonts w:ascii="宋体" w:eastAsia="宋体" w:hAnsi="宋体" w:cs="Times New Roman" w:hint="eastAsia"/>
          <w:color w:val="000000"/>
          <w:sz w:val="24"/>
          <w:szCs w:val="24"/>
        </w:rPr>
        <w:t>获取磋商</w:t>
      </w:r>
      <w:proofErr w:type="gramEnd"/>
      <w:r w:rsidRPr="00681E1B">
        <w:rPr>
          <w:rFonts w:ascii="宋体" w:eastAsia="宋体" w:hAnsi="宋体" w:cs="Times New Roman" w:hint="eastAsia"/>
          <w:color w:val="000000"/>
          <w:sz w:val="24"/>
          <w:szCs w:val="24"/>
        </w:rPr>
        <w:t>文件的潜在投标商。</w:t>
      </w:r>
      <w:r w:rsidRPr="00681E1B">
        <w:rPr>
          <w:rFonts w:ascii="宋体" w:eastAsia="宋体" w:hAnsi="宋体" w:cs="Times New Roman" w:hint="eastAsia"/>
          <w:sz w:val="24"/>
          <w:szCs w:val="24"/>
        </w:rPr>
        <w:t>投标</w:t>
      </w:r>
      <w:proofErr w:type="gramStart"/>
      <w:r w:rsidRPr="00681E1B">
        <w:rPr>
          <w:rFonts w:ascii="宋体" w:eastAsia="宋体" w:hAnsi="宋体" w:cs="Times New Roman" w:hint="eastAsia"/>
          <w:sz w:val="24"/>
          <w:szCs w:val="24"/>
        </w:rPr>
        <w:t>商接到</w:t>
      </w:r>
      <w:proofErr w:type="gramEnd"/>
      <w:r w:rsidRPr="00681E1B">
        <w:rPr>
          <w:rFonts w:ascii="宋体" w:eastAsia="宋体" w:hAnsi="宋体" w:cs="Times New Roman" w:hint="eastAsia"/>
          <w:sz w:val="24"/>
          <w:szCs w:val="24"/>
        </w:rPr>
        <w:t>通知后，不按照要求参加现场考察或者答疑会的，视同放弃参加现场考察或者答疑的权利，采购人、采购代理机构不再对该投标商重新组织，但也不会以此限制投标商提交响应文件或者以此将投标商响应文件直接作为无效处理。</w:t>
      </w:r>
    </w:p>
    <w:p w:rsidR="00681E1B" w:rsidRPr="00681E1B" w:rsidRDefault="00681E1B" w:rsidP="00681E1B">
      <w:pPr>
        <w:adjustRightInd w:val="0"/>
        <w:snapToGrid w:val="0"/>
        <w:spacing w:line="400" w:lineRule="exact"/>
        <w:ind w:firstLineChars="175" w:firstLine="42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12</w:t>
      </w:r>
      <w:r w:rsidRPr="00681E1B">
        <w:rPr>
          <w:rFonts w:ascii="宋体" w:eastAsia="宋体" w:hAnsi="宋体" w:cs="Times New Roman"/>
          <w:color w:val="000000"/>
          <w:sz w:val="24"/>
          <w:szCs w:val="24"/>
        </w:rPr>
        <w:t>.</w:t>
      </w:r>
      <w:r w:rsidRPr="00681E1B">
        <w:rPr>
          <w:rFonts w:ascii="宋体" w:eastAsia="宋体" w:hAnsi="宋体" w:cs="Times New Roman" w:hint="eastAsia"/>
          <w:color w:val="000000"/>
          <w:sz w:val="24"/>
          <w:szCs w:val="24"/>
        </w:rPr>
        <w:t>3 投标</w:t>
      </w:r>
      <w:proofErr w:type="gramStart"/>
      <w:r w:rsidRPr="00681E1B">
        <w:rPr>
          <w:rFonts w:ascii="宋体" w:eastAsia="宋体" w:hAnsi="宋体" w:cs="Times New Roman" w:hint="eastAsia"/>
          <w:color w:val="000000"/>
          <w:sz w:val="24"/>
          <w:szCs w:val="24"/>
        </w:rPr>
        <w:t>商考察</w:t>
      </w:r>
      <w:proofErr w:type="gramEnd"/>
      <w:r w:rsidRPr="00681E1B">
        <w:rPr>
          <w:rFonts w:ascii="宋体" w:eastAsia="宋体" w:hAnsi="宋体" w:cs="Times New Roman" w:hint="eastAsia"/>
          <w:color w:val="000000"/>
          <w:sz w:val="24"/>
          <w:szCs w:val="24"/>
        </w:rPr>
        <w:t>现场或者参加答疑会所发生的一切费用由投标商自己承担。</w:t>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bookmarkStart w:id="36" w:name="_Toc217446042"/>
      <w:bookmarkStart w:id="37" w:name="_Toc77400780"/>
      <w:bookmarkStart w:id="38" w:name="_Toc183582214"/>
      <w:bookmarkStart w:id="39" w:name="_Toc89075876"/>
      <w:bookmarkStart w:id="40" w:name="_Toc183682351"/>
      <w:r w:rsidRPr="00681E1B">
        <w:rPr>
          <w:rFonts w:ascii="Arial" w:eastAsia="黑体" w:hAnsi="Arial" w:cs="Times New Roman" w:hint="eastAsia"/>
          <w:b/>
          <w:bCs/>
          <w:color w:val="000000"/>
          <w:sz w:val="32"/>
          <w:szCs w:val="32"/>
        </w:rPr>
        <w:t>四、响应文件</w:t>
      </w:r>
      <w:bookmarkEnd w:id="36"/>
      <w:bookmarkEnd w:id="37"/>
      <w:bookmarkEnd w:id="38"/>
      <w:bookmarkEnd w:id="39"/>
      <w:bookmarkEnd w:id="40"/>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bookmarkStart w:id="41" w:name="_Toc217446043"/>
      <w:bookmarkStart w:id="42" w:name="_Toc183582215"/>
      <w:bookmarkStart w:id="43" w:name="_Toc183682352"/>
      <w:r w:rsidRPr="00681E1B">
        <w:rPr>
          <w:rFonts w:ascii="宋体" w:eastAsia="宋体" w:hAnsi="宋体" w:cs="Times New Roman" w:hint="eastAsia"/>
          <w:b/>
          <w:bCs/>
          <w:color w:val="000000"/>
          <w:sz w:val="24"/>
          <w:szCs w:val="32"/>
        </w:rPr>
        <w:t>13.响应文件的组成（实质性要求）</w:t>
      </w:r>
    </w:p>
    <w:p w:rsidR="00681E1B" w:rsidRPr="00681E1B" w:rsidRDefault="00681E1B" w:rsidP="00681E1B">
      <w:pPr>
        <w:spacing w:line="400" w:lineRule="exact"/>
        <w:ind w:leftChars="1" w:left="2"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应按照磋商文件的规定和要求编制响应文件。投标商在成交后将成交项目的非主体、非关键性工作分包他人完成的，应当在响应文件中载明或磋商过程中澄清。投标商编写的响应文件应包括资格性响应文件和其他响应文件两部分，分册装订。</w:t>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spacing w:line="400" w:lineRule="exact"/>
        <w:ind w:firstLineChars="200" w:firstLine="482"/>
        <w:outlineLvl w:val="2"/>
        <w:rPr>
          <w:rFonts w:ascii="宋体" w:eastAsia="宋体" w:hAnsi="宋体" w:cs="Times New Roman"/>
          <w:b/>
          <w:color w:val="000000"/>
          <w:sz w:val="24"/>
          <w:szCs w:val="32"/>
        </w:rPr>
      </w:pPr>
      <w:r w:rsidRPr="00681E1B">
        <w:rPr>
          <w:rFonts w:ascii="宋体" w:eastAsia="宋体" w:hAnsi="宋体" w:cs="Times New Roman" w:hint="eastAsia"/>
          <w:b/>
          <w:color w:val="000000"/>
          <w:sz w:val="24"/>
          <w:szCs w:val="32"/>
        </w:rPr>
        <w:t>14.响应文件的语言</w:t>
      </w:r>
      <w:bookmarkEnd w:id="41"/>
      <w:bookmarkEnd w:id="42"/>
      <w:bookmarkEnd w:id="43"/>
      <w:r w:rsidRPr="00681E1B">
        <w:rPr>
          <w:rFonts w:ascii="宋体" w:eastAsia="宋体" w:hAnsi="宋体" w:cs="Times New Roman" w:hint="eastAsia"/>
          <w:b/>
          <w:color w:val="000000"/>
          <w:sz w:val="24"/>
          <w:szCs w:val="32"/>
        </w:rPr>
        <w:t>（实质性要求）</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14.1投标商提交的响应文件以及投标商与采购人、采购代理机构就有关报价的所有来往书面文件均须使用中文。响应文件中如附有外文资料，必须逐一对应翻译成中文并加盖投标商公章后附在相关外文资料后面，否则，投标商的响应文件将作为无效处理。（说明：投标商的法定代表人为外籍人士的，法定代表人的签字和护照除外。）</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14.2 翻译的中文资料与外文资料如果出现差异和矛盾，以中文为准。但不能故意错误翻译，否则，投标商的响应文件将作为无效处理。</w:t>
      </w:r>
    </w:p>
    <w:p w:rsidR="00681E1B" w:rsidRPr="00681E1B" w:rsidRDefault="00681E1B" w:rsidP="00681E1B">
      <w:pPr>
        <w:rPr>
          <w:rFonts w:ascii="Times New Roman" w:eastAsia="宋体" w:hAnsi="Times New Roman" w:cs="Times New Roman"/>
          <w:szCs w:val="24"/>
        </w:rPr>
      </w:pPr>
      <w:bookmarkStart w:id="44" w:name="_Toc183582216"/>
      <w:bookmarkStart w:id="45" w:name="_Toc217446044"/>
      <w:bookmarkStart w:id="46" w:name="_Toc183682353"/>
    </w:p>
    <w:p w:rsidR="00681E1B" w:rsidRPr="00681E1B" w:rsidRDefault="00681E1B" w:rsidP="00681E1B">
      <w:pPr>
        <w:spacing w:line="400" w:lineRule="exact"/>
        <w:ind w:firstLineChars="200" w:firstLine="482"/>
        <w:outlineLvl w:val="2"/>
        <w:rPr>
          <w:rFonts w:ascii="宋体" w:eastAsia="宋体" w:hAnsi="宋体" w:cs="Times New Roman"/>
          <w:b/>
          <w:bCs/>
          <w:color w:val="000000"/>
          <w:sz w:val="24"/>
          <w:szCs w:val="32"/>
        </w:rPr>
      </w:pPr>
      <w:r w:rsidRPr="00681E1B">
        <w:rPr>
          <w:rFonts w:ascii="宋体" w:eastAsia="宋体" w:hAnsi="宋体" w:cs="Times New Roman" w:hint="eastAsia"/>
          <w:b/>
          <w:bCs/>
          <w:color w:val="000000"/>
          <w:sz w:val="24"/>
          <w:szCs w:val="32"/>
        </w:rPr>
        <w:t>15．计量单位</w:t>
      </w:r>
      <w:bookmarkEnd w:id="44"/>
      <w:bookmarkEnd w:id="45"/>
      <w:bookmarkEnd w:id="46"/>
      <w:r w:rsidRPr="00681E1B">
        <w:rPr>
          <w:rFonts w:ascii="宋体" w:eastAsia="宋体" w:hAnsi="宋体" w:cs="Times New Roman" w:hint="eastAsia"/>
          <w:b/>
          <w:bCs/>
          <w:color w:val="000000"/>
          <w:sz w:val="24"/>
          <w:szCs w:val="32"/>
        </w:rPr>
        <w:t>（实质性要求）</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除磋商文件中另有规定外，本次采购项目所有合同项下的报价均采用国家法定的计量单位。</w:t>
      </w:r>
    </w:p>
    <w:p w:rsidR="00681E1B" w:rsidRPr="00681E1B" w:rsidRDefault="00681E1B" w:rsidP="00681E1B">
      <w:pPr>
        <w:spacing w:line="400" w:lineRule="exact"/>
        <w:ind w:firstLineChars="195" w:firstLine="470"/>
        <w:rPr>
          <w:rFonts w:ascii="宋体" w:eastAsia="宋体" w:hAnsi="宋体" w:cs="Times New Roman"/>
          <w:b/>
          <w:bCs/>
          <w:color w:val="000000"/>
          <w:sz w:val="24"/>
          <w:szCs w:val="24"/>
        </w:rPr>
      </w:pPr>
      <w:bookmarkStart w:id="47" w:name="_Toc217446045"/>
    </w:p>
    <w:p w:rsidR="00681E1B" w:rsidRPr="00681E1B" w:rsidRDefault="00681E1B" w:rsidP="00681E1B">
      <w:pPr>
        <w:spacing w:line="400" w:lineRule="exact"/>
        <w:ind w:firstLineChars="195" w:firstLine="470"/>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 xml:space="preserve">16. </w:t>
      </w:r>
      <w:r w:rsidRPr="00681E1B">
        <w:rPr>
          <w:rFonts w:ascii="宋体" w:eastAsia="宋体" w:hAnsi="宋体" w:cs="Times New Roman" w:hint="eastAsia"/>
          <w:b/>
          <w:color w:val="000000"/>
          <w:sz w:val="24"/>
          <w:szCs w:val="24"/>
        </w:rPr>
        <w:t>报价</w:t>
      </w:r>
      <w:r w:rsidRPr="00681E1B">
        <w:rPr>
          <w:rFonts w:ascii="宋体" w:eastAsia="宋体" w:hAnsi="宋体" w:cs="Times New Roman" w:hint="eastAsia"/>
          <w:b/>
          <w:bCs/>
          <w:color w:val="000000"/>
          <w:sz w:val="24"/>
          <w:szCs w:val="24"/>
        </w:rPr>
        <w:t>货币（实质性要求）</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本次磋商项目的</w:t>
      </w:r>
      <w:r w:rsidRPr="00681E1B">
        <w:rPr>
          <w:rFonts w:ascii="宋体" w:eastAsia="宋体" w:hAnsi="宋体" w:cs="Times New Roman" w:hint="eastAsia"/>
          <w:color w:val="000000"/>
          <w:sz w:val="24"/>
          <w:szCs w:val="24"/>
        </w:rPr>
        <w:t>报价货币为</w:t>
      </w:r>
      <w:r w:rsidRPr="00681E1B">
        <w:rPr>
          <w:rFonts w:ascii="宋体" w:eastAsia="宋体" w:hAnsi="宋体" w:cs="Times New Roman" w:hint="eastAsia"/>
          <w:bCs/>
          <w:color w:val="000000"/>
          <w:sz w:val="24"/>
          <w:szCs w:val="24"/>
        </w:rPr>
        <w:t>人民币，报价以磋商文件规定为准。</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p>
    <w:bookmarkEnd w:id="47"/>
    <w:p w:rsidR="00681E1B" w:rsidRPr="00681E1B" w:rsidRDefault="00681E1B" w:rsidP="00681E1B">
      <w:pPr>
        <w:spacing w:line="400" w:lineRule="exact"/>
        <w:ind w:leftChars="1" w:left="2" w:firstLineChars="200" w:firstLine="482"/>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17.响应文件格式</w:t>
      </w:r>
    </w:p>
    <w:p w:rsidR="00681E1B" w:rsidRPr="00681E1B" w:rsidRDefault="00681E1B" w:rsidP="00681E1B">
      <w:pPr>
        <w:spacing w:line="400" w:lineRule="exact"/>
        <w:ind w:leftChars="1" w:left="2" w:firstLineChars="200" w:firstLine="480"/>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17.1 投标商应</w:t>
      </w:r>
      <w:proofErr w:type="gramStart"/>
      <w:r w:rsidRPr="00681E1B">
        <w:rPr>
          <w:rFonts w:ascii="宋体" w:eastAsia="宋体" w:hAnsi="宋体" w:cs="Times New Roman" w:hint="eastAsia"/>
          <w:bCs/>
          <w:color w:val="000000"/>
          <w:sz w:val="24"/>
          <w:szCs w:val="24"/>
        </w:rPr>
        <w:t>执行磋商</w:t>
      </w:r>
      <w:proofErr w:type="gramEnd"/>
      <w:r w:rsidRPr="00681E1B">
        <w:rPr>
          <w:rFonts w:ascii="宋体" w:eastAsia="宋体" w:hAnsi="宋体" w:cs="Times New Roman" w:hint="eastAsia"/>
          <w:bCs/>
          <w:color w:val="000000"/>
          <w:sz w:val="24"/>
          <w:szCs w:val="24"/>
        </w:rPr>
        <w:t>文件第八章的规定要求。</w:t>
      </w:r>
    </w:p>
    <w:p w:rsidR="00681E1B" w:rsidRPr="00681E1B" w:rsidRDefault="00681E1B" w:rsidP="00681E1B">
      <w:pPr>
        <w:spacing w:line="400" w:lineRule="exact"/>
        <w:ind w:leftChars="1" w:left="2"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17.2 对于没有格式要求的磋商文件由投标商自行编写。</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bookmarkStart w:id="48" w:name="_Toc183582224"/>
      <w:bookmarkStart w:id="49" w:name="_Toc217446051"/>
      <w:bookmarkStart w:id="50" w:name="_Toc183682361"/>
    </w:p>
    <w:p w:rsidR="00681E1B" w:rsidRPr="00681E1B" w:rsidRDefault="00681E1B" w:rsidP="00681E1B">
      <w:pPr>
        <w:spacing w:line="400" w:lineRule="exact"/>
        <w:ind w:firstLineChars="196" w:firstLine="47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18.响应文件的编制和签署</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color w:val="000000"/>
          <w:sz w:val="24"/>
          <w:szCs w:val="24"/>
        </w:rPr>
        <w:t>18.1 资格性响应文件正本1份</w:t>
      </w:r>
      <w:r w:rsidRPr="00681E1B">
        <w:rPr>
          <w:rFonts w:ascii="宋体" w:eastAsia="宋体" w:hAnsi="宋体" w:cs="Times New Roman" w:hint="eastAsia"/>
          <w:bCs/>
          <w:color w:val="000000"/>
          <w:sz w:val="24"/>
          <w:szCs w:val="24"/>
        </w:rPr>
        <w:t>，并在其封面上清楚地标明资格性响应文件、采购项目名称、采购项目编号、投标商名称。</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18.2 其他响应文件正本1份，并在其封面上清楚地标明其他响应文件、采购项目名称、采购项目编号、投标商名称。</w:t>
      </w:r>
    </w:p>
    <w:bookmarkEnd w:id="48"/>
    <w:bookmarkEnd w:id="49"/>
    <w:bookmarkEnd w:id="50"/>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18.3 响应文件需在规定签章处签字和盖章。</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18.4响应文件的打印和书写应清楚工整，任何行间插字、涂改或增删，必须由投标商的法定代表人或其授权代表签字并盖投标商公章。</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18.5（实质性要求）响应文件应由投标</w:t>
      </w:r>
      <w:proofErr w:type="gramStart"/>
      <w:r w:rsidRPr="00681E1B">
        <w:rPr>
          <w:rFonts w:ascii="宋体" w:eastAsia="宋体" w:hAnsi="宋体" w:cs="Times New Roman" w:hint="eastAsia"/>
          <w:bCs/>
          <w:color w:val="000000"/>
          <w:sz w:val="24"/>
          <w:szCs w:val="24"/>
        </w:rPr>
        <w:t>商法定</w:t>
      </w:r>
      <w:proofErr w:type="gramEnd"/>
      <w:r w:rsidRPr="00681E1B">
        <w:rPr>
          <w:rFonts w:ascii="宋体" w:eastAsia="宋体" w:hAnsi="宋体" w:cs="Times New Roman" w:hint="eastAsia"/>
          <w:bCs/>
          <w:color w:val="000000"/>
          <w:sz w:val="24"/>
          <w:szCs w:val="24"/>
        </w:rPr>
        <w:t>代表人或其授权代表在响应文件要求的地方签字（或加盖私人印章），要求加盖公章的地方加盖单位公章，不得使用专用章（如经济合同章、投标专用章等）或下属单位印章代替。</w:t>
      </w:r>
    </w:p>
    <w:p w:rsidR="00681E1B" w:rsidRPr="00681E1B" w:rsidRDefault="00681E1B" w:rsidP="00681E1B">
      <w:pPr>
        <w:spacing w:line="400" w:lineRule="exact"/>
        <w:ind w:firstLineChars="195" w:firstLine="468"/>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18.6响应文件正本和副本需要逐页编目编码。</w:t>
      </w:r>
    </w:p>
    <w:p w:rsidR="00681E1B" w:rsidRPr="00681E1B" w:rsidRDefault="00681E1B" w:rsidP="00681E1B">
      <w:pPr>
        <w:tabs>
          <w:tab w:val="left" w:pos="1080"/>
        </w:tabs>
        <w:spacing w:line="400" w:lineRule="exact"/>
        <w:ind w:firstLineChars="192" w:firstLine="461"/>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18.7</w:t>
      </w:r>
      <w:r w:rsidRPr="00681E1B">
        <w:rPr>
          <w:rFonts w:ascii="宋体" w:eastAsia="宋体" w:hAnsi="宋体" w:cs="Times New Roman" w:hint="eastAsia"/>
          <w:b/>
          <w:color w:val="000000"/>
          <w:sz w:val="24"/>
          <w:szCs w:val="24"/>
        </w:rPr>
        <w:t>（实质性要求）</w:t>
      </w:r>
      <w:r w:rsidRPr="00681E1B">
        <w:rPr>
          <w:rFonts w:ascii="宋体" w:eastAsia="宋体" w:hAnsi="宋体" w:cs="Times New Roman" w:hint="eastAsia"/>
          <w:color w:val="000000"/>
          <w:sz w:val="24"/>
          <w:szCs w:val="24"/>
        </w:rPr>
        <w:t>响应文件正本和副本应当采用胶装方式装订成册，不得散装或者合页装订。</w:t>
      </w:r>
    </w:p>
    <w:p w:rsidR="00681E1B" w:rsidRPr="00681E1B" w:rsidRDefault="00681E1B" w:rsidP="00681E1B">
      <w:pPr>
        <w:tabs>
          <w:tab w:val="left" w:pos="1080"/>
        </w:tabs>
        <w:spacing w:line="400" w:lineRule="exact"/>
        <w:ind w:firstLineChars="192" w:firstLine="461"/>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18.8</w:t>
      </w:r>
      <w:r w:rsidRPr="00681E1B">
        <w:rPr>
          <w:rFonts w:ascii="宋体" w:eastAsia="宋体" w:hAnsi="宋体" w:cs="Times New Roman" w:hint="eastAsia"/>
          <w:b/>
          <w:color w:val="000000"/>
          <w:sz w:val="24"/>
          <w:szCs w:val="24"/>
        </w:rPr>
        <w:t>（实质性要求）</w:t>
      </w:r>
      <w:r w:rsidRPr="00681E1B">
        <w:rPr>
          <w:rFonts w:ascii="宋体" w:eastAsia="宋体" w:hAnsi="宋体" w:cs="Times New Roman" w:hint="eastAsia"/>
          <w:color w:val="000000"/>
          <w:sz w:val="24"/>
          <w:szCs w:val="24"/>
        </w:rPr>
        <w:t>响应文件应根据磋商文件的要求制作，签署、盖章。（按照《四川省政府采购评审工作规程（修订）》规范）</w:t>
      </w:r>
    </w:p>
    <w:p w:rsidR="00681E1B" w:rsidRPr="00681E1B" w:rsidRDefault="00681E1B" w:rsidP="00681E1B">
      <w:pPr>
        <w:tabs>
          <w:tab w:val="left" w:pos="1080"/>
        </w:tabs>
        <w:spacing w:line="400" w:lineRule="exact"/>
        <w:ind w:firstLineChars="192" w:firstLine="461"/>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18.9响应文件统一用</w:t>
      </w:r>
      <w:r w:rsidRPr="00681E1B">
        <w:rPr>
          <w:rFonts w:ascii="宋体" w:eastAsia="宋体" w:hAnsi="宋体" w:cs="Times New Roman"/>
          <w:color w:val="000000"/>
          <w:sz w:val="24"/>
          <w:szCs w:val="24"/>
        </w:rPr>
        <w:t>A4</w:t>
      </w:r>
      <w:r w:rsidRPr="00681E1B">
        <w:rPr>
          <w:rFonts w:ascii="宋体" w:eastAsia="宋体" w:hAnsi="宋体" w:cs="Times New Roman" w:hint="eastAsia"/>
          <w:color w:val="000000"/>
          <w:sz w:val="24"/>
          <w:szCs w:val="24"/>
        </w:rPr>
        <w:t>幅面纸印制，除另有规定外。</w:t>
      </w:r>
    </w:p>
    <w:p w:rsidR="00681E1B" w:rsidRPr="00681E1B" w:rsidRDefault="00681E1B" w:rsidP="00681E1B">
      <w:pPr>
        <w:tabs>
          <w:tab w:val="left" w:pos="1080"/>
        </w:tabs>
        <w:spacing w:line="400" w:lineRule="exact"/>
        <w:rPr>
          <w:rFonts w:ascii="宋体" w:eastAsia="宋体" w:hAnsi="Times New Roman" w:cs="Times New Roman"/>
          <w:color w:val="000000"/>
          <w:sz w:val="24"/>
          <w:szCs w:val="24"/>
        </w:rPr>
      </w:pPr>
      <w:bookmarkStart w:id="51" w:name="_Toc77400781"/>
      <w:bookmarkStart w:id="52" w:name="_Toc217446053"/>
      <w:bookmarkStart w:id="53" w:name="_Toc183582226"/>
      <w:bookmarkStart w:id="54" w:name="_Toc183682363"/>
      <w:bookmarkStart w:id="55" w:name="_Toc89075877"/>
    </w:p>
    <w:p w:rsidR="00681E1B" w:rsidRPr="00681E1B" w:rsidRDefault="00681E1B" w:rsidP="00681E1B">
      <w:pPr>
        <w:tabs>
          <w:tab w:val="left" w:pos="1080"/>
        </w:tabs>
        <w:spacing w:line="400" w:lineRule="exact"/>
        <w:ind w:firstLineChars="192" w:firstLine="463"/>
        <w:rPr>
          <w:rFonts w:ascii="宋体" w:eastAsia="宋体" w:hAnsi="Times New Roman" w:cs="Times New Roman"/>
          <w:b/>
          <w:color w:val="000000"/>
          <w:sz w:val="24"/>
          <w:szCs w:val="24"/>
        </w:rPr>
      </w:pPr>
      <w:r w:rsidRPr="00681E1B">
        <w:rPr>
          <w:rFonts w:ascii="宋体" w:eastAsia="宋体" w:hAnsi="Times New Roman" w:cs="Times New Roman" w:hint="eastAsia"/>
          <w:b/>
          <w:color w:val="000000"/>
          <w:sz w:val="24"/>
          <w:szCs w:val="24"/>
        </w:rPr>
        <w:t>19.响应文件的递交</w:t>
      </w:r>
    </w:p>
    <w:p w:rsidR="00681E1B" w:rsidRPr="00681E1B" w:rsidRDefault="00681E1B" w:rsidP="00681E1B">
      <w:pPr>
        <w:tabs>
          <w:tab w:val="left" w:pos="1080"/>
        </w:tabs>
        <w:spacing w:line="400" w:lineRule="exact"/>
        <w:ind w:firstLineChars="192" w:firstLine="461"/>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19.1 资格性响应文件和其他响应文件应于递交响应文件截止时间前送达指定地点，拒绝接收截止时间后送达的响应文件。</w:t>
      </w:r>
    </w:p>
    <w:p w:rsidR="00681E1B" w:rsidRPr="00681E1B" w:rsidRDefault="00681E1B" w:rsidP="00681E1B">
      <w:pPr>
        <w:tabs>
          <w:tab w:val="left" w:pos="1080"/>
        </w:tabs>
        <w:spacing w:line="400" w:lineRule="exact"/>
        <w:ind w:firstLineChars="192" w:firstLine="461"/>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19.2 报价表在磋商后，磋商小组要求投标商进行最后报价时递交。</w:t>
      </w:r>
    </w:p>
    <w:p w:rsidR="00681E1B" w:rsidRPr="00681E1B" w:rsidRDefault="00681E1B" w:rsidP="00681E1B">
      <w:pPr>
        <w:tabs>
          <w:tab w:val="left" w:pos="1080"/>
        </w:tabs>
        <w:spacing w:line="400" w:lineRule="exact"/>
        <w:ind w:firstLineChars="192" w:firstLine="461"/>
        <w:rPr>
          <w:rFonts w:ascii="宋体" w:eastAsia="宋体" w:hAnsi="Times New Roman" w:cs="Times New Roman"/>
          <w:color w:val="000000"/>
          <w:sz w:val="24"/>
          <w:szCs w:val="24"/>
        </w:rPr>
      </w:pPr>
      <w:r w:rsidRPr="00681E1B">
        <w:rPr>
          <w:rFonts w:ascii="宋体" w:eastAsia="宋体" w:hAnsi="Times New Roman" w:cs="Times New Roman" w:hint="eastAsia"/>
          <w:color w:val="000000"/>
          <w:sz w:val="24"/>
          <w:szCs w:val="24"/>
        </w:rPr>
        <w:t>19.3 本次采购不接收邮寄的响应文件。</w:t>
      </w:r>
    </w:p>
    <w:p w:rsidR="00681E1B" w:rsidRPr="00681E1B" w:rsidRDefault="00681E1B" w:rsidP="00681E1B">
      <w:pPr>
        <w:tabs>
          <w:tab w:val="left" w:pos="1080"/>
        </w:tabs>
        <w:spacing w:line="400" w:lineRule="exact"/>
        <w:ind w:firstLineChars="192" w:firstLine="461"/>
        <w:rPr>
          <w:rFonts w:ascii="宋体" w:eastAsia="宋体" w:hAnsi="Times New Roman" w:cs="Times New Roman"/>
          <w:color w:val="000000"/>
          <w:sz w:val="24"/>
          <w:szCs w:val="24"/>
        </w:rPr>
      </w:pPr>
    </w:p>
    <w:p w:rsidR="00681E1B" w:rsidRPr="00681E1B" w:rsidRDefault="00681E1B" w:rsidP="00681E1B">
      <w:pPr>
        <w:tabs>
          <w:tab w:val="left" w:pos="1080"/>
        </w:tabs>
        <w:spacing w:line="400" w:lineRule="exact"/>
        <w:ind w:firstLineChars="192" w:firstLine="463"/>
        <w:rPr>
          <w:rFonts w:ascii="宋体" w:eastAsia="宋体" w:hAnsi="宋体" w:cs="Times New Roman"/>
          <w:b/>
          <w:color w:val="000000"/>
          <w:sz w:val="24"/>
          <w:szCs w:val="24"/>
        </w:rPr>
      </w:pPr>
      <w:bookmarkStart w:id="56" w:name="_Toc217446055"/>
      <w:bookmarkStart w:id="57" w:name="_Toc183582228"/>
      <w:bookmarkStart w:id="58" w:name="_Toc183682365"/>
      <w:bookmarkEnd w:id="51"/>
      <w:bookmarkEnd w:id="52"/>
      <w:bookmarkEnd w:id="53"/>
      <w:bookmarkEnd w:id="54"/>
      <w:bookmarkEnd w:id="55"/>
      <w:r w:rsidRPr="00681E1B">
        <w:rPr>
          <w:rFonts w:ascii="宋体" w:eastAsia="宋体" w:hAnsi="宋体" w:cs="Times New Roman" w:hint="eastAsia"/>
          <w:b/>
          <w:color w:val="000000"/>
          <w:sz w:val="24"/>
          <w:szCs w:val="24"/>
        </w:rPr>
        <w:t>20.响应文件的修改和撤回</w:t>
      </w:r>
    </w:p>
    <w:p w:rsidR="00681E1B" w:rsidRPr="00681E1B" w:rsidRDefault="00681E1B" w:rsidP="00681E1B">
      <w:pPr>
        <w:spacing w:line="400" w:lineRule="exact"/>
        <w:ind w:firstLineChars="200" w:firstLine="480"/>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20</w:t>
      </w:r>
      <w:r w:rsidRPr="00681E1B">
        <w:rPr>
          <w:rFonts w:ascii="Times New Roman" w:eastAsia="宋体" w:hAnsi="Times New Roman" w:cs="Times New Roman"/>
          <w:color w:val="000000"/>
          <w:sz w:val="24"/>
          <w:szCs w:val="24"/>
        </w:rPr>
        <w:t>.</w:t>
      </w:r>
      <w:r w:rsidRPr="00681E1B">
        <w:rPr>
          <w:rFonts w:ascii="Times New Roman" w:eastAsia="宋体" w:hAnsi="Times New Roman" w:cs="Times New Roman" w:hint="eastAsia"/>
          <w:color w:val="000000"/>
          <w:sz w:val="24"/>
          <w:szCs w:val="24"/>
        </w:rPr>
        <w:t>1</w:t>
      </w:r>
      <w:r w:rsidRPr="00681E1B">
        <w:rPr>
          <w:rFonts w:ascii="Times New Roman" w:eastAsia="宋体" w:hAnsi="Times New Roman" w:cs="Times New Roman" w:hint="eastAsia"/>
          <w:color w:val="000000"/>
          <w:sz w:val="24"/>
          <w:szCs w:val="24"/>
        </w:rPr>
        <w:t>投标商在提交响应文件后可对其响应文件进行修改或撤回，但该修改或撤回的书面通知须在递交截止时间之前送达采购人，补充、修改的内容作为响应文件的组成部分。且该通知需经正式授权的投</w:t>
      </w:r>
      <w:r w:rsidRPr="00681E1B">
        <w:rPr>
          <w:rFonts w:ascii="Times New Roman" w:eastAsia="宋体" w:hAnsi="Times New Roman" w:cs="Times New Roman" w:hint="eastAsia"/>
          <w:color w:val="000000"/>
          <w:sz w:val="24"/>
          <w:szCs w:val="24"/>
        </w:rPr>
        <w:lastRenderedPageBreak/>
        <w:t>标商代表签字方为有效。投标商在提交响应文件截止时间前，可以对所提交的响应文件进行补充、修改或者撤回，补充、修改的内容与响应文件不一致的，以补充、修改的内容为准。</w:t>
      </w:r>
    </w:p>
    <w:p w:rsidR="00681E1B" w:rsidRPr="00681E1B" w:rsidRDefault="00681E1B" w:rsidP="00681E1B">
      <w:pPr>
        <w:adjustRightInd w:val="0"/>
        <w:snapToGrid w:val="0"/>
        <w:spacing w:line="400" w:lineRule="exact"/>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20</w:t>
      </w:r>
      <w:r w:rsidRPr="00681E1B">
        <w:rPr>
          <w:rFonts w:ascii="Times New Roman" w:eastAsia="宋体" w:hAnsi="宋体" w:cs="Times New Roman"/>
          <w:color w:val="000000"/>
          <w:sz w:val="24"/>
          <w:szCs w:val="24"/>
        </w:rPr>
        <w:t>.</w:t>
      </w:r>
      <w:r w:rsidRPr="00681E1B">
        <w:rPr>
          <w:rFonts w:ascii="Times New Roman" w:eastAsia="宋体" w:hAnsi="宋体" w:cs="Times New Roman" w:hint="eastAsia"/>
          <w:color w:val="000000"/>
          <w:sz w:val="24"/>
          <w:szCs w:val="24"/>
        </w:rPr>
        <w:t>2</w:t>
      </w:r>
      <w:r w:rsidRPr="00681E1B">
        <w:rPr>
          <w:rFonts w:ascii="Times New Roman" w:eastAsia="宋体" w:hAnsi="宋体" w:cs="Times New Roman" w:hint="eastAsia"/>
          <w:color w:val="000000"/>
          <w:sz w:val="24"/>
          <w:szCs w:val="24"/>
        </w:rPr>
        <w:t>投标商对响应文件修改的书面材料或撤回的通知应该按规定进行编写、密封、标注和递送，并注明“修改响应文件”字样。</w:t>
      </w:r>
    </w:p>
    <w:p w:rsidR="00681E1B" w:rsidRPr="00681E1B" w:rsidRDefault="00681E1B" w:rsidP="00681E1B">
      <w:pPr>
        <w:adjustRightInd w:val="0"/>
        <w:snapToGrid w:val="0"/>
        <w:spacing w:line="400" w:lineRule="exact"/>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20</w:t>
      </w:r>
      <w:r w:rsidRPr="00681E1B">
        <w:rPr>
          <w:rFonts w:ascii="Times New Roman" w:eastAsia="宋体" w:hAnsi="宋体" w:cs="Times New Roman"/>
          <w:color w:val="000000"/>
          <w:sz w:val="24"/>
          <w:szCs w:val="24"/>
        </w:rPr>
        <w:t>.</w:t>
      </w:r>
      <w:r w:rsidRPr="00681E1B">
        <w:rPr>
          <w:rFonts w:ascii="Times New Roman" w:eastAsia="宋体" w:hAnsi="宋体" w:cs="Times New Roman" w:hint="eastAsia"/>
          <w:color w:val="000000"/>
          <w:sz w:val="24"/>
          <w:szCs w:val="24"/>
        </w:rPr>
        <w:t>3</w:t>
      </w:r>
      <w:r w:rsidRPr="00681E1B">
        <w:rPr>
          <w:rFonts w:ascii="Times New Roman" w:eastAsia="宋体" w:hAnsi="宋体" w:cs="Times New Roman" w:hint="eastAsia"/>
          <w:color w:val="000000"/>
          <w:sz w:val="24"/>
          <w:szCs w:val="24"/>
        </w:rPr>
        <w:t>投标商不得在递交截止时间起至响应文件有效期期满前撤销其响应文件。否则其磋商保证金将按“第二部分投标商采购须知</w:t>
      </w:r>
      <w:r w:rsidRPr="00681E1B">
        <w:rPr>
          <w:rFonts w:ascii="Times New Roman" w:eastAsia="宋体" w:hAnsi="宋体" w:cs="Times New Roman" w:hint="eastAsia"/>
          <w:color w:val="000000"/>
          <w:sz w:val="24"/>
          <w:szCs w:val="24"/>
        </w:rPr>
        <w:t>7</w:t>
      </w:r>
      <w:r w:rsidRPr="00681E1B">
        <w:rPr>
          <w:rFonts w:ascii="Times New Roman" w:eastAsia="宋体" w:hAnsi="宋体" w:cs="Times New Roman" w:hint="eastAsia"/>
          <w:color w:val="000000"/>
          <w:sz w:val="24"/>
          <w:szCs w:val="24"/>
        </w:rPr>
        <w:t>”的相关规定被没收。</w:t>
      </w:r>
    </w:p>
    <w:p w:rsidR="00681E1B" w:rsidRPr="00681E1B" w:rsidRDefault="00681E1B" w:rsidP="00681E1B">
      <w:pPr>
        <w:spacing w:line="400" w:lineRule="exact"/>
        <w:ind w:firstLine="480"/>
        <w:rPr>
          <w:rFonts w:ascii="Times New Roman" w:eastAsia="宋体" w:hAnsi="宋体" w:cs="Times New Roman"/>
          <w:sz w:val="24"/>
          <w:szCs w:val="24"/>
        </w:rPr>
      </w:pPr>
      <w:r w:rsidRPr="00681E1B">
        <w:rPr>
          <w:rFonts w:ascii="Times New Roman" w:eastAsia="宋体" w:hAnsi="宋体" w:cs="Times New Roman" w:hint="eastAsia"/>
          <w:color w:val="000000"/>
          <w:sz w:val="24"/>
          <w:szCs w:val="24"/>
        </w:rPr>
        <w:t xml:space="preserve">20.4 </w:t>
      </w:r>
      <w:r w:rsidRPr="00681E1B">
        <w:rPr>
          <w:rFonts w:ascii="Times New Roman" w:eastAsia="宋体" w:hAnsi="宋体" w:cs="Times New Roman" w:hint="eastAsia"/>
          <w:color w:val="000000"/>
          <w:sz w:val="24"/>
          <w:szCs w:val="24"/>
        </w:rPr>
        <w:t>响应文件中报价如果出现下列不一致的，可按以下原则进行</w:t>
      </w:r>
      <w:r w:rsidRPr="00681E1B">
        <w:rPr>
          <w:rFonts w:ascii="Times New Roman" w:eastAsia="宋体" w:hAnsi="宋体" w:cs="Times New Roman" w:hint="eastAsia"/>
          <w:sz w:val="24"/>
          <w:szCs w:val="24"/>
        </w:rPr>
        <w:t>修改：</w:t>
      </w:r>
    </w:p>
    <w:p w:rsidR="00681E1B" w:rsidRPr="00681E1B" w:rsidRDefault="00681E1B" w:rsidP="00681E1B">
      <w:pPr>
        <w:spacing w:line="400" w:lineRule="exact"/>
        <w:ind w:firstLine="480"/>
        <w:rPr>
          <w:rFonts w:ascii="宋体" w:eastAsia="宋体" w:hAnsi="宋体" w:cs="Times New Roman"/>
          <w:sz w:val="24"/>
          <w:szCs w:val="24"/>
        </w:rPr>
      </w:pPr>
      <w:r w:rsidRPr="00681E1B">
        <w:rPr>
          <w:rFonts w:ascii="宋体" w:eastAsia="宋体" w:hAnsi="宋体" w:cs="Times New Roman" w:hint="eastAsia"/>
          <w:sz w:val="24"/>
          <w:szCs w:val="24"/>
        </w:rPr>
        <w:t>（一）</w:t>
      </w:r>
      <w:r w:rsidRPr="00681E1B">
        <w:rPr>
          <w:rFonts w:ascii="宋体" w:eastAsia="宋体" w:hAnsi="宋体" w:cs="宋体" w:hint="eastAsia"/>
          <w:kern w:val="0"/>
          <w:sz w:val="24"/>
          <w:szCs w:val="24"/>
        </w:rPr>
        <w:t>大写金额和小写金额不一致的，以大写金额为准</w:t>
      </w:r>
      <w:r w:rsidRPr="00681E1B">
        <w:rPr>
          <w:rFonts w:ascii="宋体" w:eastAsia="宋体" w:hAnsi="宋体" w:cs="Times New Roman" w:hint="eastAsia"/>
          <w:sz w:val="24"/>
          <w:szCs w:val="24"/>
        </w:rPr>
        <w:t>，但大写金额文字存在错误的，应当先对大写金额的文字错误进行澄清、说明或者更正，再行修正。</w:t>
      </w:r>
    </w:p>
    <w:p w:rsidR="00681E1B" w:rsidRPr="00681E1B" w:rsidRDefault="00681E1B" w:rsidP="00681E1B">
      <w:pPr>
        <w:spacing w:line="400" w:lineRule="exact"/>
        <w:ind w:firstLine="480"/>
        <w:rPr>
          <w:rFonts w:ascii="宋体" w:eastAsia="宋体" w:hAnsi="宋体" w:cs="Times New Roman"/>
          <w:sz w:val="24"/>
          <w:szCs w:val="24"/>
        </w:rPr>
      </w:pPr>
      <w:r w:rsidRPr="00681E1B">
        <w:rPr>
          <w:rFonts w:ascii="宋体" w:eastAsia="宋体" w:hAnsi="宋体" w:cs="Times New Roman" w:hint="eastAsia"/>
          <w:sz w:val="24"/>
          <w:szCs w:val="24"/>
        </w:rPr>
        <w:t>（二）</w:t>
      </w:r>
      <w:r w:rsidRPr="00681E1B">
        <w:rPr>
          <w:rFonts w:ascii="宋体" w:eastAsia="宋体" w:hAnsi="宋体" w:cs="宋体" w:hint="eastAsia"/>
          <w:kern w:val="0"/>
          <w:sz w:val="24"/>
          <w:szCs w:val="24"/>
        </w:rPr>
        <w:t>总价金额与按单价汇总金额不一致的，以单价金额计算结果为准，</w:t>
      </w:r>
      <w:r w:rsidRPr="00681E1B">
        <w:rPr>
          <w:rFonts w:ascii="宋体" w:eastAsia="宋体" w:hAnsi="宋体" w:cs="Times New Roman" w:hint="eastAsia"/>
          <w:sz w:val="24"/>
          <w:szCs w:val="24"/>
        </w:rPr>
        <w:t>但</w:t>
      </w:r>
      <w:r w:rsidRPr="00681E1B">
        <w:rPr>
          <w:rFonts w:ascii="宋体" w:eastAsia="宋体" w:hAnsi="宋体" w:cs="宋体" w:hint="eastAsia"/>
          <w:kern w:val="0"/>
          <w:sz w:val="24"/>
          <w:szCs w:val="24"/>
        </w:rPr>
        <w:t>单价或者单价汇总金额存在数字或者</w:t>
      </w:r>
      <w:r w:rsidRPr="00681E1B">
        <w:rPr>
          <w:rFonts w:ascii="宋体" w:eastAsia="宋体" w:hAnsi="宋体" w:cs="Times New Roman" w:hint="eastAsia"/>
          <w:sz w:val="24"/>
          <w:szCs w:val="24"/>
        </w:rPr>
        <w:t>文字错误的，应当先对</w:t>
      </w:r>
      <w:r w:rsidRPr="00681E1B">
        <w:rPr>
          <w:rFonts w:ascii="宋体" w:eastAsia="宋体" w:hAnsi="宋体" w:cs="宋体" w:hint="eastAsia"/>
          <w:kern w:val="0"/>
          <w:sz w:val="24"/>
          <w:szCs w:val="24"/>
        </w:rPr>
        <w:t>数字或者</w:t>
      </w:r>
      <w:r w:rsidRPr="00681E1B">
        <w:rPr>
          <w:rFonts w:ascii="宋体" w:eastAsia="宋体" w:hAnsi="宋体" w:cs="Times New Roman" w:hint="eastAsia"/>
          <w:sz w:val="24"/>
          <w:szCs w:val="24"/>
        </w:rPr>
        <w:t>文字错误进行澄清、说明或者更正，再行修正。</w:t>
      </w:r>
    </w:p>
    <w:p w:rsidR="00681E1B" w:rsidRPr="00681E1B" w:rsidRDefault="00681E1B" w:rsidP="00681E1B">
      <w:pPr>
        <w:spacing w:line="400" w:lineRule="exact"/>
        <w:ind w:firstLine="480"/>
        <w:rPr>
          <w:rFonts w:ascii="宋体" w:eastAsia="宋体" w:hAnsi="宋体" w:cs="Times New Roman"/>
          <w:sz w:val="24"/>
          <w:szCs w:val="24"/>
        </w:rPr>
      </w:pPr>
      <w:r w:rsidRPr="00681E1B">
        <w:rPr>
          <w:rFonts w:ascii="宋体" w:eastAsia="宋体" w:hAnsi="宋体" w:cs="Times New Roman" w:hint="eastAsia"/>
          <w:sz w:val="24"/>
          <w:szCs w:val="24"/>
        </w:rPr>
        <w:t>（三）单价金额小数点</w:t>
      </w:r>
      <w:r w:rsidRPr="00681E1B">
        <w:rPr>
          <w:rFonts w:ascii="宋体" w:eastAsia="宋体" w:hAnsi="宋体" w:cs="宋体" w:hint="eastAsia"/>
          <w:kern w:val="0"/>
          <w:sz w:val="24"/>
          <w:szCs w:val="24"/>
        </w:rPr>
        <w:t>或者百分比有明显错位的</w:t>
      </w:r>
      <w:r w:rsidRPr="00681E1B">
        <w:rPr>
          <w:rFonts w:ascii="宋体" w:eastAsia="宋体" w:hAnsi="宋体" w:cs="Times New Roman" w:hint="eastAsia"/>
          <w:sz w:val="24"/>
          <w:szCs w:val="24"/>
        </w:rPr>
        <w:t>，以总价为准，修正单价。</w:t>
      </w:r>
    </w:p>
    <w:p w:rsidR="00681E1B" w:rsidRPr="00681E1B" w:rsidRDefault="00681E1B" w:rsidP="00681E1B">
      <w:pPr>
        <w:ind w:firstLineChars="200" w:firstLine="480"/>
        <w:jc w:val="left"/>
        <w:rPr>
          <w:rFonts w:ascii="宋体" w:eastAsia="宋体" w:hAnsi="宋体" w:cs="宋体"/>
          <w:kern w:val="0"/>
          <w:sz w:val="24"/>
          <w:szCs w:val="24"/>
        </w:rPr>
      </w:pPr>
      <w:r w:rsidRPr="00681E1B">
        <w:rPr>
          <w:rFonts w:ascii="宋体" w:eastAsia="宋体" w:hAnsi="宋体" w:cs="宋体" w:hint="eastAsia"/>
          <w:kern w:val="0"/>
          <w:sz w:val="24"/>
          <w:szCs w:val="24"/>
        </w:rPr>
        <w:t>同时出现两种以上不一致的，按照上述规定的顺序修正。修正后的报价经投标商确认后产生约束力，投标商不确认的，其响应文件作为无效处理。投标商确认采取书面且加盖单位公章或者投标商授权代表签字的方式。</w:t>
      </w:r>
    </w:p>
    <w:p w:rsidR="00681E1B" w:rsidRPr="00681E1B" w:rsidRDefault="00681E1B" w:rsidP="00681E1B">
      <w:pPr>
        <w:spacing w:line="400" w:lineRule="exact"/>
        <w:ind w:firstLine="480"/>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20.5</w:t>
      </w:r>
      <w:r w:rsidRPr="00681E1B">
        <w:rPr>
          <w:rFonts w:ascii="Times New Roman" w:eastAsia="宋体" w:hAnsi="Times New Roman" w:cs="Times New Roman" w:hint="eastAsia"/>
          <w:color w:val="000000"/>
          <w:sz w:val="24"/>
          <w:szCs w:val="24"/>
        </w:rPr>
        <w:t>投标商对其提交的响应文件的真实性、合法性承担法律责任。</w:t>
      </w:r>
      <w:bookmarkEnd w:id="56"/>
      <w:bookmarkEnd w:id="57"/>
      <w:bookmarkEnd w:id="58"/>
    </w:p>
    <w:p w:rsidR="00681E1B" w:rsidRPr="00681E1B" w:rsidRDefault="00681E1B" w:rsidP="00681E1B">
      <w:pPr>
        <w:spacing w:line="400" w:lineRule="exact"/>
        <w:ind w:firstLine="480"/>
        <w:rPr>
          <w:rFonts w:ascii="宋体" w:eastAsia="宋体" w:hAnsi="宋体" w:cs="Times New Roman"/>
          <w:color w:val="000000"/>
          <w:sz w:val="24"/>
          <w:szCs w:val="24"/>
        </w:rPr>
      </w:pP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bookmarkStart w:id="59" w:name="_Toc183682368"/>
      <w:bookmarkStart w:id="60" w:name="_Toc183582231"/>
      <w:bookmarkStart w:id="61" w:name="_Toc77400782"/>
      <w:bookmarkStart w:id="62" w:name="_Toc217446056"/>
      <w:bookmarkStart w:id="63" w:name="_Toc89075878"/>
      <w:r w:rsidRPr="00681E1B">
        <w:rPr>
          <w:rFonts w:ascii="Arial" w:eastAsia="黑体" w:hAnsi="Arial" w:cs="Times New Roman" w:hint="eastAsia"/>
          <w:b/>
          <w:bCs/>
          <w:color w:val="000000"/>
          <w:sz w:val="32"/>
          <w:szCs w:val="32"/>
        </w:rPr>
        <w:t>五、评审</w:t>
      </w:r>
    </w:p>
    <w:p w:rsidR="00681E1B" w:rsidRPr="00681E1B" w:rsidRDefault="00681E1B" w:rsidP="00681E1B">
      <w:pPr>
        <w:spacing w:before="260" w:after="260" w:line="400" w:lineRule="exact"/>
        <w:ind w:firstLineChars="200" w:firstLine="482"/>
        <w:outlineLvl w:val="1"/>
        <w:rPr>
          <w:rFonts w:ascii="宋体" w:eastAsia="宋体" w:hAnsi="宋体" w:cs="Times New Roman"/>
          <w:bCs/>
          <w:color w:val="000000"/>
          <w:sz w:val="24"/>
          <w:szCs w:val="24"/>
        </w:rPr>
      </w:pPr>
      <w:r w:rsidRPr="00681E1B">
        <w:rPr>
          <w:rFonts w:ascii="宋体" w:eastAsia="宋体" w:hAnsi="宋体" w:cs="Times New Roman" w:hint="eastAsia"/>
          <w:b/>
          <w:bCs/>
          <w:color w:val="000000"/>
          <w:sz w:val="24"/>
          <w:szCs w:val="24"/>
        </w:rPr>
        <w:t>21.</w:t>
      </w:r>
      <w:r w:rsidRPr="00681E1B">
        <w:rPr>
          <w:rFonts w:ascii="宋体" w:eastAsia="宋体" w:hAnsi="宋体" w:cs="Times New Roman" w:hint="eastAsia"/>
          <w:bCs/>
          <w:color w:val="000000"/>
          <w:sz w:val="24"/>
          <w:szCs w:val="24"/>
        </w:rPr>
        <w:t>磋商小组的组建及其评审工作按照有关法律制度的规定进行。</w:t>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六、成交事项</w:t>
      </w:r>
    </w:p>
    <w:p w:rsidR="00681E1B" w:rsidRPr="00681E1B" w:rsidRDefault="00681E1B" w:rsidP="00681E1B">
      <w:pPr>
        <w:spacing w:before="260" w:line="400" w:lineRule="exact"/>
        <w:ind w:firstLineChars="200" w:firstLine="482"/>
        <w:outlineLvl w:val="1"/>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22.确定成交投标商</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22.1采购人</w:t>
      </w:r>
      <w:proofErr w:type="gramStart"/>
      <w:r w:rsidRPr="00681E1B">
        <w:rPr>
          <w:rFonts w:ascii="宋体" w:eastAsia="宋体" w:hAnsi="宋体" w:cs="Times New Roman" w:hint="eastAsia"/>
          <w:bCs/>
          <w:color w:val="000000"/>
          <w:sz w:val="24"/>
          <w:szCs w:val="24"/>
        </w:rPr>
        <w:t>授权磋商</w:t>
      </w:r>
      <w:proofErr w:type="gramEnd"/>
      <w:r w:rsidRPr="00681E1B">
        <w:rPr>
          <w:rFonts w:ascii="宋体" w:eastAsia="宋体" w:hAnsi="宋体" w:cs="Times New Roman" w:hint="eastAsia"/>
          <w:bCs/>
          <w:color w:val="000000"/>
          <w:sz w:val="24"/>
          <w:szCs w:val="24"/>
        </w:rPr>
        <w:t>小组根据综合评分排名直接确定成交投标商。</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22.1 内江师范学院招标工作办公室将在3个工作日内按照磋商报告中推荐的成交候选投标商顺序确定成交投标商。成交候选投标商并列的，采购人自主采取公平、择优的方式选择成交投标商。</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22.3确定成交投标</w:t>
      </w:r>
      <w:proofErr w:type="gramStart"/>
      <w:r w:rsidRPr="00681E1B">
        <w:rPr>
          <w:rFonts w:ascii="宋体" w:eastAsia="宋体" w:hAnsi="宋体" w:cs="Times New Roman" w:hint="eastAsia"/>
          <w:bCs/>
          <w:color w:val="000000"/>
          <w:sz w:val="24"/>
          <w:szCs w:val="24"/>
        </w:rPr>
        <w:t>商过程</w:t>
      </w:r>
      <w:proofErr w:type="gramEnd"/>
      <w:r w:rsidRPr="00681E1B">
        <w:rPr>
          <w:rFonts w:ascii="宋体" w:eastAsia="宋体" w:hAnsi="宋体" w:cs="Times New Roman" w:hint="eastAsia"/>
          <w:bCs/>
          <w:color w:val="000000"/>
          <w:sz w:val="24"/>
          <w:szCs w:val="24"/>
        </w:rPr>
        <w:t>中，发现成交候选投标商有下列情形之一的，应当不予确定其为成交投标商：</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（1）发现成交候选投标</w:t>
      </w:r>
      <w:proofErr w:type="gramStart"/>
      <w:r w:rsidRPr="00681E1B">
        <w:rPr>
          <w:rFonts w:ascii="宋体" w:eastAsia="宋体" w:hAnsi="宋体" w:cs="Times New Roman" w:hint="eastAsia"/>
          <w:bCs/>
          <w:color w:val="000000"/>
          <w:sz w:val="24"/>
          <w:szCs w:val="24"/>
        </w:rPr>
        <w:t>商存在</w:t>
      </w:r>
      <w:proofErr w:type="gramEnd"/>
      <w:r w:rsidRPr="00681E1B">
        <w:rPr>
          <w:rFonts w:ascii="宋体" w:eastAsia="宋体" w:hAnsi="宋体" w:cs="Times New Roman" w:hint="eastAsia"/>
          <w:bCs/>
          <w:color w:val="000000"/>
          <w:sz w:val="24"/>
          <w:szCs w:val="24"/>
        </w:rPr>
        <w:t>禁止参加本项目采购活动的违法行为的；</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（2）成交候选投标商因不可抗力，不能继续参加政府采购活动；</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（3）成交候选投标商无偿赠与或者低于成本价竞争；</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（4）成交候选投标商提供虚假材料；</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（5）成交候选投标商恶意串通。</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成交候选投标商有本条情形之一的，采购人可以确定后一位成交候选投标商为成交投标商，依次类</w:t>
      </w:r>
      <w:r w:rsidRPr="00681E1B">
        <w:rPr>
          <w:rFonts w:ascii="宋体" w:eastAsia="宋体" w:hAnsi="宋体" w:cs="Times New Roman" w:hint="eastAsia"/>
          <w:bCs/>
          <w:color w:val="000000"/>
          <w:sz w:val="24"/>
          <w:szCs w:val="24"/>
        </w:rPr>
        <w:lastRenderedPageBreak/>
        <w:t>推。无法确定成交投标商的，应当重新组织采购。</w:t>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spacing w:line="400" w:lineRule="exact"/>
        <w:ind w:firstLineChars="200" w:firstLine="482"/>
        <w:outlineLvl w:val="1"/>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23.行贿犯罪档案查询</w:t>
      </w:r>
    </w:p>
    <w:p w:rsidR="00681E1B" w:rsidRPr="00681E1B" w:rsidRDefault="00681E1B" w:rsidP="00681E1B">
      <w:pPr>
        <w:spacing w:line="400" w:lineRule="exact"/>
        <w:ind w:firstLineChars="200" w:firstLine="480"/>
        <w:outlineLvl w:val="1"/>
        <w:rPr>
          <w:rFonts w:ascii="宋体" w:eastAsia="宋体" w:hAnsi="宋体" w:cs="Times New Roman"/>
          <w:b/>
          <w:bCs/>
          <w:color w:val="000000"/>
          <w:sz w:val="24"/>
          <w:szCs w:val="24"/>
        </w:rPr>
      </w:pPr>
      <w:r w:rsidRPr="00681E1B">
        <w:rPr>
          <w:rFonts w:ascii="宋体" w:eastAsia="宋体" w:hAnsi="宋体" w:cs="Times New Roman" w:hint="eastAsia"/>
          <w:bCs/>
          <w:color w:val="000000"/>
          <w:sz w:val="24"/>
          <w:szCs w:val="24"/>
        </w:rPr>
        <w:t>23.1根据《最高人民检察院关于行贿犯罪档案查询工作的规定》和《关于在政府采购活动中全面开展行贿犯罪档案查询的通知》（</w:t>
      </w:r>
      <w:proofErr w:type="gramStart"/>
      <w:r w:rsidRPr="00681E1B">
        <w:rPr>
          <w:rFonts w:ascii="宋体" w:eastAsia="宋体" w:hAnsi="宋体" w:cs="Times New Roman" w:hint="eastAsia"/>
          <w:bCs/>
          <w:color w:val="000000"/>
          <w:sz w:val="24"/>
          <w:szCs w:val="24"/>
        </w:rPr>
        <w:t>川检会</w:t>
      </w:r>
      <w:proofErr w:type="gramEnd"/>
      <w:r w:rsidRPr="00681E1B">
        <w:rPr>
          <w:rFonts w:ascii="宋体" w:eastAsia="宋体" w:hAnsi="宋体" w:cs="Times New Roman" w:hint="eastAsia"/>
          <w:bCs/>
          <w:color w:val="000000"/>
          <w:sz w:val="24"/>
          <w:szCs w:val="24"/>
        </w:rPr>
        <w:t>[2016]5号）的要求，确定成交投标商期间，内江师范学院招标工作办公室将向人民检察院查询成交候选投标商单位及其现任法定代表人、主要负责人是否存在行贿犯罪记录。</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23.2成交候选投标商应按检察院要求及时向采购人提供查询所需资料。</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23.3成交候选投标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spacing w:line="400" w:lineRule="exact"/>
        <w:ind w:firstLineChars="200" w:firstLine="482"/>
        <w:outlineLvl w:val="1"/>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24.成交结果</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24.1确定成交投标商后，内江师范学院招标工作办公室发出成交通知书并发布成交结果公告。</w:t>
      </w:r>
    </w:p>
    <w:p w:rsidR="00681E1B" w:rsidRPr="00681E1B" w:rsidRDefault="00681E1B" w:rsidP="00681E1B">
      <w:pPr>
        <w:ind w:firstLineChars="200" w:firstLine="480"/>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24.2成交投标商应当及时领取成交通知书。</w:t>
      </w:r>
    </w:p>
    <w:p w:rsidR="00681E1B" w:rsidRPr="00681E1B" w:rsidRDefault="00681E1B" w:rsidP="00681E1B">
      <w:pPr>
        <w:ind w:firstLine="465"/>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24.3成交投标商不能及时领取成交通知书，采购人或者采购</w:t>
      </w:r>
      <w:proofErr w:type="gramStart"/>
      <w:r w:rsidRPr="00681E1B">
        <w:rPr>
          <w:rFonts w:ascii="宋体" w:eastAsia="宋体" w:hAnsi="宋体" w:cs="Times New Roman" w:hint="eastAsia"/>
          <w:bCs/>
          <w:color w:val="000000"/>
          <w:sz w:val="24"/>
          <w:szCs w:val="24"/>
        </w:rPr>
        <w:t>代理机应当</w:t>
      </w:r>
      <w:proofErr w:type="gramEnd"/>
      <w:r w:rsidRPr="00681E1B">
        <w:rPr>
          <w:rFonts w:ascii="宋体" w:eastAsia="宋体" w:hAnsi="宋体" w:cs="Times New Roman" w:hint="eastAsia"/>
          <w:bCs/>
          <w:color w:val="000000"/>
          <w:sz w:val="24"/>
          <w:szCs w:val="24"/>
        </w:rPr>
        <w:t>通过邮寄、快递等方式将项目成交通知书送达成交投标商。</w:t>
      </w:r>
    </w:p>
    <w:p w:rsidR="00681E1B" w:rsidRPr="00681E1B" w:rsidRDefault="00681E1B" w:rsidP="00681E1B">
      <w:pPr>
        <w:ind w:firstLine="465"/>
        <w:rPr>
          <w:rFonts w:ascii="宋体" w:eastAsia="宋体" w:hAnsi="宋体" w:cs="Times New Roman"/>
          <w:bCs/>
          <w:color w:val="000000"/>
          <w:sz w:val="24"/>
          <w:szCs w:val="24"/>
        </w:rPr>
      </w:pPr>
    </w:p>
    <w:p w:rsidR="00681E1B" w:rsidRPr="00681E1B" w:rsidRDefault="00681E1B" w:rsidP="00681E1B">
      <w:pPr>
        <w:spacing w:line="400" w:lineRule="exact"/>
        <w:ind w:firstLineChars="200" w:firstLine="482"/>
        <w:outlineLvl w:val="1"/>
        <w:rPr>
          <w:rFonts w:ascii="宋体" w:eastAsia="宋体" w:hAnsi="宋体" w:cs="Times New Roman"/>
          <w:b/>
          <w:bCs/>
          <w:color w:val="000000"/>
          <w:sz w:val="24"/>
          <w:szCs w:val="24"/>
        </w:rPr>
      </w:pPr>
      <w:r w:rsidRPr="00681E1B">
        <w:rPr>
          <w:rFonts w:ascii="宋体" w:eastAsia="宋体" w:hAnsi="宋体" w:cs="Times New Roman" w:hint="eastAsia"/>
          <w:b/>
          <w:bCs/>
          <w:color w:val="000000"/>
          <w:sz w:val="24"/>
          <w:szCs w:val="24"/>
        </w:rPr>
        <w:t>25.成交通知书</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25.1成交通知书为签订合同的依据之一，是合同的有效组成部分。</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25.2成交通知书对采购人和成交投标商均具有法律效力。成交通知书发出后，采购人无正当理由改变成交结果，或者成交</w:t>
      </w:r>
      <w:proofErr w:type="gramStart"/>
      <w:r w:rsidRPr="00681E1B">
        <w:rPr>
          <w:rFonts w:ascii="宋体" w:eastAsia="宋体" w:hAnsi="宋体" w:cs="Times New Roman" w:hint="eastAsia"/>
          <w:bCs/>
          <w:color w:val="000000"/>
          <w:sz w:val="24"/>
          <w:szCs w:val="24"/>
        </w:rPr>
        <w:t>投标商无正当</w:t>
      </w:r>
      <w:proofErr w:type="gramEnd"/>
      <w:r w:rsidRPr="00681E1B">
        <w:rPr>
          <w:rFonts w:ascii="宋体" w:eastAsia="宋体" w:hAnsi="宋体" w:cs="Times New Roman" w:hint="eastAsia"/>
          <w:bCs/>
          <w:color w:val="000000"/>
          <w:sz w:val="24"/>
          <w:szCs w:val="24"/>
        </w:rPr>
        <w:t>理由放弃成交的，将承担相应的法律责任。</w:t>
      </w:r>
    </w:p>
    <w:p w:rsidR="00681E1B" w:rsidRPr="00681E1B" w:rsidRDefault="00681E1B" w:rsidP="00681E1B">
      <w:pPr>
        <w:spacing w:line="400" w:lineRule="exact"/>
        <w:ind w:firstLineChars="200" w:firstLine="480"/>
        <w:outlineLvl w:val="1"/>
        <w:rPr>
          <w:rFonts w:ascii="宋体" w:eastAsia="宋体" w:hAnsi="宋体" w:cs="Times New Roman"/>
          <w:bCs/>
          <w:color w:val="000000"/>
          <w:sz w:val="24"/>
          <w:szCs w:val="24"/>
        </w:rPr>
      </w:pPr>
      <w:r w:rsidRPr="00681E1B">
        <w:rPr>
          <w:rFonts w:ascii="宋体" w:eastAsia="宋体" w:hAnsi="宋体" w:cs="Times New Roman" w:hint="eastAsia"/>
          <w:bCs/>
          <w:color w:val="000000"/>
          <w:sz w:val="24"/>
          <w:szCs w:val="24"/>
        </w:rPr>
        <w:t>25.3成交投标商的响应文件作为无效响应文件处理或者有政府采购法律法规规章制度规定的成交无效情形的，采购人在取得有权主体的认定以后，</w:t>
      </w:r>
      <w:r w:rsidRPr="00681E1B">
        <w:rPr>
          <w:rFonts w:ascii="宋体" w:eastAsia="宋体" w:hAnsi="宋体" w:cs="Times New Roman" w:hint="eastAsia"/>
          <w:bCs/>
          <w:sz w:val="24"/>
          <w:szCs w:val="24"/>
        </w:rPr>
        <w:t>有权</w:t>
      </w:r>
      <w:r w:rsidRPr="00681E1B">
        <w:rPr>
          <w:rFonts w:ascii="宋体" w:eastAsia="宋体" w:hAnsi="宋体" w:cs="Times New Roman" w:hint="eastAsia"/>
          <w:bCs/>
          <w:color w:val="000000"/>
          <w:sz w:val="24"/>
          <w:szCs w:val="24"/>
        </w:rPr>
        <w:t>宣布发出的成交通知书无效，并收回发出的成交通知书，依法重新确定成交投标商或者重新开展采购活动。</w:t>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七、合同事项</w:t>
      </w:r>
    </w:p>
    <w:p w:rsidR="00681E1B" w:rsidRPr="00681E1B" w:rsidRDefault="00681E1B" w:rsidP="00681E1B">
      <w:pPr>
        <w:spacing w:line="400" w:lineRule="exact"/>
        <w:ind w:firstLineChars="196" w:firstLine="472"/>
        <w:outlineLvl w:val="1"/>
        <w:rPr>
          <w:rFonts w:ascii="宋体" w:eastAsia="宋体" w:hAnsi="宋体" w:cs="Times New Roman"/>
          <w:b/>
          <w:bCs/>
          <w:color w:val="000000"/>
          <w:sz w:val="24"/>
          <w:szCs w:val="24"/>
        </w:rPr>
      </w:pPr>
      <w:bookmarkStart w:id="64" w:name="_Toc101250646"/>
      <w:bookmarkStart w:id="65" w:name="_Toc101174151"/>
      <w:bookmarkStart w:id="66" w:name="_Toc209847069"/>
      <w:bookmarkStart w:id="67" w:name="_Toc101338364"/>
      <w:bookmarkStart w:id="68" w:name="_Toc430773927"/>
      <w:r w:rsidRPr="00681E1B">
        <w:rPr>
          <w:rFonts w:ascii="宋体" w:eastAsia="宋体" w:hAnsi="宋体" w:cs="Times New Roman" w:hint="eastAsia"/>
          <w:b/>
          <w:bCs/>
          <w:color w:val="000000"/>
          <w:sz w:val="24"/>
          <w:szCs w:val="24"/>
        </w:rPr>
        <w:t>26.签订合同</w:t>
      </w:r>
      <w:bookmarkEnd w:id="64"/>
      <w:bookmarkEnd w:id="65"/>
      <w:bookmarkEnd w:id="66"/>
      <w:bookmarkEnd w:id="67"/>
      <w:bookmarkEnd w:id="68"/>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26.1 成交投标商应在成交通知书发出之日起三十</w:t>
      </w:r>
      <w:proofErr w:type="gramStart"/>
      <w:r w:rsidRPr="00681E1B">
        <w:rPr>
          <w:rFonts w:ascii="宋体" w:eastAsia="宋体" w:hAnsi="宋体" w:cs="Times New Roman" w:hint="eastAsia"/>
          <w:color w:val="000000"/>
          <w:sz w:val="24"/>
          <w:szCs w:val="24"/>
        </w:rPr>
        <w:t>日内与</w:t>
      </w:r>
      <w:proofErr w:type="gramEnd"/>
      <w:r w:rsidRPr="00681E1B">
        <w:rPr>
          <w:rFonts w:ascii="宋体" w:eastAsia="宋体" w:hAnsi="宋体" w:cs="Times New Roman" w:hint="eastAsia"/>
          <w:color w:val="000000"/>
          <w:sz w:val="24"/>
          <w:szCs w:val="24"/>
        </w:rPr>
        <w:t>采购人签订采购合同。由于成交投标商的原因逾期未与采购人签订采购合同的，将视为放弃成交，取消其成交资格并将按相关规定进行处理。</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26.2 磋商文件、成交投标商的响应文件及双方确认的澄清文件等，均为有法律约束力的合同组成部分。</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26.3 采购人不得向成交投标商提出任何不合理的要求，作为签订合同的条件，不得与成交投标商私下订立背离合同实质性内容的任何协议，所签订的合同不得对磋商文件和成交投标商响应文件确定的事项进行修改。</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lastRenderedPageBreak/>
        <w:t>26.4 成交投标商因不可抗力原因不能履行采购合同或放弃成交的，采购人可以与排在成交投标商之后第一位的成交候选人签订采购合同，以此类推。</w:t>
      </w:r>
    </w:p>
    <w:p w:rsidR="00681E1B" w:rsidRPr="00681E1B" w:rsidRDefault="00681E1B" w:rsidP="00681E1B">
      <w:pPr>
        <w:spacing w:line="400" w:lineRule="exact"/>
        <w:ind w:firstLineChars="200" w:firstLine="480"/>
        <w:rPr>
          <w:rFonts w:ascii="Times New Roman" w:eastAsia="宋体" w:hAnsi="宋体" w:cs="Times New Roman"/>
          <w:color w:val="000000"/>
          <w:sz w:val="24"/>
          <w:szCs w:val="24"/>
        </w:rPr>
      </w:pPr>
      <w:r w:rsidRPr="00681E1B">
        <w:rPr>
          <w:rFonts w:ascii="宋体" w:eastAsia="宋体" w:hAnsi="宋体" w:cs="Times New Roman" w:hint="eastAsia"/>
          <w:color w:val="000000"/>
          <w:sz w:val="24"/>
          <w:szCs w:val="24"/>
        </w:rPr>
        <w:t>26.5</w:t>
      </w:r>
      <w:r w:rsidRPr="00681E1B">
        <w:rPr>
          <w:rFonts w:ascii="Times New Roman" w:eastAsia="宋体" w:hAnsi="宋体" w:cs="Times New Roman" w:hint="eastAsia"/>
          <w:color w:val="000000"/>
          <w:sz w:val="24"/>
          <w:szCs w:val="24"/>
        </w:rPr>
        <w:t>竞争性磋商文件、成交投标商提交的响应文件、磋商中的最后报价、成交投标商承诺书、成交通知书等均称为有法律约束力的合同组成内容。</w:t>
      </w:r>
    </w:p>
    <w:p w:rsidR="00681E1B" w:rsidRPr="00681E1B" w:rsidRDefault="00681E1B" w:rsidP="00681E1B">
      <w:pPr>
        <w:spacing w:line="400" w:lineRule="exact"/>
        <w:rPr>
          <w:rFonts w:ascii="Times New Roman" w:eastAsia="宋体" w:hAnsi="宋体" w:cs="Times New Roman"/>
          <w:color w:val="000000"/>
          <w:sz w:val="24"/>
          <w:szCs w:val="24"/>
        </w:rPr>
      </w:pPr>
    </w:p>
    <w:p w:rsidR="00681E1B" w:rsidRPr="00681E1B" w:rsidRDefault="00681E1B" w:rsidP="00681E1B">
      <w:pPr>
        <w:spacing w:line="40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27.补充合同</w:t>
      </w:r>
    </w:p>
    <w:p w:rsidR="00681E1B" w:rsidRPr="00681E1B" w:rsidRDefault="00681E1B" w:rsidP="00681E1B">
      <w:pPr>
        <w:spacing w:line="400" w:lineRule="exact"/>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采购合同履行过程中，采购人需要追加与合同标的相同的货物或者服务的，在不改变合同其他条款的前提下，可以与成交投标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681E1B" w:rsidRPr="00681E1B" w:rsidRDefault="00681E1B" w:rsidP="00681E1B">
      <w:pPr>
        <w:spacing w:line="400" w:lineRule="exact"/>
        <w:rPr>
          <w:rFonts w:ascii="Times New Roman" w:eastAsia="宋体" w:hAnsi="宋体" w:cs="Times New Roman"/>
          <w:color w:val="000000"/>
          <w:sz w:val="24"/>
          <w:szCs w:val="24"/>
        </w:rPr>
      </w:pPr>
    </w:p>
    <w:p w:rsidR="00681E1B" w:rsidRPr="00681E1B" w:rsidRDefault="00681E1B" w:rsidP="00681E1B">
      <w:pPr>
        <w:spacing w:line="400" w:lineRule="exact"/>
        <w:ind w:firstLineChars="200" w:firstLine="482"/>
        <w:rPr>
          <w:rFonts w:ascii="宋体" w:eastAsia="宋体" w:hAnsi="宋体" w:cs="Times New Roman"/>
          <w:b/>
          <w:sz w:val="24"/>
          <w:szCs w:val="24"/>
        </w:rPr>
      </w:pPr>
      <w:r w:rsidRPr="00681E1B">
        <w:rPr>
          <w:rFonts w:ascii="宋体" w:eastAsia="宋体" w:hAnsi="宋体" w:cs="Times New Roman" w:hint="eastAsia"/>
          <w:b/>
          <w:sz w:val="24"/>
          <w:szCs w:val="24"/>
        </w:rPr>
        <w:t>28.履约保证金（实质性要求）</w:t>
      </w:r>
    </w:p>
    <w:p w:rsidR="00681E1B" w:rsidRPr="00681E1B" w:rsidRDefault="00681E1B" w:rsidP="00681E1B">
      <w:pPr>
        <w:spacing w:line="400" w:lineRule="exact"/>
        <w:ind w:firstLineChars="200" w:firstLine="480"/>
        <w:rPr>
          <w:rFonts w:ascii="宋体" w:eastAsia="宋体" w:hAnsi="宋体" w:cs="Times New Roman"/>
          <w:sz w:val="24"/>
          <w:szCs w:val="24"/>
        </w:rPr>
      </w:pPr>
      <w:r w:rsidRPr="00681E1B">
        <w:rPr>
          <w:rFonts w:ascii="宋体" w:eastAsia="宋体" w:hAnsi="宋体" w:cs="Times New Roman" w:hint="eastAsia"/>
          <w:sz w:val="24"/>
          <w:szCs w:val="24"/>
        </w:rPr>
        <w:t>28.1 成交投标商应在合同签订之前交纳采购文件规定数额的履约保证金。</w:t>
      </w:r>
    </w:p>
    <w:p w:rsidR="00681E1B" w:rsidRPr="00681E1B" w:rsidRDefault="00681E1B" w:rsidP="00681E1B">
      <w:pPr>
        <w:spacing w:line="400" w:lineRule="exact"/>
        <w:ind w:firstLineChars="200" w:firstLine="480"/>
        <w:rPr>
          <w:rFonts w:ascii="Times New Roman" w:eastAsia="宋体" w:hAnsi="宋体" w:cs="Times New Roman"/>
          <w:sz w:val="24"/>
          <w:szCs w:val="24"/>
        </w:rPr>
      </w:pPr>
      <w:r w:rsidRPr="00681E1B">
        <w:rPr>
          <w:rFonts w:ascii="宋体" w:eastAsia="宋体" w:hAnsi="宋体" w:cs="Times New Roman" w:hint="eastAsia"/>
          <w:sz w:val="24"/>
          <w:szCs w:val="24"/>
        </w:rPr>
        <w:t>28.2 如果成交投标商在规定的合同签订时间内，没有按照采购文件的规定交纳履约保证金，且又无</w:t>
      </w:r>
      <w:r w:rsidRPr="00681E1B">
        <w:rPr>
          <w:rFonts w:ascii="Times New Roman" w:eastAsia="宋体" w:hAnsi="宋体" w:cs="Times New Roman" w:hint="eastAsia"/>
          <w:sz w:val="24"/>
          <w:szCs w:val="24"/>
        </w:rPr>
        <w:t>正当理由的，将视为放弃成交。</w:t>
      </w:r>
    </w:p>
    <w:p w:rsidR="00681E1B" w:rsidRPr="00681E1B" w:rsidRDefault="00681E1B" w:rsidP="00681E1B">
      <w:pPr>
        <w:spacing w:line="400" w:lineRule="exact"/>
        <w:rPr>
          <w:rFonts w:ascii="Times New Roman" w:eastAsia="宋体" w:hAnsi="宋体" w:cs="Times New Roman"/>
          <w:sz w:val="24"/>
          <w:szCs w:val="24"/>
        </w:rPr>
      </w:pPr>
    </w:p>
    <w:p w:rsidR="00681E1B" w:rsidRPr="00681E1B" w:rsidRDefault="00681E1B" w:rsidP="00681E1B">
      <w:pPr>
        <w:spacing w:line="40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29.履行合同</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29.1 成交投标商与采购人签订合同后，合同双方应严格执行合同条款，履行合同规定的义务，保证合同的顺利完成。</w:t>
      </w:r>
    </w:p>
    <w:p w:rsidR="00681E1B" w:rsidRPr="00681E1B" w:rsidRDefault="00681E1B" w:rsidP="00681E1B">
      <w:pPr>
        <w:spacing w:line="400" w:lineRule="exact"/>
        <w:ind w:firstLineChars="200" w:firstLine="480"/>
        <w:rPr>
          <w:rFonts w:ascii="Times New Roman" w:eastAsia="宋体" w:hAnsi="宋体" w:cs="Times New Roman"/>
          <w:color w:val="000000"/>
          <w:sz w:val="24"/>
          <w:szCs w:val="24"/>
        </w:rPr>
      </w:pPr>
      <w:r w:rsidRPr="00681E1B">
        <w:rPr>
          <w:rFonts w:ascii="宋体" w:eastAsia="宋体" w:hAnsi="宋体" w:cs="Times New Roman" w:hint="eastAsia"/>
          <w:color w:val="000000"/>
          <w:sz w:val="24"/>
          <w:szCs w:val="24"/>
        </w:rPr>
        <w:t>29.2 在</w:t>
      </w:r>
      <w:r w:rsidRPr="00681E1B">
        <w:rPr>
          <w:rFonts w:ascii="Times New Roman" w:eastAsia="宋体" w:hAnsi="宋体" w:cs="Times New Roman" w:hint="eastAsia"/>
          <w:color w:val="000000"/>
          <w:sz w:val="24"/>
          <w:szCs w:val="24"/>
        </w:rPr>
        <w:t>合同履行过程中，如发生合同纠纷，合同双方应按照《合同法》的有关规定进行处理。</w:t>
      </w:r>
    </w:p>
    <w:p w:rsidR="00681E1B" w:rsidRPr="00681E1B" w:rsidRDefault="00681E1B" w:rsidP="00681E1B">
      <w:pPr>
        <w:spacing w:line="40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30.验收</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30.1本项目将严格按照政府采购相关法律法规以及《四川省政府采购项目需求论证和履约验收管理办法》（</w:t>
      </w:r>
      <w:proofErr w:type="gramStart"/>
      <w:r w:rsidRPr="00681E1B">
        <w:rPr>
          <w:rFonts w:ascii="宋体" w:eastAsia="宋体" w:hAnsi="宋体" w:cs="Times New Roman" w:hint="eastAsia"/>
          <w:color w:val="000000"/>
          <w:sz w:val="24"/>
          <w:szCs w:val="24"/>
        </w:rPr>
        <w:t>川财采</w:t>
      </w:r>
      <w:proofErr w:type="gramEnd"/>
      <w:r w:rsidRPr="00681E1B">
        <w:rPr>
          <w:rFonts w:ascii="宋体" w:eastAsia="宋体" w:hAnsi="宋体" w:cs="Times New Roman" w:hint="eastAsia"/>
          <w:color w:val="000000"/>
          <w:sz w:val="24"/>
          <w:szCs w:val="24"/>
        </w:rPr>
        <w:t>〔2015〕32号）的要求进行验收。</w:t>
      </w:r>
    </w:p>
    <w:p w:rsidR="00681E1B" w:rsidRPr="00681E1B" w:rsidRDefault="00681E1B" w:rsidP="00681E1B">
      <w:pPr>
        <w:spacing w:line="400" w:lineRule="exact"/>
        <w:ind w:firstLineChars="200" w:firstLine="480"/>
        <w:rPr>
          <w:rFonts w:ascii="Times New Roman" w:eastAsia="宋体" w:hAnsi="宋体" w:cs="Times New Roman"/>
          <w:sz w:val="24"/>
          <w:szCs w:val="24"/>
        </w:rPr>
      </w:pPr>
      <w:r w:rsidRPr="00681E1B">
        <w:rPr>
          <w:rFonts w:ascii="宋体" w:eastAsia="宋体" w:hAnsi="宋体" w:cs="Times New Roman" w:hint="eastAsia"/>
          <w:sz w:val="24"/>
          <w:szCs w:val="24"/>
        </w:rPr>
        <w:t>30.2 验收结果合格的，成交</w:t>
      </w:r>
      <w:proofErr w:type="gramStart"/>
      <w:r w:rsidRPr="00681E1B">
        <w:rPr>
          <w:rFonts w:ascii="宋体" w:eastAsia="宋体" w:hAnsi="宋体" w:cs="Times New Roman" w:hint="eastAsia"/>
          <w:sz w:val="24"/>
          <w:szCs w:val="24"/>
        </w:rPr>
        <w:t>投标商凭缴纳</w:t>
      </w:r>
      <w:proofErr w:type="gramEnd"/>
      <w:r w:rsidRPr="00681E1B">
        <w:rPr>
          <w:rFonts w:ascii="宋体" w:eastAsia="宋体" w:hAnsi="宋体" w:cs="Times New Roman" w:hint="eastAsia"/>
          <w:sz w:val="24"/>
          <w:szCs w:val="24"/>
        </w:rPr>
        <w:t>保证金凭条到学院计划财务处办理履约保证金的退</w:t>
      </w:r>
      <w:proofErr w:type="gramStart"/>
      <w:r w:rsidRPr="00681E1B">
        <w:rPr>
          <w:rFonts w:ascii="宋体" w:eastAsia="宋体" w:hAnsi="宋体" w:cs="Times New Roman" w:hint="eastAsia"/>
          <w:sz w:val="24"/>
          <w:szCs w:val="24"/>
        </w:rPr>
        <w:t>付手</w:t>
      </w:r>
      <w:proofErr w:type="gramEnd"/>
      <w:r w:rsidRPr="00681E1B">
        <w:rPr>
          <w:rFonts w:ascii="宋体" w:eastAsia="宋体" w:hAnsi="宋体" w:cs="Times New Roman" w:hint="eastAsia"/>
          <w:sz w:val="24"/>
          <w:szCs w:val="24"/>
        </w:rPr>
        <w:t>续；验收结果不合格的，履约保证金将不予退还，也将不予支付采购资金，还可能会报本项目同级财政部门按照政府采</w:t>
      </w:r>
      <w:r w:rsidRPr="00681E1B">
        <w:rPr>
          <w:rFonts w:ascii="Times New Roman" w:eastAsia="宋体" w:hAnsi="宋体" w:cs="Times New Roman" w:hint="eastAsia"/>
          <w:sz w:val="24"/>
          <w:szCs w:val="24"/>
        </w:rPr>
        <w:t>购法律法规及《四川省政府采购当事人诚信管理办法》（</w:t>
      </w:r>
      <w:proofErr w:type="gramStart"/>
      <w:r w:rsidRPr="00681E1B">
        <w:rPr>
          <w:rFonts w:ascii="Times New Roman" w:eastAsia="宋体" w:hAnsi="宋体" w:cs="Times New Roman" w:hint="eastAsia"/>
          <w:sz w:val="24"/>
          <w:szCs w:val="24"/>
        </w:rPr>
        <w:t>川财采</w:t>
      </w:r>
      <w:proofErr w:type="gramEnd"/>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2015</w:t>
      </w:r>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33</w:t>
      </w:r>
      <w:r w:rsidRPr="00681E1B">
        <w:rPr>
          <w:rFonts w:ascii="Times New Roman" w:eastAsia="宋体" w:hAnsi="宋体" w:cs="Times New Roman" w:hint="eastAsia"/>
          <w:sz w:val="24"/>
          <w:szCs w:val="24"/>
        </w:rPr>
        <w:t>号）等有关规定给予行政处罚或者以失信行为记入诚信档案。</w:t>
      </w:r>
    </w:p>
    <w:p w:rsidR="00681E1B" w:rsidRPr="00681E1B" w:rsidRDefault="00681E1B" w:rsidP="00681E1B">
      <w:pPr>
        <w:spacing w:line="400" w:lineRule="exact"/>
        <w:ind w:firstLineChars="200" w:firstLine="482"/>
        <w:rPr>
          <w:rFonts w:ascii="宋体" w:eastAsia="宋体" w:hAnsi="宋体" w:cs="Times New Roman"/>
          <w:b/>
          <w:sz w:val="24"/>
          <w:szCs w:val="24"/>
        </w:rPr>
      </w:pPr>
      <w:r w:rsidRPr="00681E1B">
        <w:rPr>
          <w:rFonts w:ascii="宋体" w:eastAsia="宋体" w:hAnsi="宋体" w:cs="Times New Roman" w:hint="eastAsia"/>
          <w:b/>
          <w:sz w:val="24"/>
          <w:szCs w:val="24"/>
        </w:rPr>
        <w:t>31.资金支付</w:t>
      </w:r>
    </w:p>
    <w:p w:rsidR="00681E1B" w:rsidRPr="00681E1B" w:rsidRDefault="00681E1B" w:rsidP="00681E1B">
      <w:pPr>
        <w:spacing w:line="400" w:lineRule="exact"/>
        <w:ind w:firstLineChars="200" w:firstLine="480"/>
        <w:rPr>
          <w:rFonts w:ascii="Times New Roman" w:eastAsia="宋体" w:hAnsi="宋体" w:cs="Times New Roman"/>
          <w:color w:val="FF0000"/>
          <w:sz w:val="24"/>
          <w:szCs w:val="24"/>
        </w:rPr>
      </w:pPr>
      <w:r w:rsidRPr="00681E1B">
        <w:rPr>
          <w:rFonts w:ascii="Times New Roman" w:eastAsia="宋体" w:hAnsi="宋体" w:cs="Times New Roman" w:hint="eastAsia"/>
          <w:sz w:val="24"/>
          <w:szCs w:val="24"/>
        </w:rPr>
        <w:t>采购人将按照合同规定，及时向成交投标商支付采购资金。本项目采购资金采取直接支付方式。</w:t>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八、磋商纪律要求</w:t>
      </w:r>
    </w:p>
    <w:p w:rsidR="00681E1B" w:rsidRPr="00681E1B" w:rsidRDefault="00681E1B" w:rsidP="00681E1B">
      <w:pPr>
        <w:tabs>
          <w:tab w:val="left" w:pos="851"/>
        </w:tabs>
        <w:spacing w:line="360" w:lineRule="auto"/>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37.投标商不得具有的情形</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投标商参加本项目磋商不得有下列情形：</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1</w:t>
      </w:r>
      <w:r w:rsidRPr="00681E1B">
        <w:rPr>
          <w:rFonts w:ascii="Times New Roman" w:eastAsia="宋体" w:hAnsi="宋体" w:cs="Times New Roman" w:hint="eastAsia"/>
          <w:color w:val="000000"/>
          <w:sz w:val="24"/>
          <w:szCs w:val="24"/>
        </w:rPr>
        <w:t>）提供虚假材料谋取成交；</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lastRenderedPageBreak/>
        <w:t>（</w:t>
      </w:r>
      <w:r w:rsidRPr="00681E1B">
        <w:rPr>
          <w:rFonts w:ascii="Times New Roman" w:eastAsia="宋体" w:hAnsi="宋体" w:cs="Times New Roman" w:hint="eastAsia"/>
          <w:color w:val="000000"/>
          <w:sz w:val="24"/>
          <w:szCs w:val="24"/>
        </w:rPr>
        <w:t>2</w:t>
      </w:r>
      <w:r w:rsidRPr="00681E1B">
        <w:rPr>
          <w:rFonts w:ascii="Times New Roman" w:eastAsia="宋体" w:hAnsi="宋体" w:cs="Times New Roman" w:hint="eastAsia"/>
          <w:color w:val="000000"/>
          <w:sz w:val="24"/>
          <w:szCs w:val="24"/>
        </w:rPr>
        <w:t>）采取不正当手段诋毁、排挤其他投标商；</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3</w:t>
      </w:r>
      <w:r w:rsidRPr="00681E1B">
        <w:rPr>
          <w:rFonts w:ascii="Times New Roman" w:eastAsia="宋体" w:hAnsi="宋体" w:cs="Times New Roman" w:hint="eastAsia"/>
          <w:color w:val="000000"/>
          <w:sz w:val="24"/>
          <w:szCs w:val="24"/>
        </w:rPr>
        <w:t>）与采购人、或其他投标商恶意串通；</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4</w:t>
      </w:r>
      <w:r w:rsidRPr="00681E1B">
        <w:rPr>
          <w:rFonts w:ascii="Times New Roman" w:eastAsia="宋体" w:hAnsi="宋体" w:cs="Times New Roman" w:hint="eastAsia"/>
          <w:color w:val="000000"/>
          <w:sz w:val="24"/>
          <w:szCs w:val="24"/>
        </w:rPr>
        <w:t>）向采购人、磋商小组成员行贿或者提供其他不正当利益；</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5</w:t>
      </w:r>
      <w:r w:rsidRPr="00681E1B">
        <w:rPr>
          <w:rFonts w:ascii="Times New Roman" w:eastAsia="宋体" w:hAnsi="宋体" w:cs="Times New Roman" w:hint="eastAsia"/>
          <w:color w:val="000000"/>
          <w:sz w:val="24"/>
          <w:szCs w:val="24"/>
        </w:rPr>
        <w:t>）在磋商过程中与采购人进行协商；</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6</w:t>
      </w:r>
      <w:r w:rsidRPr="00681E1B">
        <w:rPr>
          <w:rFonts w:ascii="Times New Roman" w:eastAsia="宋体" w:hAnsi="宋体" w:cs="Times New Roman" w:hint="eastAsia"/>
          <w:color w:val="000000"/>
          <w:sz w:val="24"/>
          <w:szCs w:val="24"/>
        </w:rPr>
        <w:t>）成交后无正当理由拒不与采购人签订政府采购合同；</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7</w:t>
      </w:r>
      <w:r w:rsidRPr="00681E1B">
        <w:rPr>
          <w:rFonts w:ascii="Times New Roman" w:eastAsia="宋体" w:hAnsi="宋体" w:cs="Times New Roman" w:hint="eastAsia"/>
          <w:color w:val="000000"/>
          <w:sz w:val="24"/>
          <w:szCs w:val="24"/>
        </w:rPr>
        <w:t>）未按照磋商文件确定的事项签订政府采购合同；</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8</w:t>
      </w:r>
      <w:r w:rsidRPr="00681E1B">
        <w:rPr>
          <w:rFonts w:ascii="Times New Roman" w:eastAsia="宋体" w:hAnsi="宋体" w:cs="Times New Roman" w:hint="eastAsia"/>
          <w:color w:val="000000"/>
          <w:sz w:val="24"/>
          <w:szCs w:val="24"/>
        </w:rPr>
        <w:t>）将政府采购合同转包或者违规分包；</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9</w:t>
      </w:r>
      <w:r w:rsidRPr="00681E1B">
        <w:rPr>
          <w:rFonts w:ascii="Times New Roman" w:eastAsia="宋体" w:hAnsi="宋体" w:cs="Times New Roman" w:hint="eastAsia"/>
          <w:color w:val="000000"/>
          <w:sz w:val="24"/>
          <w:szCs w:val="24"/>
        </w:rPr>
        <w:t>）提供假冒伪劣产品；</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10</w:t>
      </w:r>
      <w:r w:rsidRPr="00681E1B">
        <w:rPr>
          <w:rFonts w:ascii="Times New Roman" w:eastAsia="宋体" w:hAnsi="宋体" w:cs="Times New Roman" w:hint="eastAsia"/>
          <w:color w:val="000000"/>
          <w:sz w:val="24"/>
          <w:szCs w:val="24"/>
        </w:rPr>
        <w:t>）擅自变更、中止或者终止政府采购合同；</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11</w:t>
      </w:r>
      <w:r w:rsidRPr="00681E1B">
        <w:rPr>
          <w:rFonts w:ascii="Times New Roman" w:eastAsia="宋体" w:hAnsi="宋体" w:cs="Times New Roman" w:hint="eastAsia"/>
          <w:color w:val="000000"/>
          <w:sz w:val="24"/>
          <w:szCs w:val="24"/>
        </w:rPr>
        <w:t>）拒绝有关部门的监督检查或者向监督检查部门提供虚假情况；</w:t>
      </w:r>
    </w:p>
    <w:p w:rsidR="00681E1B" w:rsidRPr="00681E1B" w:rsidRDefault="00681E1B" w:rsidP="00681E1B">
      <w:pPr>
        <w:tabs>
          <w:tab w:val="left" w:pos="851"/>
        </w:tabs>
        <w:spacing w:line="360" w:lineRule="auto"/>
        <w:ind w:firstLineChars="200" w:firstLine="48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12</w:t>
      </w:r>
      <w:r w:rsidRPr="00681E1B">
        <w:rPr>
          <w:rFonts w:ascii="Times New Roman" w:eastAsia="宋体" w:hAnsi="宋体" w:cs="Times New Roman" w:hint="eastAsia"/>
          <w:color w:val="000000"/>
          <w:sz w:val="24"/>
          <w:szCs w:val="24"/>
        </w:rPr>
        <w:t>）法律法规规定的其他情形。</w:t>
      </w:r>
    </w:p>
    <w:p w:rsidR="00681E1B" w:rsidRPr="00681E1B" w:rsidRDefault="00681E1B" w:rsidP="00681E1B">
      <w:pPr>
        <w:tabs>
          <w:tab w:val="left" w:pos="851"/>
        </w:tabs>
        <w:spacing w:line="360" w:lineRule="auto"/>
        <w:ind w:firstLineChars="200" w:firstLine="480"/>
        <w:rPr>
          <w:rFonts w:ascii="宋体" w:eastAsia="宋体" w:hAnsi="宋体" w:cs="Times New Roman"/>
          <w:color w:val="000000"/>
          <w:sz w:val="24"/>
          <w:szCs w:val="24"/>
        </w:rPr>
      </w:pPr>
      <w:r w:rsidRPr="00681E1B">
        <w:rPr>
          <w:rFonts w:ascii="Times New Roman" w:eastAsia="宋体" w:hAnsi="宋体" w:cs="Times New Roman" w:hint="eastAsia"/>
          <w:color w:val="000000"/>
          <w:sz w:val="24"/>
          <w:szCs w:val="24"/>
        </w:rPr>
        <w:t>投标商有上述情形的，按照规定追究法律责任，具备（</w:t>
      </w:r>
      <w:r w:rsidRPr="00681E1B">
        <w:rPr>
          <w:rFonts w:ascii="Times New Roman" w:eastAsia="宋体" w:hAnsi="宋体" w:cs="Times New Roman" w:hint="eastAsia"/>
          <w:color w:val="000000"/>
          <w:sz w:val="24"/>
          <w:szCs w:val="24"/>
        </w:rPr>
        <w:t>1</w:t>
      </w: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w:t>
      </w:r>
      <w:r w:rsidRPr="00681E1B">
        <w:rPr>
          <w:rFonts w:ascii="Times New Roman" w:eastAsia="宋体" w:hAnsi="宋体" w:cs="Times New Roman" w:hint="eastAsia"/>
          <w:color w:val="000000"/>
          <w:sz w:val="24"/>
          <w:szCs w:val="24"/>
        </w:rPr>
        <w:t>10</w:t>
      </w:r>
      <w:r w:rsidRPr="00681E1B">
        <w:rPr>
          <w:rFonts w:ascii="Times New Roman" w:eastAsia="宋体" w:hAnsi="宋体" w:cs="Times New Roman" w:hint="eastAsia"/>
          <w:color w:val="000000"/>
          <w:sz w:val="24"/>
          <w:szCs w:val="24"/>
        </w:rPr>
        <w:t>）条情形之一的，同时将取消被确认为成交投标商的资格或者认定成交无效。</w:t>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九、其他</w:t>
      </w:r>
    </w:p>
    <w:p w:rsidR="00681E1B" w:rsidRPr="00681E1B" w:rsidRDefault="00681E1B" w:rsidP="00681E1B">
      <w:pPr>
        <w:spacing w:line="360" w:lineRule="auto"/>
        <w:ind w:firstLineChars="200" w:firstLine="480"/>
        <w:rPr>
          <w:rFonts w:ascii="Times New Roman" w:eastAsia="宋体" w:hAnsi="宋体" w:cs="Times New Roman"/>
          <w:color w:val="000000"/>
          <w:sz w:val="24"/>
          <w:szCs w:val="24"/>
        </w:rPr>
      </w:pPr>
      <w:r w:rsidRPr="00681E1B">
        <w:rPr>
          <w:rFonts w:ascii="宋体" w:eastAsia="宋体" w:hAnsi="宋体" w:cs="Times New Roman" w:hint="eastAsia"/>
          <w:color w:val="000000"/>
          <w:sz w:val="24"/>
          <w:szCs w:val="24"/>
        </w:rPr>
        <w:t>38.</w:t>
      </w:r>
      <w:r w:rsidRPr="00681E1B">
        <w:rPr>
          <w:rFonts w:ascii="宋体" w:eastAsia="宋体" w:hAnsi="宋体" w:cs="Times New Roman" w:hint="eastAsia"/>
          <w:b/>
          <w:color w:val="000000"/>
          <w:sz w:val="24"/>
          <w:szCs w:val="24"/>
        </w:rPr>
        <w:t>（实质性要求）</w:t>
      </w:r>
      <w:r w:rsidRPr="00681E1B">
        <w:rPr>
          <w:rFonts w:ascii="Times New Roman" w:eastAsia="宋体" w:hAnsi="宋体" w:cs="Times New Roman" w:hint="eastAsia"/>
          <w:color w:val="000000"/>
          <w:sz w:val="24"/>
          <w:szCs w:val="24"/>
        </w:rPr>
        <w:t>在本次</w:t>
      </w:r>
      <w:proofErr w:type="gramStart"/>
      <w:r w:rsidRPr="00681E1B">
        <w:rPr>
          <w:rFonts w:ascii="Times New Roman" w:eastAsia="宋体" w:hAnsi="宋体" w:cs="Times New Roman" w:hint="eastAsia"/>
          <w:color w:val="000000"/>
          <w:sz w:val="24"/>
          <w:szCs w:val="24"/>
        </w:rPr>
        <w:t>递交磋商</w:t>
      </w:r>
      <w:proofErr w:type="gramEnd"/>
      <w:r w:rsidRPr="00681E1B">
        <w:rPr>
          <w:rFonts w:ascii="Times New Roman" w:eastAsia="宋体" w:hAnsi="宋体" w:cs="Times New Roman" w:hint="eastAsia"/>
          <w:color w:val="000000"/>
          <w:sz w:val="24"/>
          <w:szCs w:val="24"/>
        </w:rPr>
        <w:t>文件之前一周年内，投标商本次磋商中对同一品牌同一型号的产品报价与其在中国境内其他地方的最低报价相比不得高于</w:t>
      </w:r>
      <w:r w:rsidRPr="00681E1B">
        <w:rPr>
          <w:rFonts w:ascii="Times New Roman" w:eastAsia="宋体" w:hAnsi="宋体" w:cs="Times New Roman" w:hint="eastAsia"/>
          <w:color w:val="000000"/>
          <w:sz w:val="24"/>
          <w:szCs w:val="24"/>
        </w:rPr>
        <w:t>10%</w:t>
      </w:r>
      <w:r w:rsidRPr="00681E1B">
        <w:rPr>
          <w:rFonts w:ascii="Times New Roman" w:eastAsia="宋体" w:hAnsi="宋体" w:cs="Times New Roman" w:hint="eastAsia"/>
          <w:color w:val="000000"/>
          <w:sz w:val="24"/>
          <w:szCs w:val="24"/>
        </w:rPr>
        <w:t>。</w:t>
      </w:r>
    </w:p>
    <w:p w:rsidR="00681E1B" w:rsidRPr="00681E1B" w:rsidRDefault="00681E1B" w:rsidP="00681E1B">
      <w:pPr>
        <w:spacing w:line="400" w:lineRule="exact"/>
        <w:ind w:firstLineChars="200" w:firstLine="480"/>
        <w:jc w:val="left"/>
        <w:rPr>
          <w:rFonts w:ascii="Times New Roman" w:eastAsia="宋体" w:hAnsi="Times New Roman" w:cs="Times New Roman"/>
          <w:color w:val="000000"/>
          <w:kern w:val="0"/>
          <w:sz w:val="24"/>
          <w:szCs w:val="24"/>
        </w:rPr>
      </w:pPr>
      <w:r w:rsidRPr="00681E1B">
        <w:rPr>
          <w:rFonts w:ascii="宋体" w:eastAsia="宋体" w:hAnsi="宋体" w:cs="Times New Roman" w:hint="eastAsia"/>
          <w:color w:val="000000"/>
          <w:sz w:val="24"/>
          <w:szCs w:val="24"/>
        </w:rPr>
        <w:t>39.</w:t>
      </w:r>
      <w:r w:rsidRPr="00681E1B">
        <w:rPr>
          <w:rFonts w:ascii="宋体" w:eastAsia="宋体" w:hAnsi="宋体" w:cs="Times New Roman" w:hint="eastAsia"/>
          <w:b/>
          <w:color w:val="000000"/>
          <w:sz w:val="24"/>
          <w:szCs w:val="24"/>
        </w:rPr>
        <w:t>（实质性要求）</w:t>
      </w:r>
      <w:r w:rsidRPr="00681E1B">
        <w:rPr>
          <w:rFonts w:ascii="Times New Roman" w:eastAsia="宋体" w:hAnsi="宋体" w:cs="Times New Roman"/>
          <w:color w:val="000000"/>
          <w:sz w:val="24"/>
          <w:szCs w:val="24"/>
        </w:rPr>
        <w:t>国家</w:t>
      </w:r>
      <w:r w:rsidRPr="00681E1B">
        <w:rPr>
          <w:rFonts w:ascii="Times New Roman" w:eastAsia="宋体" w:hAnsi="宋体" w:cs="Times New Roman" w:hint="eastAsia"/>
          <w:color w:val="000000"/>
          <w:sz w:val="24"/>
          <w:szCs w:val="24"/>
        </w:rPr>
        <w:t>或行业主管部门</w:t>
      </w:r>
      <w:r w:rsidRPr="00681E1B">
        <w:rPr>
          <w:rFonts w:ascii="Times New Roman" w:eastAsia="宋体" w:hAnsi="宋体" w:cs="Times New Roman"/>
          <w:color w:val="000000"/>
          <w:sz w:val="24"/>
          <w:szCs w:val="24"/>
        </w:rPr>
        <w:t>对</w:t>
      </w:r>
      <w:r w:rsidRPr="00681E1B">
        <w:rPr>
          <w:rFonts w:ascii="Times New Roman" w:eastAsia="宋体" w:hAnsi="宋体" w:cs="Times New Roman" w:hint="eastAsia"/>
          <w:color w:val="000000"/>
          <w:sz w:val="24"/>
          <w:szCs w:val="24"/>
        </w:rPr>
        <w:t>投标商和采购产品的</w:t>
      </w:r>
      <w:r w:rsidRPr="00681E1B">
        <w:rPr>
          <w:rFonts w:ascii="Times New Roman" w:eastAsia="宋体" w:hAnsi="宋体" w:cs="Times New Roman"/>
          <w:color w:val="000000"/>
          <w:sz w:val="24"/>
          <w:szCs w:val="24"/>
        </w:rPr>
        <w:t>技术</w:t>
      </w:r>
      <w:r w:rsidRPr="00681E1B">
        <w:rPr>
          <w:rFonts w:ascii="Times New Roman" w:eastAsia="宋体" w:hAnsi="宋体" w:cs="Times New Roman" w:hint="eastAsia"/>
          <w:color w:val="000000"/>
          <w:sz w:val="24"/>
          <w:szCs w:val="24"/>
        </w:rPr>
        <w:t>标准、</w:t>
      </w:r>
      <w:r w:rsidRPr="00681E1B">
        <w:rPr>
          <w:rFonts w:ascii="Times New Roman" w:eastAsia="宋体" w:hAnsi="宋体" w:cs="Times New Roman"/>
          <w:color w:val="000000"/>
          <w:sz w:val="24"/>
          <w:szCs w:val="24"/>
        </w:rPr>
        <w:t>质量</w:t>
      </w:r>
      <w:r w:rsidRPr="00681E1B">
        <w:rPr>
          <w:rFonts w:ascii="Times New Roman" w:eastAsia="宋体" w:hAnsi="宋体" w:cs="Times New Roman" w:hint="eastAsia"/>
          <w:color w:val="000000"/>
          <w:sz w:val="24"/>
          <w:szCs w:val="24"/>
        </w:rPr>
        <w:t>标准和资格资质条件</w:t>
      </w:r>
      <w:r w:rsidRPr="00681E1B">
        <w:rPr>
          <w:rFonts w:ascii="Times New Roman" w:eastAsia="宋体" w:hAnsi="宋体" w:cs="Times New Roman"/>
          <w:color w:val="000000"/>
          <w:sz w:val="24"/>
          <w:szCs w:val="24"/>
        </w:rPr>
        <w:t>等有</w:t>
      </w:r>
      <w:r w:rsidRPr="00681E1B">
        <w:rPr>
          <w:rFonts w:ascii="Times New Roman" w:eastAsia="宋体" w:hAnsi="宋体" w:cs="Times New Roman" w:hint="eastAsia"/>
          <w:color w:val="000000"/>
          <w:sz w:val="24"/>
          <w:szCs w:val="24"/>
        </w:rPr>
        <w:t>强制性规定</w:t>
      </w:r>
      <w:r w:rsidRPr="00681E1B">
        <w:rPr>
          <w:rFonts w:ascii="Times New Roman" w:eastAsia="宋体" w:hAnsi="宋体" w:cs="Times New Roman"/>
          <w:color w:val="000000"/>
          <w:sz w:val="24"/>
          <w:szCs w:val="24"/>
        </w:rPr>
        <w:t>的</w:t>
      </w:r>
      <w:r w:rsidRPr="00681E1B">
        <w:rPr>
          <w:rFonts w:ascii="Times New Roman" w:eastAsia="宋体" w:hAnsi="宋体" w:cs="Times New Roman" w:hint="eastAsia"/>
          <w:color w:val="000000"/>
          <w:sz w:val="24"/>
          <w:szCs w:val="24"/>
        </w:rPr>
        <w:t>，必须符合其要求。</w:t>
      </w:r>
    </w:p>
    <w:p w:rsidR="00681E1B" w:rsidRPr="00681E1B" w:rsidRDefault="00681E1B" w:rsidP="00681E1B">
      <w:pPr>
        <w:tabs>
          <w:tab w:val="left" w:pos="851"/>
        </w:tabs>
        <w:spacing w:line="360" w:lineRule="auto"/>
        <w:ind w:firstLineChars="200" w:firstLine="480"/>
        <w:rPr>
          <w:rFonts w:ascii="宋体" w:eastAsia="宋体" w:hAnsi="宋体" w:cs="Times New Roman"/>
          <w:color w:val="000000"/>
          <w:sz w:val="24"/>
          <w:szCs w:val="24"/>
        </w:rPr>
      </w:pPr>
      <w:r w:rsidRPr="00681E1B">
        <w:rPr>
          <w:rFonts w:ascii="Times New Roman" w:eastAsia="宋体" w:hAnsi="Times New Roman" w:cs="Times New Roman" w:hint="eastAsia"/>
          <w:color w:val="000000"/>
          <w:kern w:val="0"/>
          <w:sz w:val="24"/>
          <w:szCs w:val="24"/>
        </w:rPr>
        <w:t>43</w:t>
      </w:r>
      <w:r w:rsidRPr="00681E1B">
        <w:rPr>
          <w:rFonts w:ascii="宋体" w:eastAsia="宋体" w:hAnsi="宋体" w:cs="Times New Roman" w:hint="eastAsia"/>
          <w:color w:val="000000"/>
          <w:sz w:val="24"/>
          <w:szCs w:val="24"/>
        </w:rPr>
        <w:t>.本</w:t>
      </w:r>
      <w:r w:rsidRPr="00681E1B">
        <w:rPr>
          <w:rFonts w:ascii="Times New Roman" w:eastAsia="宋体" w:hAnsi="宋体" w:cs="Times New Roman" w:hint="eastAsia"/>
          <w:color w:val="000000"/>
          <w:sz w:val="24"/>
          <w:szCs w:val="24"/>
        </w:rPr>
        <w:t>项目不允许采购进口产品，否则作无效处理。</w:t>
      </w:r>
    </w:p>
    <w:p w:rsidR="00681E1B" w:rsidRPr="00681E1B" w:rsidRDefault="00681E1B" w:rsidP="00681E1B">
      <w:pPr>
        <w:rPr>
          <w:rFonts w:ascii="Times New Roman" w:eastAsia="宋体" w:hAnsi="Times New Roman" w:cs="Times New Roman"/>
          <w:szCs w:val="24"/>
        </w:rPr>
      </w:pPr>
    </w:p>
    <w:p w:rsidR="00681E1B" w:rsidRPr="00681E1B" w:rsidRDefault="00681E1B" w:rsidP="00681E1B">
      <w:pPr>
        <w:widowControl/>
        <w:jc w:val="left"/>
        <w:rPr>
          <w:rFonts w:ascii="黑体" w:eastAsia="黑体" w:hAnsi="Times New Roman" w:cs="Times New Roman"/>
          <w:b/>
          <w:color w:val="000000"/>
          <w:sz w:val="32"/>
          <w:szCs w:val="32"/>
        </w:rPr>
      </w:pPr>
      <w:r w:rsidRPr="00681E1B">
        <w:rPr>
          <w:rFonts w:ascii="黑体" w:eastAsia="黑体" w:hAnsi="Times New Roman" w:cs="Times New Roman"/>
          <w:bCs/>
          <w:color w:val="000000"/>
          <w:sz w:val="32"/>
          <w:szCs w:val="32"/>
        </w:rPr>
        <w:br w:type="page"/>
      </w: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69" w:name="_Toc29541527"/>
      <w:r w:rsidRPr="00681E1B">
        <w:rPr>
          <w:rFonts w:ascii="宋体" w:eastAsia="宋体" w:hAnsi="Times New Roman" w:cs="Times New Roman" w:hint="eastAsia"/>
          <w:b/>
          <w:color w:val="000000"/>
          <w:kern w:val="44"/>
          <w:sz w:val="36"/>
          <w:szCs w:val="44"/>
        </w:rPr>
        <w:lastRenderedPageBreak/>
        <w:t>第三章  响应文件格式</w:t>
      </w:r>
      <w:bookmarkEnd w:id="69"/>
    </w:p>
    <w:p w:rsidR="00681E1B" w:rsidRPr="00681E1B" w:rsidRDefault="00681E1B" w:rsidP="00681E1B">
      <w:pPr>
        <w:jc w:val="left"/>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一、本章所制响应文件格式，除格式中明确将该格式作为实质性要求的，一律不具有强制性，但是，投标商响应文件相关资料和本章所制格式不一致的，磋商小组将在评分时以响应文件不规范予以扣分处理。</w:t>
      </w:r>
    </w:p>
    <w:p w:rsidR="00681E1B" w:rsidRPr="00681E1B" w:rsidRDefault="00681E1B" w:rsidP="00681E1B">
      <w:pPr>
        <w:jc w:val="left"/>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二、本章所制响应文件格式有关表格中的备注栏，由投标商根据自身响应情况作解释性说明，不作为必填项。</w:t>
      </w:r>
    </w:p>
    <w:p w:rsidR="00681E1B" w:rsidRPr="00681E1B" w:rsidRDefault="00681E1B" w:rsidP="00681E1B">
      <w:pPr>
        <w:ind w:firstLineChars="200" w:firstLine="480"/>
        <w:rPr>
          <w:rFonts w:ascii="Times New Roman" w:eastAsia="宋体" w:hAnsi="Times New Roman" w:cs="Times New Roman"/>
          <w:color w:val="000000"/>
          <w:sz w:val="24"/>
          <w:szCs w:val="24"/>
        </w:rPr>
      </w:pPr>
      <w:r w:rsidRPr="00681E1B">
        <w:rPr>
          <w:rFonts w:ascii="Times New Roman" w:eastAsia="宋体" w:hAnsi="Times New Roman" w:cs="Times New Roman" w:hint="eastAsia"/>
          <w:color w:val="000000"/>
          <w:sz w:val="24"/>
          <w:szCs w:val="24"/>
        </w:rPr>
        <w:t>三、本章所制响应文件格式中需要填写的相关内容事项，可能会与本采购项目无关，在不改变响应文件原义、不影响本项目采购需求的情况下，投标商可以不予填写，但应当注明。</w:t>
      </w:r>
    </w:p>
    <w:p w:rsidR="00681E1B" w:rsidRPr="00681E1B" w:rsidRDefault="00681E1B" w:rsidP="00681E1B">
      <w:pPr>
        <w:jc w:val="center"/>
        <w:rPr>
          <w:rFonts w:ascii="Times New Roman" w:eastAsia="宋体" w:hAnsi="Times New Roman" w:cs="Times New Roman"/>
          <w:b/>
          <w:color w:val="000000"/>
          <w:sz w:val="32"/>
          <w:szCs w:val="32"/>
        </w:rPr>
      </w:pPr>
    </w:p>
    <w:p w:rsidR="00681E1B" w:rsidRPr="00681E1B" w:rsidRDefault="00681E1B" w:rsidP="00681E1B">
      <w:pPr>
        <w:jc w:val="center"/>
        <w:rPr>
          <w:rFonts w:ascii="Times New Roman" w:eastAsia="宋体" w:hAnsi="Times New Roman" w:cs="Times New Roman"/>
          <w:b/>
          <w:color w:val="000000"/>
          <w:sz w:val="32"/>
          <w:szCs w:val="32"/>
        </w:rPr>
      </w:pPr>
    </w:p>
    <w:p w:rsidR="00681E1B" w:rsidRPr="00681E1B" w:rsidRDefault="00681E1B" w:rsidP="00681E1B">
      <w:pPr>
        <w:rPr>
          <w:rFonts w:ascii="Times New Roman" w:eastAsia="宋体" w:hAnsi="Times New Roman" w:cs="Times New Roman"/>
          <w:b/>
          <w:color w:val="000000"/>
          <w:sz w:val="32"/>
          <w:szCs w:val="32"/>
        </w:rPr>
      </w:pP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一、法定代表人授权书</w:t>
      </w:r>
    </w:p>
    <w:p w:rsidR="00681E1B" w:rsidRPr="00681E1B" w:rsidRDefault="00681E1B" w:rsidP="00681E1B">
      <w:pPr>
        <w:jc w:val="center"/>
        <w:rPr>
          <w:rFonts w:ascii="Times New Roman" w:eastAsia="宋体" w:hAnsi="Times New Roman" w:cs="Times New Roman"/>
          <w:b/>
          <w:color w:val="000000"/>
          <w:sz w:val="44"/>
          <w:szCs w:val="24"/>
        </w:rPr>
      </w:pPr>
    </w:p>
    <w:p w:rsidR="00681E1B" w:rsidRPr="00681E1B" w:rsidRDefault="00681E1B" w:rsidP="00681E1B">
      <w:pPr>
        <w:spacing w:line="400" w:lineRule="exac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XXX（采购代理机构名称）：</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本授权声明：XXX（单位名称）,XXX（法定代表人姓名、职务）授权XXX（被授权人姓名、职务）为我方参加</w:t>
      </w:r>
      <w:sdt>
        <w:sdtPr>
          <w:rPr>
            <w:rFonts w:ascii="宋体" w:eastAsia="宋体" w:hAnsi="宋体" w:cs="Times New Roman" w:hint="eastAsia"/>
            <w:color w:val="FF0000"/>
            <w:sz w:val="24"/>
            <w:szCs w:val="24"/>
          </w:rPr>
          <w:alias w:val="A项目名称"/>
          <w:tag w:val="A项目名称"/>
          <w:id w:val="985587239"/>
          <w:placeholder>
            <w:docPart w:val="15B643212B614A1A9EE3D3527460118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hint="eastAsia"/>
              <w:color w:val="FF0000"/>
              <w:sz w:val="24"/>
              <w:szCs w:val="24"/>
            </w:rPr>
            <w:t>2020年钢琴调律及维护服务(第2次)</w:t>
          </w:r>
        </w:sdtContent>
      </w:sdt>
      <w:r w:rsidRPr="00681E1B">
        <w:rPr>
          <w:rFonts w:ascii="宋体" w:eastAsia="宋体" w:hAnsi="宋体" w:cs="Times New Roman" w:hint="eastAsia"/>
          <w:color w:val="000000"/>
          <w:sz w:val="24"/>
          <w:szCs w:val="24"/>
        </w:rPr>
        <w:t>项目（采购编号：</w:t>
      </w:r>
      <w:sdt>
        <w:sdtPr>
          <w:rPr>
            <w:rFonts w:ascii="宋体" w:eastAsia="宋体" w:hAnsi="Times New Roman" w:cs="Times New Roman" w:hint="eastAsia"/>
            <w:color w:val="FF0000"/>
            <w:sz w:val="24"/>
            <w:szCs w:val="24"/>
          </w:rPr>
          <w:alias w:val="A项目编号"/>
          <w:tag w:val="A项目编号"/>
          <w:id w:val="-569660450"/>
          <w:placeholder>
            <w:docPart w:val="A33D628E7F8E40489306C96E599E587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FF0000"/>
              <w:sz w:val="24"/>
              <w:szCs w:val="24"/>
            </w:rPr>
            <w:t>内师</w:t>
          </w:r>
          <w:proofErr w:type="gramStart"/>
          <w:r>
            <w:rPr>
              <w:rFonts w:ascii="宋体" w:eastAsia="宋体" w:hAnsi="Times New Roman" w:cs="Times New Roman" w:hint="eastAsia"/>
              <w:color w:val="FF0000"/>
              <w:sz w:val="24"/>
              <w:szCs w:val="24"/>
            </w:rPr>
            <w:t>磋</w:t>
          </w:r>
          <w:proofErr w:type="gramEnd"/>
          <w:r>
            <w:rPr>
              <w:rFonts w:ascii="宋体" w:eastAsia="宋体" w:hAnsi="Times New Roman" w:cs="Times New Roman" w:hint="eastAsia"/>
              <w:color w:val="FF0000"/>
              <w:sz w:val="24"/>
              <w:szCs w:val="24"/>
            </w:rPr>
            <w:t>[2020]-002号-2</w:t>
          </w:r>
        </w:sdtContent>
      </w:sdt>
      <w:r w:rsidRPr="00681E1B">
        <w:rPr>
          <w:rFonts w:ascii="宋体" w:eastAsia="宋体" w:hAnsi="宋体" w:cs="Times New Roman" w:hint="eastAsia"/>
          <w:color w:val="000000"/>
          <w:sz w:val="24"/>
          <w:szCs w:val="24"/>
        </w:rPr>
        <w:t>）磋商采购活动的合法代表，以我方名义全权处理该项目有关磋商、报价、签订合同以及执行合同等一切事宜。</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特此声明。</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投标商名称：XXX（盖单位公章）</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法定代表人（签字或盖章）：XXX</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 xml:space="preserve">职    </w:t>
      </w:r>
      <w:proofErr w:type="gramStart"/>
      <w:r w:rsidRPr="00681E1B">
        <w:rPr>
          <w:rFonts w:ascii="宋体" w:eastAsia="宋体" w:hAnsi="宋体" w:cs="Times New Roman" w:hint="eastAsia"/>
          <w:color w:val="000000"/>
          <w:sz w:val="24"/>
          <w:szCs w:val="24"/>
        </w:rPr>
        <w:t>务</w:t>
      </w:r>
      <w:proofErr w:type="gramEnd"/>
      <w:r w:rsidRPr="00681E1B">
        <w:rPr>
          <w:rFonts w:ascii="宋体" w:eastAsia="宋体" w:hAnsi="宋体" w:cs="Times New Roman" w:hint="eastAsia"/>
          <w:color w:val="000000"/>
          <w:sz w:val="24"/>
          <w:szCs w:val="24"/>
        </w:rPr>
        <w:t>：XXX</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被授权人签字：XXX</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 xml:space="preserve">职    </w:t>
      </w:r>
      <w:proofErr w:type="gramStart"/>
      <w:r w:rsidRPr="00681E1B">
        <w:rPr>
          <w:rFonts w:ascii="宋体" w:eastAsia="宋体" w:hAnsi="宋体" w:cs="Times New Roman" w:hint="eastAsia"/>
          <w:color w:val="000000"/>
          <w:sz w:val="24"/>
          <w:szCs w:val="24"/>
        </w:rPr>
        <w:t>务</w:t>
      </w:r>
      <w:proofErr w:type="gramEnd"/>
      <w:r w:rsidRPr="00681E1B">
        <w:rPr>
          <w:rFonts w:ascii="宋体" w:eastAsia="宋体" w:hAnsi="宋体" w:cs="Times New Roman" w:hint="eastAsia"/>
          <w:color w:val="000000"/>
          <w:sz w:val="24"/>
          <w:szCs w:val="24"/>
        </w:rPr>
        <w:t>：XXX</w:t>
      </w:r>
    </w:p>
    <w:p w:rsidR="00681E1B" w:rsidRPr="00681E1B" w:rsidRDefault="00681E1B" w:rsidP="00681E1B">
      <w:pPr>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日    期：XXX年XXX月XXX日</w:t>
      </w:r>
    </w:p>
    <w:p w:rsidR="00681E1B" w:rsidRPr="00681E1B" w:rsidRDefault="00681E1B" w:rsidP="00681E1B">
      <w:pPr>
        <w:spacing w:line="400" w:lineRule="exact"/>
        <w:rPr>
          <w:rFonts w:ascii="Times New Roman" w:eastAsia="宋体" w:hAnsi="Times New Roman" w:cs="Times New Roman"/>
          <w:color w:val="000000"/>
          <w:sz w:val="24"/>
          <w:szCs w:val="24"/>
        </w:rPr>
      </w:pPr>
    </w:p>
    <w:p w:rsidR="00681E1B" w:rsidRPr="00681E1B" w:rsidRDefault="00681E1B" w:rsidP="00681E1B">
      <w:pPr>
        <w:widowControl/>
        <w:jc w:val="left"/>
        <w:rPr>
          <w:rFonts w:ascii="Times New Roman" w:eastAsia="宋体" w:hAnsi="Times New Roman" w:cs="Times New Roman"/>
          <w:color w:val="000000"/>
          <w:sz w:val="32"/>
          <w:szCs w:val="24"/>
        </w:rPr>
      </w:pPr>
      <w:r w:rsidRPr="00681E1B">
        <w:rPr>
          <w:rFonts w:ascii="Times New Roman" w:eastAsia="宋体" w:hAnsi="Times New Roman" w:cs="Times New Roman"/>
          <w:b/>
          <w:bCs/>
          <w:color w:val="000000"/>
          <w:szCs w:val="24"/>
        </w:rPr>
        <w:br w:type="page"/>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二、投标商基本情况表</w:t>
      </w:r>
    </w:p>
    <w:p w:rsidR="00681E1B" w:rsidRPr="00681E1B" w:rsidRDefault="00681E1B" w:rsidP="00681E1B">
      <w:pPr>
        <w:jc w:val="center"/>
        <w:rPr>
          <w:rFonts w:ascii="宋体" w:eastAsia="宋体" w:hAnsi="宋体" w:cs="Arial"/>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681E1B" w:rsidRPr="00681E1B" w:rsidTr="00EE3088">
        <w:trPr>
          <w:trHeight w:val="610"/>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投标商名称</w:t>
            </w:r>
          </w:p>
        </w:tc>
        <w:tc>
          <w:tcPr>
            <w:tcW w:w="7560" w:type="dxa"/>
            <w:gridSpan w:val="11"/>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618"/>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注册地址</w:t>
            </w:r>
          </w:p>
        </w:tc>
        <w:tc>
          <w:tcPr>
            <w:tcW w:w="4680" w:type="dxa"/>
            <w:gridSpan w:val="6"/>
            <w:vAlign w:val="center"/>
          </w:tcPr>
          <w:p w:rsidR="00681E1B" w:rsidRPr="00681E1B" w:rsidRDefault="00681E1B" w:rsidP="00681E1B">
            <w:pPr>
              <w:jc w:val="center"/>
              <w:rPr>
                <w:rFonts w:ascii="宋体" w:eastAsia="宋体" w:hAnsi="宋体" w:cs="Arial"/>
                <w:bCs/>
                <w:color w:val="000000"/>
                <w:szCs w:val="21"/>
              </w:rPr>
            </w:pP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邮政编码</w:t>
            </w:r>
          </w:p>
        </w:tc>
        <w:tc>
          <w:tcPr>
            <w:tcW w:w="1620" w:type="dxa"/>
            <w:gridSpan w:val="2"/>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612"/>
          <w:jc w:val="center"/>
        </w:trPr>
        <w:tc>
          <w:tcPr>
            <w:tcW w:w="1620" w:type="dxa"/>
            <w:vMerge w:val="restart"/>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联系方式</w:t>
            </w:r>
          </w:p>
        </w:tc>
        <w:tc>
          <w:tcPr>
            <w:tcW w:w="108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联系人</w:t>
            </w:r>
          </w:p>
        </w:tc>
        <w:tc>
          <w:tcPr>
            <w:tcW w:w="3600" w:type="dxa"/>
            <w:gridSpan w:val="5"/>
            <w:vAlign w:val="center"/>
          </w:tcPr>
          <w:p w:rsidR="00681E1B" w:rsidRPr="00681E1B" w:rsidRDefault="00681E1B" w:rsidP="00681E1B">
            <w:pPr>
              <w:jc w:val="center"/>
              <w:rPr>
                <w:rFonts w:ascii="宋体" w:eastAsia="宋体" w:hAnsi="宋体" w:cs="Arial"/>
                <w:bCs/>
                <w:color w:val="000000"/>
                <w:szCs w:val="21"/>
              </w:rPr>
            </w:pP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联系电话</w:t>
            </w:r>
          </w:p>
        </w:tc>
        <w:tc>
          <w:tcPr>
            <w:tcW w:w="1620" w:type="dxa"/>
            <w:gridSpan w:val="2"/>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688"/>
          <w:jc w:val="center"/>
        </w:trPr>
        <w:tc>
          <w:tcPr>
            <w:tcW w:w="1620" w:type="dxa"/>
            <w:vMerge/>
            <w:vAlign w:val="center"/>
          </w:tcPr>
          <w:p w:rsidR="00681E1B" w:rsidRPr="00681E1B" w:rsidRDefault="00681E1B" w:rsidP="00681E1B">
            <w:pPr>
              <w:jc w:val="center"/>
              <w:rPr>
                <w:rFonts w:ascii="宋体" w:eastAsia="宋体" w:hAnsi="宋体" w:cs="Arial"/>
                <w:bCs/>
                <w:color w:val="000000"/>
                <w:szCs w:val="21"/>
              </w:rPr>
            </w:pPr>
          </w:p>
        </w:tc>
        <w:tc>
          <w:tcPr>
            <w:tcW w:w="108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传真</w:t>
            </w:r>
          </w:p>
        </w:tc>
        <w:tc>
          <w:tcPr>
            <w:tcW w:w="3600" w:type="dxa"/>
            <w:gridSpan w:val="5"/>
            <w:vAlign w:val="center"/>
          </w:tcPr>
          <w:p w:rsidR="00681E1B" w:rsidRPr="00681E1B" w:rsidRDefault="00681E1B" w:rsidP="00681E1B">
            <w:pPr>
              <w:jc w:val="center"/>
              <w:rPr>
                <w:rFonts w:ascii="宋体" w:eastAsia="宋体" w:hAnsi="宋体" w:cs="Arial"/>
                <w:bCs/>
                <w:color w:val="000000"/>
                <w:szCs w:val="21"/>
              </w:rPr>
            </w:pP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网址</w:t>
            </w:r>
          </w:p>
        </w:tc>
        <w:tc>
          <w:tcPr>
            <w:tcW w:w="1620" w:type="dxa"/>
            <w:gridSpan w:val="2"/>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545"/>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组织结构</w:t>
            </w:r>
          </w:p>
        </w:tc>
        <w:tc>
          <w:tcPr>
            <w:tcW w:w="7560" w:type="dxa"/>
            <w:gridSpan w:val="11"/>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53"/>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法定代表人</w:t>
            </w:r>
          </w:p>
        </w:tc>
        <w:tc>
          <w:tcPr>
            <w:tcW w:w="1260" w:type="dxa"/>
            <w:gridSpan w:val="2"/>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姓名</w:t>
            </w:r>
          </w:p>
        </w:tc>
        <w:tc>
          <w:tcPr>
            <w:tcW w:w="1260" w:type="dxa"/>
            <w:vAlign w:val="center"/>
          </w:tcPr>
          <w:p w:rsidR="00681E1B" w:rsidRPr="00681E1B" w:rsidRDefault="00681E1B" w:rsidP="00681E1B">
            <w:pPr>
              <w:jc w:val="center"/>
              <w:rPr>
                <w:rFonts w:ascii="宋体" w:eastAsia="宋体" w:hAnsi="宋体" w:cs="Arial"/>
                <w:bCs/>
                <w:color w:val="000000"/>
                <w:szCs w:val="21"/>
              </w:rPr>
            </w:pPr>
          </w:p>
        </w:tc>
        <w:tc>
          <w:tcPr>
            <w:tcW w:w="126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技术职称</w:t>
            </w: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联系电话</w:t>
            </w:r>
          </w:p>
        </w:tc>
        <w:tc>
          <w:tcPr>
            <w:tcW w:w="1260" w:type="dxa"/>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58"/>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技术负责人</w:t>
            </w:r>
          </w:p>
        </w:tc>
        <w:tc>
          <w:tcPr>
            <w:tcW w:w="1260" w:type="dxa"/>
            <w:gridSpan w:val="2"/>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姓名</w:t>
            </w:r>
          </w:p>
        </w:tc>
        <w:tc>
          <w:tcPr>
            <w:tcW w:w="1260" w:type="dxa"/>
            <w:vAlign w:val="center"/>
          </w:tcPr>
          <w:p w:rsidR="00681E1B" w:rsidRPr="00681E1B" w:rsidRDefault="00681E1B" w:rsidP="00681E1B">
            <w:pPr>
              <w:jc w:val="center"/>
              <w:rPr>
                <w:rFonts w:ascii="宋体" w:eastAsia="宋体" w:hAnsi="宋体" w:cs="Arial"/>
                <w:bCs/>
                <w:color w:val="000000"/>
                <w:szCs w:val="21"/>
              </w:rPr>
            </w:pPr>
          </w:p>
        </w:tc>
        <w:tc>
          <w:tcPr>
            <w:tcW w:w="126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技术职称</w:t>
            </w: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p>
        </w:tc>
        <w:tc>
          <w:tcPr>
            <w:tcW w:w="126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联系电话</w:t>
            </w:r>
          </w:p>
        </w:tc>
        <w:tc>
          <w:tcPr>
            <w:tcW w:w="1260" w:type="dxa"/>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50"/>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成立时间</w:t>
            </w:r>
          </w:p>
        </w:tc>
        <w:tc>
          <w:tcPr>
            <w:tcW w:w="2520" w:type="dxa"/>
            <w:gridSpan w:val="3"/>
            <w:vAlign w:val="center"/>
          </w:tcPr>
          <w:p w:rsidR="00681E1B" w:rsidRPr="00681E1B" w:rsidRDefault="00681E1B" w:rsidP="00681E1B">
            <w:pPr>
              <w:jc w:val="center"/>
              <w:rPr>
                <w:rFonts w:ascii="宋体" w:eastAsia="宋体" w:hAnsi="宋体" w:cs="Arial"/>
                <w:bCs/>
                <w:color w:val="000000"/>
                <w:szCs w:val="21"/>
              </w:rPr>
            </w:pPr>
          </w:p>
        </w:tc>
        <w:tc>
          <w:tcPr>
            <w:tcW w:w="5040" w:type="dxa"/>
            <w:gridSpan w:val="8"/>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员工总人数：</w:t>
            </w:r>
          </w:p>
        </w:tc>
      </w:tr>
      <w:tr w:rsidR="00681E1B" w:rsidRPr="00681E1B" w:rsidTr="00EE3088">
        <w:trPr>
          <w:trHeight w:val="456"/>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企业资质等级</w:t>
            </w:r>
          </w:p>
        </w:tc>
        <w:tc>
          <w:tcPr>
            <w:tcW w:w="2520" w:type="dxa"/>
            <w:gridSpan w:val="3"/>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2"/>
            <w:vMerge w:val="restart"/>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其中</w:t>
            </w: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项目经理</w:t>
            </w: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63"/>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营业执照</w:t>
            </w:r>
            <w:r w:rsidRPr="00681E1B">
              <w:rPr>
                <w:rFonts w:ascii="Times New Roman" w:eastAsia="宋体" w:hAnsi="Times New Roman" w:cs="Times New Roman" w:hint="eastAsia"/>
                <w:szCs w:val="24"/>
              </w:rPr>
              <w:t>号</w:t>
            </w:r>
          </w:p>
        </w:tc>
        <w:tc>
          <w:tcPr>
            <w:tcW w:w="2520" w:type="dxa"/>
            <w:gridSpan w:val="3"/>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2"/>
            <w:vMerge/>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高级职称人员</w:t>
            </w: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41"/>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注册资金</w:t>
            </w:r>
          </w:p>
        </w:tc>
        <w:tc>
          <w:tcPr>
            <w:tcW w:w="2520" w:type="dxa"/>
            <w:gridSpan w:val="3"/>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2"/>
            <w:vMerge/>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中级职称人员</w:t>
            </w: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61"/>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开户银行</w:t>
            </w:r>
          </w:p>
        </w:tc>
        <w:tc>
          <w:tcPr>
            <w:tcW w:w="2520" w:type="dxa"/>
            <w:gridSpan w:val="3"/>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2"/>
            <w:vMerge/>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初级职称人员</w:t>
            </w: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466"/>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账号</w:t>
            </w:r>
          </w:p>
        </w:tc>
        <w:tc>
          <w:tcPr>
            <w:tcW w:w="2520" w:type="dxa"/>
            <w:gridSpan w:val="3"/>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2"/>
            <w:vMerge/>
            <w:vAlign w:val="center"/>
          </w:tcPr>
          <w:p w:rsidR="00681E1B" w:rsidRPr="00681E1B" w:rsidRDefault="00681E1B" w:rsidP="00681E1B">
            <w:pPr>
              <w:jc w:val="center"/>
              <w:rPr>
                <w:rFonts w:ascii="宋体" w:eastAsia="宋体" w:hAnsi="宋体" w:cs="Arial"/>
                <w:bCs/>
                <w:color w:val="000000"/>
                <w:szCs w:val="21"/>
              </w:rPr>
            </w:pP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技工</w:t>
            </w:r>
          </w:p>
        </w:tc>
        <w:tc>
          <w:tcPr>
            <w:tcW w:w="1680" w:type="dxa"/>
            <w:gridSpan w:val="3"/>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1704"/>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经营范围</w:t>
            </w:r>
          </w:p>
        </w:tc>
        <w:tc>
          <w:tcPr>
            <w:tcW w:w="7560" w:type="dxa"/>
            <w:gridSpan w:val="11"/>
            <w:vAlign w:val="center"/>
          </w:tcPr>
          <w:p w:rsidR="00681E1B" w:rsidRPr="00681E1B" w:rsidRDefault="00681E1B" w:rsidP="00681E1B">
            <w:pPr>
              <w:jc w:val="center"/>
              <w:rPr>
                <w:rFonts w:ascii="宋体" w:eastAsia="宋体" w:hAnsi="宋体" w:cs="Arial"/>
                <w:bCs/>
                <w:color w:val="000000"/>
                <w:szCs w:val="21"/>
              </w:rPr>
            </w:pPr>
          </w:p>
        </w:tc>
      </w:tr>
      <w:tr w:rsidR="00681E1B" w:rsidRPr="00681E1B" w:rsidTr="00EE3088">
        <w:trPr>
          <w:trHeight w:val="717"/>
          <w:jc w:val="center"/>
        </w:trPr>
        <w:tc>
          <w:tcPr>
            <w:tcW w:w="1620" w:type="dxa"/>
            <w:vAlign w:val="center"/>
          </w:tcPr>
          <w:p w:rsidR="00681E1B" w:rsidRPr="00681E1B" w:rsidRDefault="00681E1B" w:rsidP="00681E1B">
            <w:pPr>
              <w:jc w:val="center"/>
              <w:rPr>
                <w:rFonts w:ascii="宋体" w:eastAsia="宋体" w:hAnsi="宋体" w:cs="Arial"/>
                <w:bCs/>
                <w:color w:val="000000"/>
                <w:szCs w:val="21"/>
              </w:rPr>
            </w:pPr>
            <w:r w:rsidRPr="00681E1B">
              <w:rPr>
                <w:rFonts w:ascii="宋体" w:eastAsia="宋体" w:hAnsi="宋体" w:cs="Arial" w:hint="eastAsia"/>
                <w:bCs/>
                <w:color w:val="000000"/>
                <w:szCs w:val="21"/>
              </w:rPr>
              <w:t>备注</w:t>
            </w:r>
          </w:p>
        </w:tc>
        <w:tc>
          <w:tcPr>
            <w:tcW w:w="7560" w:type="dxa"/>
            <w:gridSpan w:val="11"/>
            <w:vAlign w:val="center"/>
          </w:tcPr>
          <w:p w:rsidR="00681E1B" w:rsidRPr="00681E1B" w:rsidRDefault="00681E1B" w:rsidP="00681E1B">
            <w:pPr>
              <w:jc w:val="center"/>
              <w:rPr>
                <w:rFonts w:ascii="宋体" w:eastAsia="宋体" w:hAnsi="宋体" w:cs="Arial"/>
                <w:bCs/>
                <w:color w:val="000000"/>
                <w:szCs w:val="21"/>
              </w:rPr>
            </w:pPr>
          </w:p>
        </w:tc>
      </w:tr>
    </w:tbl>
    <w:p w:rsidR="00681E1B" w:rsidRPr="00681E1B" w:rsidRDefault="00681E1B" w:rsidP="00681E1B">
      <w:pPr>
        <w:adjustRightInd w:val="0"/>
        <w:spacing w:line="400" w:lineRule="exact"/>
        <w:jc w:val="left"/>
        <w:rPr>
          <w:rFonts w:ascii="宋体" w:eastAsia="宋体" w:hAnsi="宋体" w:cs="Times New Roman"/>
          <w:color w:val="000000"/>
          <w:sz w:val="24"/>
          <w:szCs w:val="24"/>
        </w:rPr>
      </w:pPr>
    </w:p>
    <w:p w:rsidR="00681E1B" w:rsidRPr="00681E1B" w:rsidRDefault="00681E1B" w:rsidP="00681E1B">
      <w:pPr>
        <w:adjustRightInd w:val="0"/>
        <w:spacing w:line="400" w:lineRule="exact"/>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投标商名称：XXX（盖单位公章）</w:t>
      </w:r>
    </w:p>
    <w:p w:rsidR="00681E1B" w:rsidRPr="00681E1B" w:rsidRDefault="00681E1B" w:rsidP="00681E1B">
      <w:pPr>
        <w:adjustRightInd w:val="0"/>
        <w:spacing w:line="400" w:lineRule="exact"/>
        <w:jc w:val="left"/>
        <w:rPr>
          <w:rFonts w:ascii="Times New Roman" w:eastAsia="宋体" w:hAnsi="Times New Roman" w:cs="Times New Roman"/>
          <w:bCs/>
          <w:color w:val="000000"/>
          <w:sz w:val="24"/>
          <w:szCs w:val="24"/>
        </w:rPr>
      </w:pPr>
      <w:r w:rsidRPr="00681E1B">
        <w:rPr>
          <w:rFonts w:ascii="Times New Roman" w:eastAsia="宋体" w:hAnsi="Times New Roman" w:cs="Times New Roman" w:hint="eastAsia"/>
          <w:bCs/>
          <w:color w:val="000000"/>
          <w:sz w:val="24"/>
          <w:szCs w:val="24"/>
        </w:rPr>
        <w:t>法定代表人或授权代表（签字或盖章）：</w:t>
      </w:r>
      <w:r w:rsidRPr="00681E1B">
        <w:rPr>
          <w:rFonts w:ascii="Times New Roman" w:eastAsia="宋体" w:hAnsi="Times New Roman" w:cs="Times New Roman" w:hint="eastAsia"/>
          <w:bCs/>
          <w:color w:val="000000"/>
          <w:sz w:val="24"/>
          <w:szCs w:val="24"/>
        </w:rPr>
        <w:t>XXX</w:t>
      </w:r>
    </w:p>
    <w:p w:rsidR="00681E1B" w:rsidRPr="00681E1B" w:rsidRDefault="00681E1B" w:rsidP="00681E1B">
      <w:pPr>
        <w:adjustRightInd w:val="0"/>
        <w:spacing w:line="400" w:lineRule="exact"/>
        <w:jc w:val="left"/>
        <w:rPr>
          <w:rFonts w:ascii="Times New Roman" w:eastAsia="宋体" w:hAnsi="Times New Roman" w:cs="Times New Roman"/>
          <w:bCs/>
          <w:color w:val="000000"/>
          <w:sz w:val="24"/>
          <w:szCs w:val="24"/>
        </w:rPr>
      </w:pPr>
      <w:r w:rsidRPr="00681E1B">
        <w:rPr>
          <w:rFonts w:ascii="Times New Roman" w:eastAsia="宋体" w:hAnsi="Times New Roman" w:cs="Times New Roman" w:hint="eastAsia"/>
          <w:bCs/>
          <w:color w:val="000000"/>
          <w:sz w:val="24"/>
          <w:szCs w:val="24"/>
        </w:rPr>
        <w:t>日期：</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年</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月</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日</w:t>
      </w:r>
    </w:p>
    <w:p w:rsidR="00681E1B" w:rsidRPr="00681E1B" w:rsidRDefault="00681E1B" w:rsidP="00681E1B">
      <w:pPr>
        <w:rPr>
          <w:rFonts w:ascii="宋体" w:eastAsia="宋体" w:hAnsi="宋体" w:cs="Times New Roman"/>
          <w:b/>
          <w:bCs/>
          <w:color w:val="000000"/>
          <w:sz w:val="36"/>
          <w:szCs w:val="24"/>
        </w:rPr>
      </w:pPr>
    </w:p>
    <w:p w:rsidR="00681E1B" w:rsidRPr="00681E1B" w:rsidRDefault="00681E1B" w:rsidP="00681E1B">
      <w:pPr>
        <w:spacing w:line="400" w:lineRule="exact"/>
        <w:ind w:firstLineChars="200" w:firstLine="562"/>
        <w:jc w:val="center"/>
        <w:rPr>
          <w:rFonts w:ascii="宋体" w:eastAsia="黑体" w:hAnsi="宋体" w:cs="Times New Roman"/>
          <w:b/>
          <w:color w:val="000000"/>
          <w:sz w:val="28"/>
          <w:szCs w:val="28"/>
        </w:rPr>
      </w:pPr>
    </w:p>
    <w:p w:rsidR="00681E1B" w:rsidRPr="00681E1B" w:rsidRDefault="00681E1B" w:rsidP="00681E1B">
      <w:pPr>
        <w:spacing w:line="400" w:lineRule="exact"/>
        <w:ind w:firstLineChars="200" w:firstLine="562"/>
        <w:jc w:val="center"/>
        <w:rPr>
          <w:rFonts w:ascii="宋体" w:eastAsia="黑体" w:hAnsi="宋体" w:cs="Times New Roman"/>
          <w:b/>
          <w:color w:val="000000"/>
          <w:sz w:val="28"/>
          <w:szCs w:val="28"/>
        </w:rPr>
      </w:pPr>
    </w:p>
    <w:p w:rsidR="00681E1B" w:rsidRPr="00681E1B" w:rsidRDefault="00681E1B" w:rsidP="00681E1B">
      <w:pPr>
        <w:spacing w:line="400" w:lineRule="exact"/>
        <w:ind w:firstLineChars="200" w:firstLine="562"/>
        <w:jc w:val="center"/>
        <w:rPr>
          <w:rFonts w:ascii="宋体" w:eastAsia="黑体" w:hAnsi="宋体" w:cs="Times New Roman"/>
          <w:b/>
          <w:color w:val="000000"/>
          <w:sz w:val="28"/>
          <w:szCs w:val="28"/>
        </w:rPr>
      </w:pP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三、承诺函</w:t>
      </w:r>
    </w:p>
    <w:p w:rsidR="00681E1B" w:rsidRPr="00681E1B" w:rsidRDefault="00681E1B" w:rsidP="00681E1B">
      <w:pPr>
        <w:spacing w:line="400" w:lineRule="exact"/>
        <w:ind w:firstLineChars="200" w:firstLine="562"/>
        <w:jc w:val="center"/>
        <w:rPr>
          <w:rFonts w:ascii="宋体" w:eastAsia="黑体" w:hAnsi="宋体" w:cs="Times New Roman"/>
          <w:b/>
          <w:color w:val="000000"/>
          <w:sz w:val="28"/>
          <w:szCs w:val="28"/>
        </w:rPr>
      </w:pPr>
    </w:p>
    <w:p w:rsidR="00681E1B" w:rsidRPr="00681E1B" w:rsidRDefault="00681E1B" w:rsidP="00681E1B">
      <w:pP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XXX（采购代理机构名称）：</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我公司作为本次采购项目的投标商，根据磋商文件要求，现郑重承诺如下：</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一、具备《中华人民共和国政府采购法》第二十二条第一款和本项目规定的条件：</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（一）具有独立承担民事责任的能力；</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（二）具有良好的商业信誉和健全的财务会计制度；</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（三）具有履行合同所必需的设备和专业技术能力；</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（四）有依法缴纳税收和社会保障资金的良好记录；</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（五）参加政府采购活动前三年内，在经营活动中没有重大违法记录；</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（六）法律、行政法规规定的其他条件；</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（七）根据采购项目提出的特殊条件。</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三、在参加本次采购活动中，不存在与单位负责人为同一人或者存在直接控股、管理关系的其他投标商参与同一合同项下的政府采购活动的行为。</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四、在参加本次采购活动中，不存在和其他投标商在同一合同项下的采购项目中，同时委托同一个自然人、同一家庭的人员、同一单位的人员作为代理人的行为。</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五、如果有《四川省政府采购当事人诚信管理办法》（</w:t>
      </w:r>
      <w:proofErr w:type="gramStart"/>
      <w:r w:rsidRPr="00681E1B">
        <w:rPr>
          <w:rFonts w:ascii="宋体" w:eastAsia="宋体" w:hAnsi="宋体" w:cs="Times New Roman" w:hint="eastAsia"/>
          <w:color w:val="000000"/>
          <w:sz w:val="24"/>
          <w:szCs w:val="24"/>
        </w:rPr>
        <w:t>川财采</w:t>
      </w:r>
      <w:proofErr w:type="gramEnd"/>
      <w:r w:rsidRPr="00681E1B">
        <w:rPr>
          <w:rFonts w:ascii="宋体" w:eastAsia="宋体" w:hAnsi="宋体" w:cs="Times New Roman" w:hint="eastAsia"/>
          <w:color w:val="000000"/>
          <w:sz w:val="24"/>
          <w:szCs w:val="24"/>
        </w:rPr>
        <w:t>[2015]33号）规定的记入诚信档案的失信行为，将在响应文件中全面如实反映。</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六、响应文件中提供的任何资料和技术、服务、商务等响应承诺情况都是真实的、有效的、合法的。</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sidRPr="00681E1B">
        <w:rPr>
          <w:rFonts w:ascii="宋体" w:eastAsia="宋体" w:hAnsi="宋体" w:cs="Times New Roman" w:hint="eastAsia"/>
          <w:color w:val="000000"/>
          <w:sz w:val="24"/>
          <w:szCs w:val="24"/>
        </w:rPr>
        <w:t>符合磋商</w:t>
      </w:r>
      <w:proofErr w:type="gramEnd"/>
      <w:r w:rsidRPr="00681E1B">
        <w:rPr>
          <w:rFonts w:ascii="宋体" w:eastAsia="宋体" w:hAnsi="宋体" w:cs="Times New Roman" w:hint="eastAsia"/>
          <w:color w:val="000000"/>
          <w:sz w:val="24"/>
          <w:szCs w:val="24"/>
        </w:rPr>
        <w:t>文件要求导致未能成交的，我公司愿意承担相应不利后果。</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本公司对上述承诺的内容事项真实性负责。如经</w:t>
      </w:r>
      <w:r w:rsidRPr="00681E1B">
        <w:rPr>
          <w:rFonts w:ascii="宋体" w:eastAsia="宋体" w:hAnsi="宋体" w:cs="Times New Roman" w:hint="eastAsia"/>
          <w:sz w:val="24"/>
          <w:szCs w:val="24"/>
        </w:rPr>
        <w:t>查实上述承诺的内容事项存在虚假，我公司愿意接受以提供虚假材料谋取成交的法</w:t>
      </w:r>
      <w:r w:rsidRPr="00681E1B">
        <w:rPr>
          <w:rFonts w:ascii="宋体" w:eastAsia="宋体" w:hAnsi="宋体" w:cs="Times New Roman" w:hint="eastAsia"/>
          <w:color w:val="000000"/>
          <w:sz w:val="24"/>
          <w:szCs w:val="24"/>
        </w:rPr>
        <w:t>律责任。</w:t>
      </w:r>
    </w:p>
    <w:p w:rsidR="00681E1B" w:rsidRPr="00681E1B" w:rsidRDefault="00681E1B" w:rsidP="00681E1B">
      <w:pPr>
        <w:rPr>
          <w:rFonts w:ascii="宋体" w:eastAsia="宋体" w:hAnsi="宋体" w:cs="Times New Roman"/>
          <w:color w:val="000000"/>
          <w:sz w:val="24"/>
          <w:szCs w:val="24"/>
        </w:rPr>
      </w:pPr>
    </w:p>
    <w:p w:rsidR="00681E1B" w:rsidRPr="00681E1B" w:rsidRDefault="00681E1B" w:rsidP="00681E1B">
      <w:pPr>
        <w:rPr>
          <w:rFonts w:ascii="宋体" w:eastAsia="宋体" w:hAnsi="宋体" w:cs="Times New Roman"/>
          <w:color w:val="000000"/>
          <w:sz w:val="24"/>
          <w:szCs w:val="24"/>
        </w:rPr>
      </w:pP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法定代表人签字或者加盖个人私章：XXXX</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授权代表签字：XXXX</w:t>
      </w:r>
    </w:p>
    <w:p w:rsidR="00681E1B" w:rsidRPr="00681E1B" w:rsidRDefault="00681E1B" w:rsidP="00681E1B">
      <w:pPr>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投标商名称：XXXX（盖章）</w:t>
      </w:r>
    </w:p>
    <w:p w:rsidR="00681E1B" w:rsidRPr="00681E1B" w:rsidRDefault="00681E1B" w:rsidP="00681E1B">
      <w:pPr>
        <w:ind w:firstLineChars="200" w:firstLine="480"/>
        <w:rPr>
          <w:rFonts w:ascii="宋体" w:eastAsia="宋体" w:hAnsi="宋体" w:cs="Times New Roman"/>
          <w:bCs/>
          <w:color w:val="000000"/>
          <w:sz w:val="24"/>
          <w:szCs w:val="30"/>
        </w:rPr>
      </w:pPr>
      <w:r w:rsidRPr="00681E1B">
        <w:rPr>
          <w:rFonts w:ascii="宋体" w:eastAsia="宋体" w:hAnsi="宋体" w:cs="Times New Roman" w:hint="eastAsia"/>
          <w:color w:val="000000"/>
          <w:sz w:val="24"/>
          <w:szCs w:val="24"/>
        </w:rPr>
        <w:t>日    期：XXX年XXX月XXX日</w:t>
      </w:r>
    </w:p>
    <w:p w:rsidR="00681E1B" w:rsidRPr="00681E1B" w:rsidRDefault="00681E1B" w:rsidP="00681E1B">
      <w:pPr>
        <w:widowControl/>
        <w:jc w:val="left"/>
        <w:rPr>
          <w:rFonts w:ascii="宋体" w:eastAsia="宋体" w:hAnsi="宋体" w:cs="Times New Roman"/>
          <w:bCs/>
          <w:color w:val="000000"/>
          <w:sz w:val="30"/>
          <w:szCs w:val="30"/>
        </w:rPr>
      </w:pPr>
      <w:r w:rsidRPr="00681E1B">
        <w:rPr>
          <w:rFonts w:ascii="宋体" w:eastAsia="宋体" w:hAnsi="宋体" w:cs="Times New Roman"/>
          <w:b/>
          <w:color w:val="000000"/>
          <w:sz w:val="30"/>
          <w:szCs w:val="30"/>
        </w:rPr>
        <w:br w:type="page"/>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四、报价函</w:t>
      </w:r>
    </w:p>
    <w:p w:rsidR="00681E1B" w:rsidRPr="00681E1B" w:rsidRDefault="00681E1B" w:rsidP="00681E1B">
      <w:pPr>
        <w:spacing w:line="360" w:lineRule="auto"/>
        <w:rPr>
          <w:rFonts w:ascii="宋体" w:eastAsia="宋体" w:hAnsi="宋体" w:cs="Times New Roman"/>
          <w:color w:val="000000"/>
          <w:sz w:val="24"/>
          <w:szCs w:val="24"/>
        </w:rPr>
      </w:pPr>
    </w:p>
    <w:p w:rsidR="00681E1B" w:rsidRPr="00681E1B" w:rsidRDefault="00681E1B" w:rsidP="00681E1B">
      <w:pPr>
        <w:spacing w:line="360" w:lineRule="auto"/>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XXX（采购代理机构名称）：</w:t>
      </w:r>
    </w:p>
    <w:p w:rsidR="00681E1B" w:rsidRPr="00681E1B" w:rsidRDefault="00681E1B" w:rsidP="00681E1B">
      <w:pPr>
        <w:spacing w:line="360" w:lineRule="auto"/>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1.我方全面研究了“</w:t>
      </w:r>
      <w:sdt>
        <w:sdtPr>
          <w:rPr>
            <w:rFonts w:ascii="宋体" w:eastAsia="宋体" w:hAnsi="宋体" w:cs="Times New Roman" w:hint="eastAsia"/>
            <w:color w:val="000000"/>
            <w:sz w:val="24"/>
            <w:szCs w:val="24"/>
          </w:rPr>
          <w:alias w:val="A项目名称"/>
          <w:tag w:val="A项目名称"/>
          <w:id w:val="1679072950"/>
          <w:placeholder>
            <w:docPart w:val="4BC9F09C6D404E429732552047891A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hint="eastAsia"/>
              <w:color w:val="000000"/>
              <w:sz w:val="24"/>
              <w:szCs w:val="24"/>
            </w:rPr>
            <w:t>2020年钢琴调律及维护服务(第2次)</w:t>
          </w:r>
        </w:sdtContent>
      </w:sdt>
      <w:r w:rsidRPr="00681E1B">
        <w:rPr>
          <w:rFonts w:ascii="宋体" w:eastAsia="宋体" w:hAnsi="宋体" w:cs="Times New Roman" w:hint="eastAsia"/>
          <w:color w:val="000000"/>
          <w:sz w:val="24"/>
          <w:szCs w:val="24"/>
        </w:rPr>
        <w:t>”项目磋商文件（项目编号：</w:t>
      </w:r>
      <w:sdt>
        <w:sdtPr>
          <w:rPr>
            <w:rFonts w:ascii="宋体" w:eastAsia="宋体" w:hAnsi="Times New Roman" w:cs="Times New Roman" w:hint="eastAsia"/>
            <w:color w:val="000000"/>
            <w:sz w:val="24"/>
            <w:szCs w:val="24"/>
          </w:rPr>
          <w:alias w:val="A项目编号"/>
          <w:tag w:val="A项目编号"/>
          <w:id w:val="-382876185"/>
          <w:placeholder>
            <w:docPart w:val="E0ABED7460744C25B0B344070FB07F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000000"/>
              <w:sz w:val="24"/>
              <w:szCs w:val="24"/>
            </w:rPr>
            <w:t>内师</w:t>
          </w:r>
          <w:proofErr w:type="gramStart"/>
          <w:r>
            <w:rPr>
              <w:rFonts w:ascii="宋体" w:eastAsia="宋体" w:hAnsi="Times New Roman" w:cs="Times New Roman" w:hint="eastAsia"/>
              <w:color w:val="000000"/>
              <w:sz w:val="24"/>
              <w:szCs w:val="24"/>
            </w:rPr>
            <w:t>磋</w:t>
          </w:r>
          <w:proofErr w:type="gramEnd"/>
          <w:r>
            <w:rPr>
              <w:rFonts w:ascii="宋体" w:eastAsia="宋体" w:hAnsi="Times New Roman" w:cs="Times New Roman" w:hint="eastAsia"/>
              <w:color w:val="000000"/>
              <w:sz w:val="24"/>
              <w:szCs w:val="24"/>
            </w:rPr>
            <w:t>[2020]-002号-2</w:t>
          </w:r>
        </w:sdtContent>
      </w:sdt>
      <w:r w:rsidRPr="00681E1B">
        <w:rPr>
          <w:rFonts w:ascii="宋体" w:eastAsia="宋体" w:hAnsi="宋体" w:cs="Times New Roman" w:hint="eastAsia"/>
          <w:color w:val="000000"/>
          <w:sz w:val="24"/>
          <w:szCs w:val="24"/>
        </w:rPr>
        <w:t>），决定参加贵单位组织的本项目磋商采购。</w:t>
      </w:r>
    </w:p>
    <w:p w:rsidR="00681E1B" w:rsidRPr="00681E1B" w:rsidRDefault="00681E1B" w:rsidP="00681E1B">
      <w:pPr>
        <w:spacing w:line="360" w:lineRule="auto"/>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2.我方自愿按照磋商文件规定的各项要求向采购人提供所需货物/服务，总报价为人民币XX元（大写：XXXX）。</w:t>
      </w:r>
    </w:p>
    <w:p w:rsidR="00681E1B" w:rsidRPr="00681E1B" w:rsidRDefault="00681E1B" w:rsidP="00681E1B">
      <w:pPr>
        <w:spacing w:line="360" w:lineRule="auto"/>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3.一旦我方成交，我方将严格履行政府采购合同规定的责任和义务。</w:t>
      </w:r>
    </w:p>
    <w:p w:rsidR="00681E1B" w:rsidRPr="00681E1B" w:rsidRDefault="00681E1B" w:rsidP="00681E1B">
      <w:pPr>
        <w:spacing w:line="360" w:lineRule="auto"/>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4.我方同意本磋商文件依据《四川省政府采购当事人诚信管理办法》（</w:t>
      </w:r>
      <w:proofErr w:type="gramStart"/>
      <w:r w:rsidRPr="00681E1B">
        <w:rPr>
          <w:rFonts w:ascii="宋体" w:eastAsia="宋体" w:hAnsi="宋体" w:cs="Times New Roman" w:hint="eastAsia"/>
          <w:color w:val="000000"/>
          <w:sz w:val="24"/>
          <w:szCs w:val="24"/>
        </w:rPr>
        <w:t>川财采</w:t>
      </w:r>
      <w:proofErr w:type="gramEnd"/>
      <w:r w:rsidRPr="00681E1B">
        <w:rPr>
          <w:rFonts w:ascii="宋体" w:eastAsia="宋体" w:hAnsi="宋体" w:cs="Times New Roman" w:hint="eastAsia"/>
          <w:color w:val="000000"/>
          <w:sz w:val="24"/>
          <w:szCs w:val="24"/>
        </w:rPr>
        <w:t>〔2015〕33号文件）对我方可能存在的失信行为进行惩戒。</w:t>
      </w:r>
    </w:p>
    <w:p w:rsidR="00681E1B" w:rsidRPr="00681E1B" w:rsidRDefault="00681E1B" w:rsidP="00681E1B">
      <w:pPr>
        <w:spacing w:line="360" w:lineRule="auto"/>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5.我方为本项目提交的响应文件正本1份，副本2份，</w:t>
      </w:r>
      <w:proofErr w:type="gramStart"/>
      <w:r w:rsidRPr="00681E1B">
        <w:rPr>
          <w:rFonts w:ascii="宋体" w:eastAsia="宋体" w:hAnsi="宋体" w:cs="Times New Roman" w:hint="eastAsia"/>
          <w:color w:val="000000"/>
          <w:sz w:val="24"/>
          <w:szCs w:val="24"/>
        </w:rPr>
        <w:t>用于磋商</w:t>
      </w:r>
      <w:proofErr w:type="gramEnd"/>
      <w:r w:rsidRPr="00681E1B">
        <w:rPr>
          <w:rFonts w:ascii="宋体" w:eastAsia="宋体" w:hAnsi="宋体" w:cs="Times New Roman" w:hint="eastAsia"/>
          <w:color w:val="000000"/>
          <w:sz w:val="24"/>
          <w:szCs w:val="24"/>
        </w:rPr>
        <w:t>报价。</w:t>
      </w:r>
    </w:p>
    <w:p w:rsidR="00681E1B" w:rsidRPr="00681E1B" w:rsidRDefault="00681E1B" w:rsidP="00681E1B">
      <w:pPr>
        <w:spacing w:line="360" w:lineRule="auto"/>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6.我方愿意提供贵单位可能另外要求的，与磋商报价有关的文件资料，并保证我方已提供和将要提供的文件资料是真实、准确的。</w:t>
      </w:r>
    </w:p>
    <w:p w:rsidR="00681E1B" w:rsidRPr="00681E1B" w:rsidRDefault="00681E1B" w:rsidP="00681E1B">
      <w:pPr>
        <w:spacing w:line="360" w:lineRule="auto"/>
        <w:ind w:firstLineChars="200" w:firstLine="480"/>
        <w:jc w:val="left"/>
        <w:rPr>
          <w:rFonts w:ascii="Times New Roman" w:eastAsia="宋体" w:hAnsi="Times New Roman" w:cs="Times New Roman"/>
          <w:color w:val="000000"/>
          <w:sz w:val="24"/>
          <w:szCs w:val="24"/>
        </w:rPr>
      </w:pPr>
      <w:r w:rsidRPr="00681E1B">
        <w:rPr>
          <w:rFonts w:ascii="宋体" w:eastAsia="宋体" w:hAnsi="宋体" w:cs="Times New Roman" w:hint="eastAsia"/>
          <w:color w:val="000000"/>
          <w:sz w:val="24"/>
          <w:szCs w:val="24"/>
        </w:rPr>
        <w:t>7.本次磋商，我方递交的响应文件有效期为</w:t>
      </w:r>
      <w:r w:rsidRPr="00681E1B">
        <w:rPr>
          <w:rFonts w:ascii="Times New Roman" w:eastAsia="宋体" w:hAnsi="Times New Roman" w:cs="Times New Roman" w:hint="eastAsia"/>
          <w:color w:val="000000"/>
          <w:sz w:val="24"/>
          <w:szCs w:val="24"/>
        </w:rPr>
        <w:t>磋商文件规定起算之日起</w:t>
      </w:r>
      <w:r w:rsidRPr="00681E1B">
        <w:rPr>
          <w:rFonts w:ascii="宋体" w:eastAsia="宋体" w:hAnsi="宋体" w:cs="Times New Roman" w:hint="eastAsia"/>
          <w:color w:val="000000"/>
          <w:sz w:val="24"/>
          <w:szCs w:val="24"/>
        </w:rPr>
        <w:t>90</w:t>
      </w:r>
      <w:r w:rsidRPr="00681E1B">
        <w:rPr>
          <w:rFonts w:ascii="Times New Roman" w:eastAsia="宋体" w:hAnsi="Times New Roman" w:cs="Times New Roman" w:hint="eastAsia"/>
          <w:color w:val="000000"/>
          <w:sz w:val="24"/>
          <w:szCs w:val="24"/>
        </w:rPr>
        <w:t>天。</w:t>
      </w: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投标商名称：XXX（盖单位公章）</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法定代表人或授权代表（签字或盖章）：XXX</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通讯地址：XXX</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邮政编码：XXX</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联系电话：XXX</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传    真：XXX</w:t>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日    期：XXX年XXX月XXX日</w:t>
      </w:r>
    </w:p>
    <w:p w:rsidR="00681E1B" w:rsidRPr="00681E1B" w:rsidRDefault="00681E1B" w:rsidP="00681E1B">
      <w:pPr>
        <w:widowControl/>
        <w:jc w:val="left"/>
        <w:rPr>
          <w:rFonts w:ascii="宋体" w:eastAsia="宋体" w:hAnsi="宋体" w:cs="Times New Roman"/>
          <w:color w:val="000000"/>
          <w:sz w:val="24"/>
          <w:szCs w:val="24"/>
        </w:rPr>
      </w:pPr>
      <w:r w:rsidRPr="00681E1B">
        <w:rPr>
          <w:rFonts w:ascii="宋体" w:eastAsia="宋体" w:hAnsi="宋体" w:cs="Times New Roman"/>
          <w:color w:val="000000"/>
          <w:sz w:val="24"/>
          <w:szCs w:val="24"/>
        </w:rPr>
        <w:br w:type="page"/>
      </w:r>
    </w:p>
    <w:p w:rsidR="00681E1B" w:rsidRPr="00681E1B" w:rsidRDefault="00681E1B" w:rsidP="00681E1B">
      <w:pPr>
        <w:spacing w:line="400" w:lineRule="exact"/>
        <w:ind w:firstLineChars="196" w:firstLine="470"/>
        <w:rPr>
          <w:rFonts w:ascii="宋体" w:eastAsia="宋体" w:hAnsi="宋体" w:cs="Times New Roman"/>
          <w:color w:val="000000"/>
          <w:sz w:val="24"/>
          <w:szCs w:val="24"/>
        </w:rPr>
      </w:pPr>
    </w:p>
    <w:p w:rsidR="00681E1B" w:rsidRPr="00681E1B" w:rsidRDefault="00681E1B" w:rsidP="00681E1B">
      <w:pPr>
        <w:spacing w:line="400" w:lineRule="exact"/>
        <w:ind w:firstLineChars="200" w:firstLine="643"/>
        <w:jc w:val="center"/>
        <w:rPr>
          <w:rFonts w:ascii="黑体" w:eastAsia="黑体" w:hAnsi="Times New Roman" w:cs="Times New Roman"/>
          <w:b/>
          <w:sz w:val="32"/>
          <w:szCs w:val="32"/>
        </w:rPr>
      </w:pPr>
      <w:r w:rsidRPr="00681E1B">
        <w:rPr>
          <w:rFonts w:ascii="黑体" w:eastAsia="黑体" w:hAnsi="Times New Roman" w:cs="Times New Roman" w:hint="eastAsia"/>
          <w:b/>
          <w:sz w:val="32"/>
          <w:szCs w:val="32"/>
        </w:rPr>
        <w:t>五、报价一览表</w:t>
      </w:r>
    </w:p>
    <w:tbl>
      <w:tblPr>
        <w:tblW w:w="0" w:type="auto"/>
        <w:jc w:val="center"/>
        <w:tblLayout w:type="fixed"/>
        <w:tblLook w:val="0000" w:firstRow="0" w:lastRow="0" w:firstColumn="0" w:lastColumn="0" w:noHBand="0" w:noVBand="0"/>
      </w:tblPr>
      <w:tblGrid>
        <w:gridCol w:w="819"/>
        <w:gridCol w:w="1354"/>
        <w:gridCol w:w="719"/>
        <w:gridCol w:w="2703"/>
        <w:gridCol w:w="3625"/>
      </w:tblGrid>
      <w:tr w:rsidR="00681E1B" w:rsidRPr="00681E1B" w:rsidTr="00EE3088">
        <w:trPr>
          <w:trHeight w:val="506"/>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kern w:val="0"/>
                <w:sz w:val="24"/>
                <w:szCs w:val="24"/>
              </w:rPr>
            </w:pPr>
            <w:r w:rsidRPr="00681E1B">
              <w:rPr>
                <w:rFonts w:ascii="宋体" w:eastAsia="宋体" w:hAnsi="宋体" w:cs="宋体" w:hint="eastAsia"/>
                <w:kern w:val="0"/>
                <w:sz w:val="24"/>
                <w:szCs w:val="24"/>
              </w:rPr>
              <w:t>项目名称</w:t>
            </w:r>
          </w:p>
        </w:tc>
        <w:tc>
          <w:tcPr>
            <w:tcW w:w="6328" w:type="dxa"/>
            <w:gridSpan w:val="2"/>
            <w:tcBorders>
              <w:top w:val="single" w:sz="4" w:space="0" w:color="auto"/>
              <w:left w:val="nil"/>
              <w:bottom w:val="single" w:sz="4" w:space="0" w:color="auto"/>
              <w:right w:val="single" w:sz="4" w:space="0" w:color="auto"/>
            </w:tcBorders>
            <w:vAlign w:val="center"/>
          </w:tcPr>
          <w:p w:rsidR="00681E1B" w:rsidRPr="00681E1B" w:rsidRDefault="00681E1B" w:rsidP="00681E1B">
            <w:pPr>
              <w:widowControl/>
              <w:spacing w:line="360" w:lineRule="auto"/>
              <w:rPr>
                <w:rFonts w:ascii="宋体" w:eastAsia="宋体" w:hAnsi="宋体" w:cs="宋体"/>
                <w:kern w:val="0"/>
                <w:sz w:val="24"/>
                <w:szCs w:val="24"/>
              </w:rPr>
            </w:pPr>
            <w:sdt>
              <w:sdtPr>
                <w:rPr>
                  <w:rFonts w:ascii="宋体" w:eastAsia="宋体" w:hAnsi="宋体" w:cs="Times New Roman" w:hint="eastAsia"/>
                  <w:color w:val="000000"/>
                  <w:sz w:val="24"/>
                  <w:szCs w:val="24"/>
                </w:rPr>
                <w:alias w:val="A项目名称"/>
                <w:tag w:val="A项目名称"/>
                <w:id w:val="380367529"/>
                <w:placeholder>
                  <w:docPart w:val="C19F1D9F08BE42EA9EF0269424E7A8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hint="eastAsia"/>
                    <w:color w:val="000000"/>
                    <w:sz w:val="24"/>
                    <w:szCs w:val="24"/>
                  </w:rPr>
                  <w:t>2020年钢琴调律及维护服务(第2次)</w:t>
                </w:r>
              </w:sdtContent>
            </w:sdt>
          </w:p>
        </w:tc>
      </w:tr>
      <w:tr w:rsidR="00681E1B" w:rsidRPr="00681E1B" w:rsidTr="00EE3088">
        <w:trPr>
          <w:trHeight w:val="443"/>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kern w:val="0"/>
                <w:sz w:val="24"/>
                <w:szCs w:val="24"/>
              </w:rPr>
            </w:pPr>
            <w:r w:rsidRPr="00681E1B">
              <w:rPr>
                <w:rFonts w:ascii="宋体" w:eastAsia="宋体" w:hAnsi="宋体" w:cs="宋体" w:hint="eastAsia"/>
                <w:kern w:val="0"/>
                <w:sz w:val="24"/>
                <w:szCs w:val="24"/>
              </w:rPr>
              <w:t>招标编号</w:t>
            </w:r>
          </w:p>
        </w:tc>
        <w:tc>
          <w:tcPr>
            <w:tcW w:w="6328" w:type="dxa"/>
            <w:gridSpan w:val="2"/>
            <w:tcBorders>
              <w:top w:val="single" w:sz="4" w:space="0" w:color="auto"/>
              <w:left w:val="nil"/>
              <w:bottom w:val="single" w:sz="4" w:space="0" w:color="auto"/>
              <w:right w:val="single" w:sz="4" w:space="0" w:color="auto"/>
            </w:tcBorders>
            <w:vAlign w:val="center"/>
          </w:tcPr>
          <w:p w:rsidR="00681E1B" w:rsidRPr="00681E1B" w:rsidRDefault="00681E1B" w:rsidP="00681E1B">
            <w:pPr>
              <w:widowControl/>
              <w:spacing w:line="360" w:lineRule="auto"/>
              <w:rPr>
                <w:rFonts w:ascii="宋体" w:eastAsia="宋体" w:hAnsi="宋体" w:cs="宋体"/>
                <w:kern w:val="0"/>
                <w:sz w:val="24"/>
                <w:szCs w:val="24"/>
              </w:rPr>
            </w:pPr>
            <w:sdt>
              <w:sdtPr>
                <w:rPr>
                  <w:rFonts w:ascii="宋体" w:eastAsia="宋体" w:hAnsi="Times New Roman" w:cs="Times New Roman" w:hint="eastAsia"/>
                  <w:color w:val="000000"/>
                  <w:sz w:val="24"/>
                  <w:szCs w:val="24"/>
                </w:rPr>
                <w:alias w:val="A项目编号"/>
                <w:tag w:val="A项目编号"/>
                <w:id w:val="1074624900"/>
                <w:placeholder>
                  <w:docPart w:val="1394CE49075E4324BDE8AFA9EDCA669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000000"/>
                    <w:sz w:val="24"/>
                    <w:szCs w:val="24"/>
                  </w:rPr>
                  <w:t>内师</w:t>
                </w:r>
                <w:proofErr w:type="gramStart"/>
                <w:r>
                  <w:rPr>
                    <w:rFonts w:ascii="宋体" w:eastAsia="宋体" w:hAnsi="Times New Roman" w:cs="Times New Roman" w:hint="eastAsia"/>
                    <w:color w:val="000000"/>
                    <w:sz w:val="24"/>
                    <w:szCs w:val="24"/>
                  </w:rPr>
                  <w:t>磋</w:t>
                </w:r>
                <w:proofErr w:type="gramEnd"/>
                <w:r>
                  <w:rPr>
                    <w:rFonts w:ascii="宋体" w:eastAsia="宋体" w:hAnsi="Times New Roman" w:cs="Times New Roman" w:hint="eastAsia"/>
                    <w:color w:val="000000"/>
                    <w:sz w:val="24"/>
                    <w:szCs w:val="24"/>
                  </w:rPr>
                  <w:t>[2020]-002号-2</w:t>
                </w:r>
              </w:sdtContent>
            </w:sdt>
          </w:p>
        </w:tc>
      </w:tr>
      <w:tr w:rsidR="00681E1B" w:rsidRPr="00681E1B" w:rsidTr="00EE3088">
        <w:trPr>
          <w:trHeight w:val="443"/>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kern w:val="0"/>
                <w:sz w:val="24"/>
                <w:szCs w:val="24"/>
              </w:rPr>
            </w:pPr>
            <w:r w:rsidRPr="00681E1B">
              <w:rPr>
                <w:rFonts w:ascii="宋体" w:eastAsia="宋体" w:hAnsi="宋体" w:cs="宋体" w:hint="eastAsia"/>
                <w:kern w:val="0"/>
                <w:sz w:val="24"/>
                <w:szCs w:val="24"/>
              </w:rPr>
              <w:t>包件号(如有分包)</w:t>
            </w:r>
          </w:p>
        </w:tc>
        <w:tc>
          <w:tcPr>
            <w:tcW w:w="6328" w:type="dxa"/>
            <w:gridSpan w:val="2"/>
            <w:tcBorders>
              <w:top w:val="single" w:sz="4" w:space="0" w:color="auto"/>
              <w:left w:val="nil"/>
              <w:bottom w:val="single" w:sz="4" w:space="0" w:color="auto"/>
              <w:right w:val="single" w:sz="4" w:space="0" w:color="auto"/>
            </w:tcBorders>
            <w:vAlign w:val="center"/>
          </w:tcPr>
          <w:p w:rsidR="00681E1B" w:rsidRPr="00681E1B" w:rsidRDefault="00681E1B" w:rsidP="00681E1B">
            <w:pPr>
              <w:widowControl/>
              <w:spacing w:line="360" w:lineRule="auto"/>
              <w:rPr>
                <w:rFonts w:ascii="宋体" w:eastAsia="宋体" w:hAnsi="宋体" w:cs="宋体"/>
                <w:sz w:val="24"/>
                <w:szCs w:val="24"/>
                <w:u w:val="single"/>
              </w:rPr>
            </w:pPr>
            <w:r w:rsidRPr="00681E1B">
              <w:rPr>
                <w:rFonts w:ascii="宋体" w:eastAsia="宋体" w:hAnsi="宋体" w:cs="宋体" w:hint="eastAsia"/>
                <w:sz w:val="24"/>
                <w:szCs w:val="24"/>
                <w:u w:val="single"/>
              </w:rPr>
              <w:t>1</w:t>
            </w:r>
          </w:p>
        </w:tc>
      </w:tr>
      <w:tr w:rsidR="00681E1B" w:rsidRPr="00681E1B" w:rsidTr="00EE3088">
        <w:trPr>
          <w:trHeight w:val="960"/>
          <w:jc w:val="center"/>
        </w:trPr>
        <w:tc>
          <w:tcPr>
            <w:tcW w:w="819" w:type="dxa"/>
            <w:tcBorders>
              <w:top w:val="nil"/>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bCs/>
                <w:kern w:val="0"/>
                <w:sz w:val="24"/>
                <w:szCs w:val="24"/>
              </w:rPr>
            </w:pPr>
            <w:r w:rsidRPr="00681E1B">
              <w:rPr>
                <w:rFonts w:ascii="宋体" w:eastAsia="宋体" w:hAnsi="宋体" w:cs="宋体" w:hint="eastAsia"/>
                <w:bCs/>
                <w:kern w:val="0"/>
                <w:sz w:val="24"/>
                <w:szCs w:val="24"/>
              </w:rPr>
              <w:t>序号</w:t>
            </w:r>
          </w:p>
        </w:tc>
        <w:tc>
          <w:tcPr>
            <w:tcW w:w="4776" w:type="dxa"/>
            <w:gridSpan w:val="3"/>
            <w:tcBorders>
              <w:top w:val="nil"/>
              <w:left w:val="nil"/>
              <w:bottom w:val="single" w:sz="4" w:space="0" w:color="auto"/>
              <w:right w:val="single" w:sz="4" w:space="0" w:color="auto"/>
            </w:tcBorders>
            <w:vAlign w:val="center"/>
          </w:tcPr>
          <w:p w:rsidR="00681E1B" w:rsidRPr="00681E1B" w:rsidRDefault="00681E1B" w:rsidP="00681E1B">
            <w:pPr>
              <w:spacing w:line="360" w:lineRule="auto"/>
              <w:jc w:val="center"/>
              <w:rPr>
                <w:rFonts w:ascii="宋体" w:eastAsia="宋体" w:hAnsi="宋体" w:cs="宋体"/>
                <w:bCs/>
                <w:kern w:val="0"/>
                <w:sz w:val="24"/>
                <w:szCs w:val="24"/>
              </w:rPr>
            </w:pPr>
            <w:r w:rsidRPr="00681E1B">
              <w:rPr>
                <w:rFonts w:ascii="宋体" w:eastAsia="宋体" w:hAnsi="宋体" w:cs="宋体" w:hint="eastAsia"/>
                <w:bCs/>
                <w:kern w:val="0"/>
                <w:sz w:val="24"/>
                <w:szCs w:val="24"/>
              </w:rPr>
              <w:t>服务内容</w:t>
            </w:r>
          </w:p>
        </w:tc>
        <w:tc>
          <w:tcPr>
            <w:tcW w:w="3625" w:type="dxa"/>
            <w:tcBorders>
              <w:top w:val="nil"/>
              <w:left w:val="nil"/>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bCs/>
                <w:kern w:val="0"/>
                <w:sz w:val="24"/>
                <w:szCs w:val="24"/>
              </w:rPr>
            </w:pPr>
            <w:r w:rsidRPr="00681E1B">
              <w:rPr>
                <w:rFonts w:ascii="宋体" w:eastAsia="宋体" w:hAnsi="宋体" w:cs="宋体" w:hint="eastAsia"/>
                <w:bCs/>
                <w:kern w:val="0"/>
                <w:sz w:val="24"/>
                <w:szCs w:val="24"/>
              </w:rPr>
              <w:t>单台单次报价（元）</w:t>
            </w:r>
          </w:p>
        </w:tc>
      </w:tr>
      <w:tr w:rsidR="00681E1B" w:rsidRPr="00681E1B" w:rsidTr="00EE3088">
        <w:trPr>
          <w:trHeight w:val="597"/>
          <w:jc w:val="center"/>
        </w:trPr>
        <w:tc>
          <w:tcPr>
            <w:tcW w:w="819" w:type="dxa"/>
            <w:tcBorders>
              <w:top w:val="nil"/>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bCs/>
                <w:kern w:val="0"/>
                <w:sz w:val="24"/>
                <w:szCs w:val="24"/>
              </w:rPr>
            </w:pPr>
            <w:r w:rsidRPr="00681E1B">
              <w:rPr>
                <w:rFonts w:ascii="宋体" w:eastAsia="宋体" w:hAnsi="宋体" w:cs="宋体" w:hint="eastAsia"/>
                <w:bCs/>
                <w:kern w:val="0"/>
                <w:sz w:val="24"/>
                <w:szCs w:val="24"/>
              </w:rPr>
              <w:t>1</w:t>
            </w:r>
          </w:p>
        </w:tc>
        <w:tc>
          <w:tcPr>
            <w:tcW w:w="4776" w:type="dxa"/>
            <w:gridSpan w:val="3"/>
            <w:tcBorders>
              <w:top w:val="nil"/>
              <w:left w:val="nil"/>
              <w:bottom w:val="single" w:sz="4" w:space="0" w:color="auto"/>
              <w:right w:val="single" w:sz="4" w:space="0" w:color="auto"/>
            </w:tcBorders>
            <w:vAlign w:val="center"/>
          </w:tcPr>
          <w:p w:rsidR="00681E1B" w:rsidRPr="00681E1B" w:rsidRDefault="00681E1B" w:rsidP="00681E1B">
            <w:pPr>
              <w:spacing w:line="360" w:lineRule="auto"/>
              <w:jc w:val="center"/>
              <w:rPr>
                <w:rFonts w:ascii="宋体" w:eastAsia="宋体" w:hAnsi="宋体" w:cs="宋体"/>
                <w:bCs/>
                <w:kern w:val="0"/>
                <w:sz w:val="24"/>
                <w:szCs w:val="24"/>
              </w:rPr>
            </w:pPr>
            <w:r w:rsidRPr="00681E1B">
              <w:rPr>
                <w:rFonts w:ascii="宋体" w:eastAsia="宋体" w:hAnsi="宋体" w:cs="宋体" w:hint="eastAsia"/>
                <w:bCs/>
                <w:kern w:val="0"/>
                <w:sz w:val="24"/>
                <w:szCs w:val="24"/>
              </w:rPr>
              <w:t>钢琴调律维修服务</w:t>
            </w:r>
          </w:p>
        </w:tc>
        <w:tc>
          <w:tcPr>
            <w:tcW w:w="3625" w:type="dxa"/>
            <w:tcBorders>
              <w:top w:val="nil"/>
              <w:left w:val="nil"/>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bCs/>
                <w:kern w:val="0"/>
                <w:sz w:val="24"/>
                <w:szCs w:val="24"/>
              </w:rPr>
            </w:pPr>
          </w:p>
        </w:tc>
      </w:tr>
      <w:tr w:rsidR="00681E1B" w:rsidRPr="00681E1B" w:rsidTr="00EE3088">
        <w:trPr>
          <w:trHeight w:val="885"/>
          <w:jc w:val="center"/>
        </w:trPr>
        <w:tc>
          <w:tcPr>
            <w:tcW w:w="5595" w:type="dxa"/>
            <w:gridSpan w:val="4"/>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kern w:val="0"/>
                <w:sz w:val="24"/>
                <w:szCs w:val="24"/>
              </w:rPr>
            </w:pPr>
            <w:r w:rsidRPr="00681E1B">
              <w:rPr>
                <w:rFonts w:ascii="宋体" w:eastAsia="宋体" w:hAnsi="宋体" w:cs="宋体" w:hint="eastAsia"/>
                <w:kern w:val="0"/>
                <w:sz w:val="24"/>
                <w:szCs w:val="24"/>
              </w:rPr>
              <w:t>合  计(元)</w:t>
            </w:r>
          </w:p>
        </w:tc>
        <w:tc>
          <w:tcPr>
            <w:tcW w:w="3625" w:type="dxa"/>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rPr>
                <w:rFonts w:ascii="宋体" w:eastAsia="宋体" w:hAnsi="宋体" w:cs="宋体"/>
                <w:kern w:val="0"/>
                <w:sz w:val="24"/>
                <w:szCs w:val="24"/>
              </w:rPr>
            </w:pPr>
          </w:p>
        </w:tc>
      </w:tr>
      <w:tr w:rsidR="00681E1B" w:rsidRPr="00681E1B" w:rsidTr="00EE3088">
        <w:trPr>
          <w:trHeight w:val="1271"/>
          <w:jc w:val="center"/>
        </w:trPr>
        <w:tc>
          <w:tcPr>
            <w:tcW w:w="2173" w:type="dxa"/>
            <w:gridSpan w:val="2"/>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widowControl/>
              <w:spacing w:line="360" w:lineRule="auto"/>
              <w:jc w:val="center"/>
              <w:rPr>
                <w:rFonts w:ascii="宋体" w:eastAsia="宋体" w:hAnsi="宋体" w:cs="宋体"/>
                <w:kern w:val="0"/>
                <w:sz w:val="24"/>
                <w:szCs w:val="24"/>
              </w:rPr>
            </w:pPr>
            <w:r w:rsidRPr="00681E1B">
              <w:rPr>
                <w:rFonts w:ascii="宋体" w:eastAsia="宋体" w:hAnsi="宋体" w:cs="宋体" w:hint="eastAsia"/>
                <w:kern w:val="0"/>
                <w:sz w:val="24"/>
                <w:szCs w:val="24"/>
              </w:rPr>
              <w:t>总报价</w:t>
            </w:r>
          </w:p>
        </w:tc>
        <w:tc>
          <w:tcPr>
            <w:tcW w:w="7047" w:type="dxa"/>
            <w:gridSpan w:val="3"/>
            <w:tcBorders>
              <w:top w:val="single" w:sz="4" w:space="0" w:color="auto"/>
              <w:left w:val="nil"/>
              <w:bottom w:val="single" w:sz="4" w:space="0" w:color="auto"/>
              <w:right w:val="single" w:sz="4" w:space="0" w:color="auto"/>
            </w:tcBorders>
            <w:vAlign w:val="center"/>
          </w:tcPr>
          <w:p w:rsidR="00681E1B" w:rsidRPr="00681E1B" w:rsidRDefault="00681E1B" w:rsidP="00681E1B">
            <w:pPr>
              <w:widowControl/>
              <w:spacing w:line="360" w:lineRule="auto"/>
              <w:rPr>
                <w:rFonts w:ascii="宋体" w:eastAsia="宋体" w:hAnsi="宋体" w:cs="宋体"/>
                <w:kern w:val="0"/>
                <w:sz w:val="24"/>
                <w:szCs w:val="24"/>
              </w:rPr>
            </w:pPr>
            <w:r w:rsidRPr="00681E1B">
              <w:rPr>
                <w:rFonts w:ascii="宋体" w:eastAsia="宋体" w:hAnsi="宋体" w:cs="宋体" w:hint="eastAsia"/>
                <w:b/>
                <w:sz w:val="24"/>
                <w:szCs w:val="24"/>
              </w:rPr>
              <w:t>人民币大写：</w:t>
            </w:r>
            <w:r w:rsidRPr="00681E1B">
              <w:rPr>
                <w:rFonts w:ascii="宋体" w:eastAsia="宋体" w:hAnsi="宋体" w:cs="宋体" w:hint="eastAsia"/>
                <w:b/>
                <w:sz w:val="24"/>
                <w:szCs w:val="24"/>
                <w:u w:val="single"/>
              </w:rPr>
              <w:t xml:space="preserve">            </w:t>
            </w:r>
            <w:r w:rsidRPr="00681E1B">
              <w:rPr>
                <w:rFonts w:ascii="宋体" w:eastAsia="宋体" w:hAnsi="宋体" w:cs="宋体" w:hint="eastAsia"/>
                <w:b/>
                <w:sz w:val="24"/>
                <w:szCs w:val="24"/>
              </w:rPr>
              <w:t>元（人民币小写：</w:t>
            </w:r>
            <w:r w:rsidRPr="00681E1B">
              <w:rPr>
                <w:rFonts w:ascii="宋体" w:eastAsia="宋体" w:hAnsi="宋体" w:cs="宋体" w:hint="eastAsia"/>
                <w:b/>
                <w:sz w:val="24"/>
                <w:szCs w:val="24"/>
                <w:u w:val="single"/>
              </w:rPr>
              <w:t xml:space="preserve">      </w:t>
            </w:r>
            <w:r w:rsidRPr="00681E1B">
              <w:rPr>
                <w:rFonts w:ascii="宋体" w:eastAsia="宋体" w:hAnsi="宋体" w:cs="宋体" w:hint="eastAsia"/>
                <w:b/>
                <w:sz w:val="24"/>
                <w:szCs w:val="24"/>
              </w:rPr>
              <w:t>元）</w:t>
            </w:r>
          </w:p>
        </w:tc>
      </w:tr>
    </w:tbl>
    <w:p w:rsidR="00681E1B" w:rsidRPr="00681E1B" w:rsidRDefault="00681E1B" w:rsidP="00681E1B">
      <w:pPr>
        <w:spacing w:line="360" w:lineRule="auto"/>
        <w:ind w:firstLineChars="200" w:firstLine="480"/>
        <w:rPr>
          <w:rFonts w:ascii="宋体" w:eastAsia="宋体" w:hAnsi="宋体" w:cs="Times New Roman"/>
          <w:sz w:val="24"/>
          <w:szCs w:val="24"/>
        </w:rPr>
      </w:pPr>
    </w:p>
    <w:p w:rsidR="00681E1B" w:rsidRPr="00681E1B" w:rsidRDefault="00681E1B" w:rsidP="00681E1B">
      <w:pPr>
        <w:spacing w:line="360" w:lineRule="auto"/>
        <w:ind w:firstLineChars="250" w:firstLine="600"/>
        <w:rPr>
          <w:rFonts w:ascii="宋体" w:eastAsia="宋体" w:hAnsi="宋体" w:cs="宋体"/>
          <w:sz w:val="24"/>
          <w:szCs w:val="24"/>
        </w:rPr>
      </w:pPr>
      <w:r w:rsidRPr="00681E1B">
        <w:rPr>
          <w:rFonts w:ascii="宋体" w:eastAsia="宋体" w:hAnsi="宋体" w:cs="宋体" w:hint="eastAsia"/>
          <w:sz w:val="24"/>
          <w:szCs w:val="24"/>
        </w:rPr>
        <w:t>注：1、“总报价”应与“报价函”中“总报价”一致。</w:t>
      </w:r>
    </w:p>
    <w:p w:rsidR="00681E1B" w:rsidRPr="00681E1B" w:rsidRDefault="00681E1B" w:rsidP="00681E1B">
      <w:pPr>
        <w:spacing w:line="400" w:lineRule="exact"/>
        <w:ind w:leftChars="384" w:left="806" w:firstLineChars="100" w:firstLine="240"/>
        <w:rPr>
          <w:rFonts w:ascii="宋体" w:eastAsia="宋体" w:hAnsi="宋体" w:cs="宋体"/>
          <w:sz w:val="24"/>
          <w:szCs w:val="24"/>
        </w:rPr>
      </w:pPr>
      <w:r w:rsidRPr="00681E1B">
        <w:rPr>
          <w:rFonts w:ascii="宋体" w:eastAsia="宋体" w:hAnsi="宋体" w:cs="宋体" w:hint="eastAsia"/>
          <w:sz w:val="24"/>
          <w:szCs w:val="24"/>
        </w:rPr>
        <w:t>2、“报价一览表”为多页的，每页均需由法定代表人或授权代表签字并盖投标人印章。</w:t>
      </w:r>
    </w:p>
    <w:p w:rsidR="00681E1B" w:rsidRPr="00681E1B" w:rsidRDefault="00681E1B" w:rsidP="00681E1B">
      <w:pPr>
        <w:spacing w:line="400" w:lineRule="exact"/>
        <w:ind w:firstLineChars="450" w:firstLine="1080"/>
        <w:jc w:val="left"/>
        <w:rPr>
          <w:rFonts w:ascii="宋体" w:eastAsia="宋体" w:hAnsi="宋体" w:cs="宋体"/>
          <w:sz w:val="24"/>
          <w:szCs w:val="24"/>
        </w:rPr>
      </w:pPr>
      <w:r w:rsidRPr="00681E1B">
        <w:rPr>
          <w:rFonts w:ascii="宋体" w:eastAsia="宋体" w:hAnsi="宋体" w:cs="宋体" w:hint="eastAsia"/>
          <w:sz w:val="24"/>
          <w:szCs w:val="24"/>
        </w:rPr>
        <w:t>3、“报价一览表”以包为单位填写。</w:t>
      </w:r>
    </w:p>
    <w:p w:rsidR="00681E1B" w:rsidRPr="00681E1B" w:rsidRDefault="00681E1B" w:rsidP="00681E1B">
      <w:pPr>
        <w:spacing w:line="400" w:lineRule="exact"/>
        <w:ind w:firstLineChars="200" w:firstLine="480"/>
        <w:jc w:val="left"/>
        <w:rPr>
          <w:rFonts w:ascii="宋体" w:eastAsia="宋体" w:hAnsi="宋体" w:cs="宋体"/>
          <w:sz w:val="24"/>
          <w:szCs w:val="24"/>
        </w:rPr>
      </w:pPr>
    </w:p>
    <w:p w:rsidR="00681E1B" w:rsidRPr="00681E1B" w:rsidRDefault="00681E1B" w:rsidP="00681E1B">
      <w:pPr>
        <w:adjustRightInd w:val="0"/>
        <w:spacing w:line="400" w:lineRule="exact"/>
        <w:ind w:firstLineChars="400" w:firstLine="960"/>
        <w:jc w:val="left"/>
        <w:rPr>
          <w:rFonts w:ascii="宋体" w:eastAsia="宋体" w:hAnsi="宋体" w:cs="宋体"/>
          <w:sz w:val="24"/>
          <w:szCs w:val="24"/>
        </w:rPr>
      </w:pPr>
      <w:r w:rsidRPr="00681E1B">
        <w:rPr>
          <w:rFonts w:ascii="宋体" w:eastAsia="宋体" w:hAnsi="宋体" w:cs="宋体" w:hint="eastAsia"/>
          <w:sz w:val="24"/>
          <w:szCs w:val="24"/>
        </w:rPr>
        <w:t>投标人名称：        （盖章）</w:t>
      </w:r>
    </w:p>
    <w:p w:rsidR="00681E1B" w:rsidRPr="00681E1B" w:rsidRDefault="00681E1B" w:rsidP="00681E1B">
      <w:pPr>
        <w:adjustRightInd w:val="0"/>
        <w:spacing w:line="400" w:lineRule="exact"/>
        <w:ind w:firstLineChars="400" w:firstLine="960"/>
        <w:jc w:val="left"/>
        <w:rPr>
          <w:rFonts w:ascii="宋体" w:eastAsia="宋体" w:hAnsi="宋体" w:cs="宋体"/>
          <w:sz w:val="24"/>
          <w:szCs w:val="24"/>
        </w:rPr>
      </w:pPr>
      <w:r w:rsidRPr="00681E1B">
        <w:rPr>
          <w:rFonts w:ascii="宋体" w:eastAsia="宋体" w:hAnsi="宋体" w:cs="宋体" w:hint="eastAsia"/>
          <w:sz w:val="24"/>
          <w:szCs w:val="24"/>
        </w:rPr>
        <w:t>法定代表人或授权代表（签字）：</w:t>
      </w:r>
    </w:p>
    <w:p w:rsidR="00681E1B" w:rsidRPr="00681E1B" w:rsidRDefault="00681E1B" w:rsidP="00681E1B">
      <w:pPr>
        <w:adjustRightInd w:val="0"/>
        <w:spacing w:line="400" w:lineRule="exact"/>
        <w:ind w:firstLineChars="400" w:firstLine="960"/>
        <w:jc w:val="left"/>
        <w:rPr>
          <w:rFonts w:ascii="宋体" w:eastAsia="宋体" w:hAnsi="宋体" w:cs="宋体"/>
          <w:sz w:val="24"/>
          <w:szCs w:val="24"/>
        </w:rPr>
      </w:pPr>
      <w:r w:rsidRPr="00681E1B">
        <w:rPr>
          <w:rFonts w:ascii="宋体" w:eastAsia="宋体" w:hAnsi="宋体" w:cs="宋体" w:hint="eastAsia"/>
          <w:sz w:val="24"/>
          <w:szCs w:val="24"/>
        </w:rPr>
        <w:t>投标日期：</w:t>
      </w:r>
    </w:p>
    <w:p w:rsidR="00681E1B" w:rsidRPr="00681E1B" w:rsidRDefault="00681E1B" w:rsidP="00681E1B">
      <w:pPr>
        <w:widowControl/>
        <w:jc w:val="left"/>
        <w:rPr>
          <w:rFonts w:ascii="Times New Roman" w:eastAsia="宋体" w:hAnsi="Times New Roman" w:cs="Times New Roman"/>
          <w:color w:val="000000"/>
          <w:sz w:val="24"/>
          <w:szCs w:val="24"/>
        </w:rPr>
      </w:pPr>
      <w:r w:rsidRPr="00681E1B">
        <w:rPr>
          <w:rFonts w:ascii="Times New Roman" w:eastAsia="宋体" w:hAnsi="Times New Roman" w:cs="Times New Roman"/>
          <w:b/>
          <w:bCs/>
          <w:color w:val="000000"/>
          <w:sz w:val="24"/>
          <w:szCs w:val="24"/>
        </w:rPr>
        <w:br w:type="page"/>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六、技术、服务要求应答表</w:t>
      </w:r>
    </w:p>
    <w:p w:rsidR="00681E1B" w:rsidRPr="00681E1B" w:rsidRDefault="00681E1B" w:rsidP="00681E1B">
      <w:pPr>
        <w:rPr>
          <w:rFonts w:ascii="宋体" w:eastAsia="宋体" w:hAnsi="宋体" w:cs="Times New Roman"/>
          <w:color w:val="000000"/>
          <w:sz w:val="24"/>
          <w:szCs w:val="24"/>
        </w:rPr>
      </w:pPr>
    </w:p>
    <w:p w:rsidR="00681E1B" w:rsidRPr="00681E1B" w:rsidRDefault="00681E1B" w:rsidP="00681E1B">
      <w:pP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项目编号：</w:t>
      </w:r>
      <w:sdt>
        <w:sdtPr>
          <w:rPr>
            <w:rFonts w:ascii="宋体" w:eastAsia="宋体" w:hAnsi="Times New Roman" w:cs="Times New Roman" w:hint="eastAsia"/>
            <w:color w:val="000000"/>
            <w:sz w:val="24"/>
            <w:szCs w:val="24"/>
          </w:rPr>
          <w:alias w:val="A项目编号"/>
          <w:tag w:val="A项目编号"/>
          <w:id w:val="-351500073"/>
          <w:placeholder>
            <w:docPart w:val="5B45767AB2864015B90A3006804B06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000000"/>
              <w:sz w:val="24"/>
              <w:szCs w:val="24"/>
            </w:rPr>
            <w:t>内师</w:t>
          </w:r>
          <w:proofErr w:type="gramStart"/>
          <w:r>
            <w:rPr>
              <w:rFonts w:ascii="宋体" w:eastAsia="宋体" w:hAnsi="Times New Roman" w:cs="Times New Roman" w:hint="eastAsia"/>
              <w:color w:val="000000"/>
              <w:sz w:val="24"/>
              <w:szCs w:val="24"/>
            </w:rPr>
            <w:t>磋</w:t>
          </w:r>
          <w:proofErr w:type="gramEnd"/>
          <w:r>
            <w:rPr>
              <w:rFonts w:ascii="宋体" w:eastAsia="宋体" w:hAnsi="Times New Roman" w:cs="Times New Roman" w:hint="eastAsia"/>
              <w:color w:val="000000"/>
              <w:sz w:val="24"/>
              <w:szCs w:val="24"/>
            </w:rPr>
            <w:t>[2020]-002号-2</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681E1B" w:rsidRPr="00681E1B" w:rsidTr="00EE3088">
        <w:trPr>
          <w:trHeight w:val="606"/>
          <w:jc w:val="center"/>
        </w:trPr>
        <w:tc>
          <w:tcPr>
            <w:tcW w:w="956" w:type="dxa"/>
            <w:vAlign w:val="center"/>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序号</w:t>
            </w:r>
          </w:p>
        </w:tc>
        <w:tc>
          <w:tcPr>
            <w:tcW w:w="2795" w:type="dxa"/>
            <w:vAlign w:val="center"/>
          </w:tcPr>
          <w:p w:rsidR="00681E1B" w:rsidRPr="00681E1B" w:rsidRDefault="00681E1B" w:rsidP="00681E1B">
            <w:pPr>
              <w:jc w:val="center"/>
              <w:rPr>
                <w:rFonts w:ascii="宋体" w:eastAsia="宋体" w:hAnsi="宋体" w:cs="Times New Roman"/>
                <w:color w:val="000000"/>
                <w:sz w:val="24"/>
                <w:szCs w:val="24"/>
              </w:rPr>
            </w:pPr>
            <w:proofErr w:type="gramStart"/>
            <w:r w:rsidRPr="00681E1B">
              <w:rPr>
                <w:rFonts w:ascii="宋体" w:eastAsia="宋体" w:hAnsi="宋体" w:cs="Times New Roman" w:hint="eastAsia"/>
                <w:color w:val="000000"/>
                <w:sz w:val="24"/>
                <w:szCs w:val="24"/>
              </w:rPr>
              <w:t>包号</w:t>
            </w:r>
            <w:proofErr w:type="gramEnd"/>
          </w:p>
        </w:tc>
        <w:tc>
          <w:tcPr>
            <w:tcW w:w="2795" w:type="dxa"/>
            <w:vAlign w:val="center"/>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采购文件要求</w:t>
            </w:r>
          </w:p>
        </w:tc>
        <w:tc>
          <w:tcPr>
            <w:tcW w:w="2795" w:type="dxa"/>
            <w:vAlign w:val="center"/>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响应文件响应</w:t>
            </w: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w:t>
            </w:r>
          </w:p>
        </w:tc>
        <w:tc>
          <w:tcPr>
            <w:tcW w:w="2795" w:type="dxa"/>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w:t>
            </w: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bl>
    <w:p w:rsidR="00681E1B" w:rsidRPr="00681E1B" w:rsidRDefault="00681E1B" w:rsidP="00681E1B">
      <w:pPr>
        <w:ind w:firstLineChars="200" w:firstLine="482"/>
        <w:rPr>
          <w:rFonts w:ascii="宋体" w:eastAsia="宋体" w:hAnsi="宋体" w:cs="Times New Roman"/>
          <w:b/>
          <w:color w:val="000000"/>
          <w:sz w:val="24"/>
          <w:szCs w:val="24"/>
        </w:rPr>
      </w:pPr>
    </w:p>
    <w:p w:rsidR="00681E1B" w:rsidRPr="00681E1B" w:rsidRDefault="00681E1B" w:rsidP="00681E1B">
      <w:pPr>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注：投标商必须根据磋商文件要求据实逐条填写，不得虚假响应，</w:t>
      </w:r>
      <w:proofErr w:type="gramStart"/>
      <w:r w:rsidRPr="00681E1B">
        <w:rPr>
          <w:rFonts w:ascii="宋体" w:eastAsia="宋体" w:hAnsi="宋体" w:cs="Times New Roman" w:hint="eastAsia"/>
          <w:color w:val="000000"/>
          <w:sz w:val="24"/>
          <w:szCs w:val="24"/>
        </w:rPr>
        <w:t>虚假响应</w:t>
      </w:r>
      <w:proofErr w:type="gramEnd"/>
      <w:r w:rsidRPr="00681E1B">
        <w:rPr>
          <w:rFonts w:ascii="宋体" w:eastAsia="宋体" w:hAnsi="宋体" w:cs="Times New Roman" w:hint="eastAsia"/>
          <w:color w:val="000000"/>
          <w:sz w:val="24"/>
          <w:szCs w:val="24"/>
        </w:rPr>
        <w:t>的，其响应文件无效并按规定追究其相关责任。</w:t>
      </w: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投标商名称：XXX（盖单位公章）</w:t>
      </w:r>
    </w:p>
    <w:p w:rsidR="00681E1B" w:rsidRPr="00681E1B" w:rsidRDefault="00681E1B" w:rsidP="00681E1B">
      <w:pPr>
        <w:adjustRightInd w:val="0"/>
        <w:spacing w:line="400" w:lineRule="exact"/>
        <w:ind w:firstLineChars="200" w:firstLine="480"/>
        <w:jc w:val="left"/>
        <w:rPr>
          <w:rFonts w:ascii="Times New Roman" w:eastAsia="宋体" w:hAnsi="Times New Roman" w:cs="Times New Roman"/>
          <w:bCs/>
          <w:color w:val="000000"/>
          <w:sz w:val="24"/>
          <w:szCs w:val="24"/>
        </w:rPr>
      </w:pPr>
      <w:r w:rsidRPr="00681E1B">
        <w:rPr>
          <w:rFonts w:ascii="Times New Roman" w:eastAsia="宋体" w:hAnsi="Times New Roman" w:cs="Times New Roman" w:hint="eastAsia"/>
          <w:bCs/>
          <w:color w:val="000000"/>
          <w:sz w:val="24"/>
          <w:szCs w:val="24"/>
        </w:rPr>
        <w:t>法定代表人或授权代表（签字或盖章）：</w:t>
      </w:r>
      <w:r w:rsidRPr="00681E1B">
        <w:rPr>
          <w:rFonts w:ascii="Times New Roman" w:eastAsia="宋体" w:hAnsi="Times New Roman" w:cs="Times New Roman" w:hint="eastAsia"/>
          <w:bCs/>
          <w:color w:val="000000"/>
          <w:sz w:val="24"/>
          <w:szCs w:val="24"/>
        </w:rPr>
        <w:t>XXX</w:t>
      </w:r>
    </w:p>
    <w:p w:rsidR="00681E1B" w:rsidRPr="00681E1B" w:rsidRDefault="00681E1B" w:rsidP="00681E1B">
      <w:pPr>
        <w:adjustRightInd w:val="0"/>
        <w:spacing w:line="400" w:lineRule="exact"/>
        <w:ind w:firstLineChars="225" w:firstLine="540"/>
        <w:jc w:val="left"/>
        <w:rPr>
          <w:rFonts w:ascii="Times New Roman" w:eastAsia="宋体" w:hAnsi="Times New Roman" w:cs="Times New Roman"/>
          <w:bCs/>
          <w:color w:val="000000"/>
          <w:sz w:val="24"/>
          <w:szCs w:val="24"/>
        </w:rPr>
      </w:pPr>
      <w:r w:rsidRPr="00681E1B">
        <w:rPr>
          <w:rFonts w:ascii="Times New Roman" w:eastAsia="宋体" w:hAnsi="Times New Roman" w:cs="Times New Roman" w:hint="eastAsia"/>
          <w:bCs/>
          <w:color w:val="000000"/>
          <w:sz w:val="24"/>
          <w:szCs w:val="24"/>
        </w:rPr>
        <w:t>日期</w:t>
      </w:r>
      <w:r w:rsidRPr="00681E1B">
        <w:rPr>
          <w:rFonts w:ascii="宋体" w:eastAsia="宋体" w:hAnsi="宋体" w:cs="Times New Roman" w:hint="eastAsia"/>
          <w:color w:val="000000"/>
          <w:sz w:val="24"/>
          <w:szCs w:val="24"/>
        </w:rPr>
        <w:t>：</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年</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月</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日</w:t>
      </w:r>
    </w:p>
    <w:p w:rsidR="00681E1B" w:rsidRPr="00681E1B" w:rsidRDefault="00681E1B" w:rsidP="00681E1B">
      <w:pPr>
        <w:widowControl/>
        <w:jc w:val="left"/>
        <w:rPr>
          <w:rFonts w:ascii="宋体" w:eastAsia="宋体" w:hAnsi="宋体" w:cs="Times New Roman"/>
          <w:color w:val="000000"/>
          <w:szCs w:val="24"/>
        </w:rPr>
      </w:pPr>
      <w:r w:rsidRPr="00681E1B">
        <w:rPr>
          <w:rFonts w:ascii="宋体" w:eastAsia="宋体" w:hAnsi="宋体" w:cs="Times New Roman"/>
          <w:color w:val="000000"/>
          <w:szCs w:val="24"/>
        </w:rPr>
        <w:br w:type="page"/>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七、商务应答表</w:t>
      </w:r>
    </w:p>
    <w:p w:rsidR="00681E1B" w:rsidRPr="00681E1B" w:rsidRDefault="00681E1B" w:rsidP="00681E1B">
      <w:pP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项目编号：</w:t>
      </w:r>
      <w:sdt>
        <w:sdtPr>
          <w:rPr>
            <w:rFonts w:ascii="宋体" w:eastAsia="宋体" w:hAnsi="Times New Roman" w:cs="Times New Roman" w:hint="eastAsia"/>
            <w:color w:val="000000"/>
            <w:sz w:val="24"/>
            <w:szCs w:val="24"/>
          </w:rPr>
          <w:alias w:val="A项目编号"/>
          <w:tag w:val="A项目编号"/>
          <w:id w:val="1358856030"/>
          <w:placeholder>
            <w:docPart w:val="2EF3EC58CD944CC1B7F8DB0A9C6E408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000000"/>
              <w:sz w:val="24"/>
              <w:szCs w:val="24"/>
            </w:rPr>
            <w:t>内师</w:t>
          </w:r>
          <w:proofErr w:type="gramStart"/>
          <w:r>
            <w:rPr>
              <w:rFonts w:ascii="宋体" w:eastAsia="宋体" w:hAnsi="Times New Roman" w:cs="Times New Roman" w:hint="eastAsia"/>
              <w:color w:val="000000"/>
              <w:sz w:val="24"/>
              <w:szCs w:val="24"/>
            </w:rPr>
            <w:t>磋</w:t>
          </w:r>
          <w:proofErr w:type="gramEnd"/>
          <w:r>
            <w:rPr>
              <w:rFonts w:ascii="宋体" w:eastAsia="宋体" w:hAnsi="Times New Roman" w:cs="Times New Roman" w:hint="eastAsia"/>
              <w:color w:val="000000"/>
              <w:sz w:val="24"/>
              <w:szCs w:val="24"/>
            </w:rPr>
            <w:t>[2020]-002号-2</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681E1B" w:rsidRPr="00681E1B" w:rsidTr="00EE3088">
        <w:trPr>
          <w:trHeight w:val="606"/>
          <w:jc w:val="center"/>
        </w:trPr>
        <w:tc>
          <w:tcPr>
            <w:tcW w:w="956" w:type="dxa"/>
            <w:vAlign w:val="center"/>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序号</w:t>
            </w:r>
          </w:p>
        </w:tc>
        <w:tc>
          <w:tcPr>
            <w:tcW w:w="2795" w:type="dxa"/>
            <w:vAlign w:val="center"/>
          </w:tcPr>
          <w:p w:rsidR="00681E1B" w:rsidRPr="00681E1B" w:rsidRDefault="00681E1B" w:rsidP="00681E1B">
            <w:pPr>
              <w:jc w:val="center"/>
              <w:rPr>
                <w:rFonts w:ascii="宋体" w:eastAsia="宋体" w:hAnsi="宋体" w:cs="Times New Roman"/>
                <w:color w:val="000000"/>
                <w:sz w:val="24"/>
                <w:szCs w:val="24"/>
              </w:rPr>
            </w:pPr>
            <w:proofErr w:type="gramStart"/>
            <w:r w:rsidRPr="00681E1B">
              <w:rPr>
                <w:rFonts w:ascii="宋体" w:eastAsia="宋体" w:hAnsi="宋体" w:cs="Times New Roman" w:hint="eastAsia"/>
                <w:color w:val="000000"/>
                <w:sz w:val="24"/>
                <w:szCs w:val="24"/>
              </w:rPr>
              <w:t>包号</w:t>
            </w:r>
            <w:proofErr w:type="gramEnd"/>
          </w:p>
        </w:tc>
        <w:tc>
          <w:tcPr>
            <w:tcW w:w="2795" w:type="dxa"/>
            <w:vAlign w:val="center"/>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采购文件要求</w:t>
            </w:r>
          </w:p>
        </w:tc>
        <w:tc>
          <w:tcPr>
            <w:tcW w:w="2795" w:type="dxa"/>
            <w:vAlign w:val="center"/>
          </w:tcPr>
          <w:p w:rsidR="00681E1B" w:rsidRPr="00681E1B" w:rsidRDefault="00681E1B" w:rsidP="00681E1B">
            <w:pPr>
              <w:jc w:val="center"/>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响应文件响应</w:t>
            </w: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r w:rsidR="00681E1B" w:rsidRPr="00681E1B" w:rsidTr="00EE3088">
        <w:trPr>
          <w:trHeight w:val="1080"/>
          <w:jc w:val="center"/>
        </w:trPr>
        <w:tc>
          <w:tcPr>
            <w:tcW w:w="956"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c>
          <w:tcPr>
            <w:tcW w:w="2795" w:type="dxa"/>
          </w:tcPr>
          <w:p w:rsidR="00681E1B" w:rsidRPr="00681E1B" w:rsidRDefault="00681E1B" w:rsidP="00681E1B">
            <w:pPr>
              <w:jc w:val="center"/>
              <w:rPr>
                <w:rFonts w:ascii="宋体" w:eastAsia="宋体" w:hAnsi="宋体" w:cs="Times New Roman"/>
                <w:color w:val="000000"/>
                <w:sz w:val="24"/>
                <w:szCs w:val="24"/>
              </w:rPr>
            </w:pPr>
          </w:p>
        </w:tc>
      </w:tr>
    </w:tbl>
    <w:p w:rsidR="00681E1B" w:rsidRPr="00681E1B" w:rsidRDefault="00681E1B" w:rsidP="00681E1B">
      <w:pPr>
        <w:ind w:firstLineChars="200" w:firstLine="482"/>
        <w:rPr>
          <w:rFonts w:ascii="宋体" w:eastAsia="宋体" w:hAnsi="宋体" w:cs="Times New Roman"/>
          <w:b/>
          <w:color w:val="000000"/>
          <w:sz w:val="24"/>
          <w:szCs w:val="24"/>
        </w:rPr>
      </w:pPr>
    </w:p>
    <w:p w:rsidR="00681E1B" w:rsidRPr="00681E1B" w:rsidRDefault="00681E1B" w:rsidP="00681E1B">
      <w:pPr>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注意：投标商必须据实填写，不得虚假响应，</w:t>
      </w:r>
      <w:proofErr w:type="gramStart"/>
      <w:r w:rsidRPr="00681E1B">
        <w:rPr>
          <w:rFonts w:ascii="宋体" w:eastAsia="宋体" w:hAnsi="宋体" w:cs="Times New Roman" w:hint="eastAsia"/>
          <w:color w:val="000000"/>
          <w:sz w:val="24"/>
          <w:szCs w:val="24"/>
        </w:rPr>
        <w:t>虚假响应</w:t>
      </w:r>
      <w:proofErr w:type="gramEnd"/>
      <w:r w:rsidRPr="00681E1B">
        <w:rPr>
          <w:rFonts w:ascii="宋体" w:eastAsia="宋体" w:hAnsi="宋体" w:cs="Times New Roman" w:hint="eastAsia"/>
          <w:color w:val="000000"/>
          <w:sz w:val="24"/>
          <w:szCs w:val="24"/>
        </w:rPr>
        <w:t>的，其响应文件无效并按规定追究其相关责任。</w:t>
      </w: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p>
    <w:p w:rsidR="00681E1B" w:rsidRPr="00681E1B" w:rsidRDefault="00681E1B" w:rsidP="00681E1B">
      <w:pPr>
        <w:adjustRightInd w:val="0"/>
        <w:spacing w:line="400" w:lineRule="exact"/>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投标商人名称：XXX（盖单位公章）</w:t>
      </w:r>
    </w:p>
    <w:p w:rsidR="00681E1B" w:rsidRPr="00681E1B" w:rsidRDefault="00681E1B" w:rsidP="00681E1B">
      <w:pPr>
        <w:adjustRightInd w:val="0"/>
        <w:spacing w:line="400" w:lineRule="exact"/>
        <w:ind w:firstLineChars="225" w:firstLine="540"/>
        <w:jc w:val="left"/>
        <w:rPr>
          <w:rFonts w:ascii="Times New Roman" w:eastAsia="宋体" w:hAnsi="Times New Roman" w:cs="Times New Roman"/>
          <w:bCs/>
          <w:color w:val="000000"/>
          <w:sz w:val="24"/>
          <w:szCs w:val="24"/>
        </w:rPr>
      </w:pPr>
      <w:r w:rsidRPr="00681E1B">
        <w:rPr>
          <w:rFonts w:ascii="Times New Roman" w:eastAsia="宋体" w:hAnsi="Times New Roman" w:cs="Times New Roman" w:hint="eastAsia"/>
          <w:bCs/>
          <w:color w:val="000000"/>
          <w:sz w:val="24"/>
          <w:szCs w:val="24"/>
        </w:rPr>
        <w:t>法定代表人或授权代表（签字或盖章）：</w:t>
      </w:r>
      <w:r w:rsidRPr="00681E1B">
        <w:rPr>
          <w:rFonts w:ascii="Times New Roman" w:eastAsia="宋体" w:hAnsi="Times New Roman" w:cs="Times New Roman" w:hint="eastAsia"/>
          <w:bCs/>
          <w:color w:val="000000"/>
          <w:sz w:val="24"/>
          <w:szCs w:val="24"/>
        </w:rPr>
        <w:t>XXX</w:t>
      </w:r>
    </w:p>
    <w:p w:rsidR="00681E1B" w:rsidRPr="00681E1B" w:rsidRDefault="00681E1B" w:rsidP="00681E1B">
      <w:pPr>
        <w:adjustRightInd w:val="0"/>
        <w:spacing w:line="400" w:lineRule="exact"/>
        <w:ind w:firstLineChars="225" w:firstLine="540"/>
        <w:jc w:val="left"/>
        <w:rPr>
          <w:rFonts w:ascii="Times New Roman" w:eastAsia="宋体" w:hAnsi="Times New Roman" w:cs="Times New Roman"/>
          <w:bCs/>
          <w:color w:val="000000"/>
          <w:sz w:val="24"/>
          <w:szCs w:val="24"/>
        </w:rPr>
      </w:pPr>
      <w:r w:rsidRPr="00681E1B">
        <w:rPr>
          <w:rFonts w:ascii="Times New Roman" w:eastAsia="宋体" w:hAnsi="Times New Roman" w:cs="Times New Roman" w:hint="eastAsia"/>
          <w:bCs/>
          <w:color w:val="000000"/>
          <w:sz w:val="24"/>
          <w:szCs w:val="24"/>
        </w:rPr>
        <w:t>日期：</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年</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月</w:t>
      </w:r>
      <w:r w:rsidRPr="00681E1B">
        <w:rPr>
          <w:rFonts w:ascii="Times New Roman" w:eastAsia="宋体" w:hAnsi="Times New Roman" w:cs="Times New Roman" w:hint="eastAsia"/>
          <w:bCs/>
          <w:color w:val="000000"/>
          <w:sz w:val="24"/>
          <w:szCs w:val="24"/>
        </w:rPr>
        <w:t>XXX</w:t>
      </w:r>
      <w:r w:rsidRPr="00681E1B">
        <w:rPr>
          <w:rFonts w:ascii="Times New Roman" w:eastAsia="宋体" w:hAnsi="Times New Roman" w:cs="Times New Roman" w:hint="eastAsia"/>
          <w:bCs/>
          <w:color w:val="000000"/>
          <w:sz w:val="24"/>
          <w:szCs w:val="24"/>
        </w:rPr>
        <w:t>日</w:t>
      </w:r>
    </w:p>
    <w:p w:rsidR="00681E1B" w:rsidRPr="00681E1B" w:rsidRDefault="00681E1B" w:rsidP="00681E1B">
      <w:pPr>
        <w:tabs>
          <w:tab w:val="left" w:pos="0"/>
        </w:tabs>
        <w:spacing w:after="120" w:line="480" w:lineRule="auto"/>
        <w:ind w:leftChars="200" w:left="420"/>
        <w:jc w:val="center"/>
        <w:rPr>
          <w:rFonts w:ascii="Times New Roman" w:eastAsia="宋体" w:hAnsi="Times New Roman" w:cs="Times New Roman"/>
          <w:color w:val="000000"/>
          <w:szCs w:val="24"/>
        </w:rPr>
      </w:pPr>
    </w:p>
    <w:p w:rsidR="00681E1B" w:rsidRPr="00681E1B" w:rsidRDefault="00681E1B" w:rsidP="00681E1B">
      <w:pPr>
        <w:tabs>
          <w:tab w:val="left" w:pos="0"/>
        </w:tabs>
        <w:spacing w:after="120" w:line="480" w:lineRule="auto"/>
        <w:ind w:leftChars="200" w:left="420"/>
        <w:jc w:val="center"/>
        <w:rPr>
          <w:rFonts w:ascii="Times New Roman" w:eastAsia="宋体" w:hAnsi="Times New Roman" w:cs="Times New Roman"/>
          <w:color w:val="000000"/>
          <w:szCs w:val="24"/>
        </w:rPr>
      </w:pPr>
    </w:p>
    <w:p w:rsidR="00681E1B" w:rsidRPr="00681E1B" w:rsidRDefault="00681E1B" w:rsidP="00681E1B">
      <w:pPr>
        <w:tabs>
          <w:tab w:val="left" w:pos="0"/>
        </w:tabs>
        <w:spacing w:after="120" w:line="480" w:lineRule="auto"/>
        <w:ind w:leftChars="200" w:left="420"/>
        <w:jc w:val="center"/>
        <w:rPr>
          <w:rFonts w:ascii="Times New Roman" w:eastAsia="宋体" w:hAnsi="Times New Roman" w:cs="Times New Roman"/>
          <w:color w:val="000000"/>
          <w:szCs w:val="24"/>
        </w:rPr>
      </w:pPr>
    </w:p>
    <w:p w:rsidR="00681E1B" w:rsidRPr="00681E1B" w:rsidRDefault="00681E1B" w:rsidP="00681E1B">
      <w:pPr>
        <w:adjustRightInd w:val="0"/>
        <w:spacing w:line="400" w:lineRule="exact"/>
        <w:jc w:val="left"/>
        <w:rPr>
          <w:rFonts w:ascii="宋体" w:eastAsia="宋体" w:hAnsi="宋体" w:cs="Times New Roman"/>
          <w:color w:val="000000"/>
          <w:sz w:val="28"/>
          <w:szCs w:val="24"/>
        </w:rPr>
        <w:sectPr w:rsidR="00681E1B" w:rsidRPr="00681E1B" w:rsidSect="006550B6">
          <w:footerReference w:type="default" r:id="rId10"/>
          <w:pgSz w:w="13551" w:h="16840"/>
          <w:pgMar w:top="1440" w:right="1418" w:bottom="1440" w:left="1418" w:header="851" w:footer="992" w:gutter="0"/>
          <w:cols w:space="720"/>
          <w:docGrid w:linePitch="312"/>
        </w:sectPr>
      </w:pP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八、投标</w:t>
      </w:r>
      <w:proofErr w:type="gramStart"/>
      <w:r w:rsidRPr="00681E1B">
        <w:rPr>
          <w:rFonts w:ascii="Arial" w:eastAsia="黑体" w:hAnsi="Arial" w:cs="Times New Roman" w:hint="eastAsia"/>
          <w:b/>
          <w:bCs/>
          <w:color w:val="000000"/>
          <w:sz w:val="32"/>
          <w:szCs w:val="32"/>
        </w:rPr>
        <w:t>商类似</w:t>
      </w:r>
      <w:proofErr w:type="gramEnd"/>
      <w:r w:rsidRPr="00681E1B">
        <w:rPr>
          <w:rFonts w:ascii="Arial" w:eastAsia="黑体" w:hAnsi="Arial" w:cs="Times New Roman" w:hint="eastAsia"/>
          <w:b/>
          <w:bCs/>
          <w:color w:val="000000"/>
          <w:sz w:val="32"/>
          <w:szCs w:val="32"/>
        </w:rPr>
        <w:t>项目业绩一览表</w:t>
      </w:r>
    </w:p>
    <w:p w:rsidR="00681E1B" w:rsidRPr="00681E1B" w:rsidRDefault="00681E1B" w:rsidP="00681E1B">
      <w:pPr>
        <w:spacing w:line="400" w:lineRule="exact"/>
        <w:rPr>
          <w:rFonts w:ascii="宋体" w:eastAsia="宋体" w:hAnsi="宋体" w:cs="Arial"/>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711"/>
        <w:gridCol w:w="1280"/>
        <w:gridCol w:w="10"/>
      </w:tblGrid>
      <w:tr w:rsidR="00681E1B" w:rsidRPr="00681E1B" w:rsidTr="00EE3088">
        <w:trPr>
          <w:cantSplit/>
          <w:trHeight w:val="600"/>
          <w:jc w:val="center"/>
        </w:trPr>
        <w:tc>
          <w:tcPr>
            <w:tcW w:w="718" w:type="dxa"/>
            <w:tcBorders>
              <w:top w:val="single" w:sz="4" w:space="0" w:color="auto"/>
            </w:tcBorders>
            <w:vAlign w:val="center"/>
          </w:tcPr>
          <w:p w:rsidR="00681E1B" w:rsidRPr="00681E1B" w:rsidRDefault="00681E1B" w:rsidP="00681E1B">
            <w:pPr>
              <w:spacing w:line="400" w:lineRule="exact"/>
              <w:ind w:firstLineChars="50" w:firstLine="105"/>
              <w:jc w:val="center"/>
              <w:rPr>
                <w:rFonts w:ascii="宋体" w:eastAsia="宋体" w:hAnsi="宋体" w:cs="Arial"/>
                <w:b/>
                <w:color w:val="000000"/>
                <w:szCs w:val="24"/>
              </w:rPr>
            </w:pPr>
            <w:r w:rsidRPr="00681E1B">
              <w:rPr>
                <w:rFonts w:ascii="宋体" w:eastAsia="宋体" w:hAnsi="宋体" w:cs="Arial" w:hint="eastAsia"/>
                <w:b/>
                <w:color w:val="000000"/>
                <w:szCs w:val="24"/>
              </w:rPr>
              <w:t>年份</w:t>
            </w:r>
          </w:p>
        </w:tc>
        <w:tc>
          <w:tcPr>
            <w:tcW w:w="1439" w:type="dxa"/>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hint="eastAsia"/>
                <w:b/>
                <w:color w:val="000000"/>
                <w:szCs w:val="24"/>
              </w:rPr>
              <w:t>用户名称</w:t>
            </w:r>
          </w:p>
        </w:tc>
        <w:tc>
          <w:tcPr>
            <w:tcW w:w="1319" w:type="dxa"/>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b/>
                <w:color w:val="000000"/>
                <w:szCs w:val="24"/>
              </w:rPr>
              <w:t>项目名称</w:t>
            </w:r>
          </w:p>
        </w:tc>
        <w:tc>
          <w:tcPr>
            <w:tcW w:w="1160" w:type="dxa"/>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b/>
                <w:color w:val="000000"/>
                <w:szCs w:val="24"/>
              </w:rPr>
              <w:t>完成时间</w:t>
            </w:r>
          </w:p>
        </w:tc>
        <w:tc>
          <w:tcPr>
            <w:tcW w:w="1421" w:type="dxa"/>
            <w:gridSpan w:val="2"/>
            <w:vAlign w:val="center"/>
          </w:tcPr>
          <w:p w:rsidR="00681E1B" w:rsidRPr="00681E1B" w:rsidRDefault="00681E1B" w:rsidP="00681E1B">
            <w:pPr>
              <w:spacing w:line="400" w:lineRule="exact"/>
              <w:ind w:firstLineChars="50" w:firstLine="105"/>
              <w:jc w:val="center"/>
              <w:rPr>
                <w:rFonts w:ascii="宋体" w:eastAsia="宋体" w:hAnsi="宋体" w:cs="Arial"/>
                <w:b/>
                <w:color w:val="000000"/>
                <w:szCs w:val="24"/>
              </w:rPr>
            </w:pPr>
            <w:r w:rsidRPr="00681E1B">
              <w:rPr>
                <w:rFonts w:ascii="宋体" w:eastAsia="宋体" w:hAnsi="宋体" w:cs="Arial"/>
                <w:b/>
                <w:color w:val="000000"/>
                <w:szCs w:val="24"/>
              </w:rPr>
              <w:t>合同金额</w:t>
            </w:r>
          </w:p>
        </w:tc>
        <w:tc>
          <w:tcPr>
            <w:tcW w:w="1711"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hint="eastAsia"/>
                <w:b/>
                <w:color w:val="000000"/>
                <w:szCs w:val="24"/>
              </w:rPr>
              <w:t>是否通过验收</w:t>
            </w: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hint="eastAsia"/>
                <w:b/>
                <w:color w:val="000000"/>
                <w:szCs w:val="24"/>
              </w:rPr>
              <w:t>备注</w:t>
            </w: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gridAfter w:val="1"/>
          <w:wAfter w:w="10" w:type="dxa"/>
          <w:cantSplit/>
          <w:trHeight w:val="600"/>
          <w:jc w:val="center"/>
        </w:trPr>
        <w:tc>
          <w:tcPr>
            <w:tcW w:w="718" w:type="dxa"/>
            <w:tcBorders>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439"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319"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160"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415"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717" w:type="dxa"/>
            <w:gridSpan w:val="2"/>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280" w:type="dxa"/>
            <w:tcBorders>
              <w:lef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rPr>
                <w:rFonts w:ascii="宋体" w:eastAsia="宋体" w:hAnsi="宋体" w:cs="Arial"/>
                <w:color w:val="000000"/>
                <w:szCs w:val="24"/>
              </w:rPr>
            </w:pPr>
          </w:p>
        </w:tc>
        <w:tc>
          <w:tcPr>
            <w:tcW w:w="1439" w:type="dxa"/>
            <w:vAlign w:val="center"/>
          </w:tcPr>
          <w:p w:rsidR="00681E1B" w:rsidRPr="00681E1B" w:rsidRDefault="00681E1B" w:rsidP="00681E1B">
            <w:pPr>
              <w:spacing w:line="400" w:lineRule="exact"/>
              <w:rPr>
                <w:rFonts w:ascii="宋体" w:eastAsia="宋体" w:hAnsi="宋体" w:cs="Arial"/>
                <w:color w:val="000000"/>
                <w:szCs w:val="24"/>
              </w:rPr>
            </w:pPr>
          </w:p>
        </w:tc>
        <w:tc>
          <w:tcPr>
            <w:tcW w:w="1319" w:type="dxa"/>
            <w:vAlign w:val="center"/>
          </w:tcPr>
          <w:p w:rsidR="00681E1B" w:rsidRPr="00681E1B" w:rsidRDefault="00681E1B" w:rsidP="00681E1B">
            <w:pPr>
              <w:spacing w:line="400" w:lineRule="exact"/>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rPr>
                <w:rFonts w:ascii="宋体" w:eastAsia="宋体" w:hAnsi="宋体" w:cs="Arial"/>
                <w:color w:val="000000"/>
                <w:szCs w:val="24"/>
              </w:rPr>
            </w:pPr>
          </w:p>
        </w:tc>
        <w:tc>
          <w:tcPr>
            <w:tcW w:w="1421" w:type="dxa"/>
            <w:gridSpan w:val="2"/>
            <w:tcBorders>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711"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left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718"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left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510"/>
          <w:jc w:val="center"/>
        </w:trPr>
        <w:tc>
          <w:tcPr>
            <w:tcW w:w="718"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left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left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15"/>
          <w:jc w:val="center"/>
        </w:trPr>
        <w:tc>
          <w:tcPr>
            <w:tcW w:w="718"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15"/>
          <w:jc w:val="center"/>
        </w:trPr>
        <w:tc>
          <w:tcPr>
            <w:tcW w:w="718"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450"/>
          <w:jc w:val="center"/>
        </w:trPr>
        <w:tc>
          <w:tcPr>
            <w:tcW w:w="718"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435"/>
          <w:jc w:val="center"/>
        </w:trPr>
        <w:tc>
          <w:tcPr>
            <w:tcW w:w="718"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9"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319"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r>
    </w:tbl>
    <w:p w:rsidR="00681E1B" w:rsidRPr="00681E1B" w:rsidRDefault="00681E1B" w:rsidP="00681E1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eastAsia="宋体" w:hAnsi="宋体" w:cs="Arial"/>
          <w:color w:val="000000"/>
          <w:sz w:val="24"/>
          <w:szCs w:val="24"/>
        </w:rPr>
      </w:pPr>
      <w:r w:rsidRPr="00681E1B">
        <w:rPr>
          <w:rFonts w:ascii="宋体" w:eastAsia="宋体" w:hAnsi="宋体" w:cs="Arial" w:hint="eastAsia"/>
          <w:color w:val="000000"/>
          <w:sz w:val="24"/>
          <w:szCs w:val="24"/>
        </w:rPr>
        <w:t>注：投标商（仅限于投标商自己的）以上业绩需提供有关书面证明材料。“合同金额”需提供合同复印件；“是否通过验收”需提供合同验收合格或用户单位书面证明材料。</w:t>
      </w:r>
    </w:p>
    <w:p w:rsidR="00681E1B" w:rsidRPr="00681E1B" w:rsidRDefault="00681E1B" w:rsidP="00681E1B">
      <w:pPr>
        <w:spacing w:line="400" w:lineRule="exact"/>
        <w:ind w:left="360"/>
        <w:jc w:val="center"/>
        <w:rPr>
          <w:rFonts w:ascii="宋体" w:eastAsia="宋体" w:hAnsi="宋体" w:cs="Arial"/>
          <w:color w:val="000000"/>
          <w:sz w:val="24"/>
          <w:szCs w:val="24"/>
        </w:rPr>
      </w:pPr>
    </w:p>
    <w:p w:rsidR="00681E1B" w:rsidRPr="00681E1B" w:rsidRDefault="00681E1B" w:rsidP="00681E1B">
      <w:pPr>
        <w:jc w:val="left"/>
        <w:rPr>
          <w:rFonts w:ascii="宋体" w:eastAsia="宋体" w:hAnsi="宋体" w:cs="Arial"/>
          <w:color w:val="000000"/>
          <w:szCs w:val="24"/>
        </w:rPr>
      </w:pPr>
    </w:p>
    <w:p w:rsidR="00681E1B" w:rsidRPr="00681E1B" w:rsidRDefault="00681E1B" w:rsidP="00681E1B">
      <w:pPr>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投标商名称：XXXX（盖单位公章）</w:t>
      </w:r>
    </w:p>
    <w:p w:rsidR="00681E1B" w:rsidRPr="00681E1B" w:rsidRDefault="00681E1B" w:rsidP="00681E1B">
      <w:pPr>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法定代表人或授权代表（签字）：XXXX</w:t>
      </w:r>
    </w:p>
    <w:p w:rsidR="00681E1B" w:rsidRPr="00681E1B" w:rsidRDefault="00681E1B" w:rsidP="00681E1B">
      <w:pPr>
        <w:ind w:firstLineChars="200" w:firstLine="480"/>
        <w:jc w:val="left"/>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日期: XXXX</w:t>
      </w:r>
    </w:p>
    <w:p w:rsidR="00681E1B" w:rsidRPr="00681E1B" w:rsidRDefault="00681E1B" w:rsidP="00681E1B">
      <w:pPr>
        <w:widowControl/>
        <w:jc w:val="left"/>
        <w:rPr>
          <w:rFonts w:ascii="宋体" w:eastAsia="宋体" w:hAnsi="宋体" w:cs="Times New Roman"/>
          <w:color w:val="000000"/>
          <w:sz w:val="24"/>
          <w:szCs w:val="24"/>
        </w:rPr>
      </w:pPr>
      <w:r w:rsidRPr="00681E1B">
        <w:rPr>
          <w:rFonts w:ascii="宋体" w:eastAsia="宋体" w:hAnsi="宋体" w:cs="Times New Roman"/>
          <w:b/>
          <w:bCs/>
          <w:color w:val="000000"/>
          <w:sz w:val="24"/>
          <w:szCs w:val="24"/>
        </w:rPr>
        <w:br w:type="page"/>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九、投标</w:t>
      </w:r>
      <w:proofErr w:type="gramStart"/>
      <w:r w:rsidRPr="00681E1B">
        <w:rPr>
          <w:rFonts w:ascii="Arial" w:eastAsia="黑体" w:hAnsi="Arial" w:cs="Times New Roman" w:hint="eastAsia"/>
          <w:b/>
          <w:bCs/>
          <w:color w:val="000000"/>
          <w:sz w:val="32"/>
          <w:szCs w:val="32"/>
        </w:rPr>
        <w:t>商类似</w:t>
      </w:r>
      <w:proofErr w:type="gramEnd"/>
      <w:r w:rsidRPr="00681E1B">
        <w:rPr>
          <w:rFonts w:ascii="Arial" w:eastAsia="黑体" w:hAnsi="Arial" w:cs="Times New Roman" w:hint="eastAsia"/>
          <w:b/>
          <w:bCs/>
          <w:color w:val="000000"/>
          <w:sz w:val="32"/>
          <w:szCs w:val="32"/>
        </w:rPr>
        <w:t>项目客户评价一览表</w:t>
      </w:r>
    </w:p>
    <w:p w:rsidR="00681E1B" w:rsidRPr="00681E1B" w:rsidRDefault="00681E1B" w:rsidP="00681E1B">
      <w:pPr>
        <w:rPr>
          <w:rFonts w:ascii="Times New Roman" w:eastAsia="宋体" w:hAnsi="Times New Roman" w:cs="Times New Roman"/>
          <w:sz w:val="32"/>
          <w:szCs w:val="32"/>
        </w:rPr>
      </w:pPr>
    </w:p>
    <w:tbl>
      <w:tblPr>
        <w:tblW w:w="94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426"/>
        <w:gridCol w:w="2552"/>
        <w:gridCol w:w="1435"/>
        <w:gridCol w:w="1160"/>
        <w:gridCol w:w="1415"/>
        <w:gridCol w:w="6"/>
        <w:gridCol w:w="1415"/>
        <w:gridCol w:w="6"/>
      </w:tblGrid>
      <w:tr w:rsidR="00681E1B" w:rsidRPr="00681E1B" w:rsidTr="00EE3088">
        <w:trPr>
          <w:cantSplit/>
          <w:trHeight w:val="600"/>
          <w:jc w:val="center"/>
        </w:trPr>
        <w:tc>
          <w:tcPr>
            <w:tcW w:w="1426" w:type="dxa"/>
            <w:tcBorders>
              <w:top w:val="single" w:sz="4" w:space="0" w:color="auto"/>
            </w:tcBorders>
            <w:vAlign w:val="center"/>
          </w:tcPr>
          <w:p w:rsidR="00681E1B" w:rsidRPr="00681E1B" w:rsidRDefault="00681E1B" w:rsidP="00681E1B">
            <w:pPr>
              <w:spacing w:line="400" w:lineRule="exact"/>
              <w:ind w:firstLineChars="50" w:firstLine="105"/>
              <w:jc w:val="center"/>
              <w:rPr>
                <w:rFonts w:ascii="宋体" w:eastAsia="宋体" w:hAnsi="宋体" w:cs="Arial"/>
                <w:b/>
                <w:color w:val="000000"/>
                <w:szCs w:val="24"/>
              </w:rPr>
            </w:pPr>
            <w:r w:rsidRPr="00681E1B">
              <w:rPr>
                <w:rFonts w:ascii="宋体" w:eastAsia="宋体" w:hAnsi="宋体" w:cs="Arial" w:hint="eastAsia"/>
                <w:b/>
                <w:color w:val="000000"/>
                <w:szCs w:val="24"/>
              </w:rPr>
              <w:t>年份</w:t>
            </w:r>
          </w:p>
        </w:tc>
        <w:tc>
          <w:tcPr>
            <w:tcW w:w="2552" w:type="dxa"/>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hint="eastAsia"/>
                <w:b/>
                <w:color w:val="000000"/>
                <w:szCs w:val="24"/>
              </w:rPr>
              <w:t>用户名称</w:t>
            </w:r>
          </w:p>
        </w:tc>
        <w:tc>
          <w:tcPr>
            <w:tcW w:w="1435" w:type="dxa"/>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b/>
                <w:color w:val="000000"/>
                <w:szCs w:val="24"/>
              </w:rPr>
              <w:t>项目名称</w:t>
            </w:r>
          </w:p>
        </w:tc>
        <w:tc>
          <w:tcPr>
            <w:tcW w:w="1160" w:type="dxa"/>
            <w:vAlign w:val="center"/>
          </w:tcPr>
          <w:p w:rsidR="00681E1B" w:rsidRPr="00681E1B" w:rsidRDefault="00681E1B" w:rsidP="00681E1B">
            <w:pPr>
              <w:spacing w:line="400" w:lineRule="exact"/>
              <w:jc w:val="center"/>
              <w:rPr>
                <w:rFonts w:ascii="宋体" w:eastAsia="宋体" w:hAnsi="宋体" w:cs="Arial"/>
                <w:b/>
                <w:color w:val="000000"/>
                <w:szCs w:val="24"/>
              </w:rPr>
            </w:pPr>
            <w:r w:rsidRPr="00681E1B">
              <w:rPr>
                <w:rFonts w:ascii="宋体" w:eastAsia="宋体" w:hAnsi="宋体" w:cs="Arial"/>
                <w:b/>
                <w:color w:val="000000"/>
                <w:szCs w:val="24"/>
              </w:rPr>
              <w:t>完成时间</w:t>
            </w:r>
          </w:p>
        </w:tc>
        <w:tc>
          <w:tcPr>
            <w:tcW w:w="1421" w:type="dxa"/>
            <w:gridSpan w:val="2"/>
            <w:vAlign w:val="center"/>
          </w:tcPr>
          <w:p w:rsidR="00681E1B" w:rsidRPr="00681E1B" w:rsidRDefault="00681E1B" w:rsidP="00681E1B">
            <w:pPr>
              <w:spacing w:line="400" w:lineRule="exact"/>
              <w:ind w:firstLineChars="50" w:firstLine="105"/>
              <w:jc w:val="center"/>
              <w:rPr>
                <w:rFonts w:ascii="宋体" w:eastAsia="宋体" w:hAnsi="宋体" w:cs="Arial"/>
                <w:b/>
                <w:color w:val="000000"/>
                <w:szCs w:val="24"/>
              </w:rPr>
            </w:pPr>
            <w:r w:rsidRPr="00681E1B">
              <w:rPr>
                <w:rFonts w:ascii="宋体" w:eastAsia="宋体" w:hAnsi="宋体" w:cs="Arial" w:hint="eastAsia"/>
                <w:b/>
                <w:color w:val="000000"/>
                <w:szCs w:val="24"/>
              </w:rPr>
              <w:t>客户评价</w:t>
            </w:r>
          </w:p>
        </w:tc>
        <w:tc>
          <w:tcPr>
            <w:tcW w:w="1421" w:type="dxa"/>
            <w:gridSpan w:val="2"/>
            <w:vAlign w:val="center"/>
          </w:tcPr>
          <w:p w:rsidR="00681E1B" w:rsidRPr="00681E1B" w:rsidRDefault="00681E1B" w:rsidP="00681E1B">
            <w:pPr>
              <w:spacing w:line="400" w:lineRule="exact"/>
              <w:ind w:firstLineChars="50" w:firstLine="105"/>
              <w:jc w:val="center"/>
              <w:rPr>
                <w:rFonts w:ascii="宋体" w:eastAsia="宋体" w:hAnsi="宋体" w:cs="Arial"/>
                <w:b/>
                <w:color w:val="000000"/>
                <w:szCs w:val="24"/>
              </w:rPr>
            </w:pPr>
            <w:r w:rsidRPr="00681E1B">
              <w:rPr>
                <w:rFonts w:ascii="宋体" w:eastAsia="宋体" w:hAnsi="宋体" w:cs="Arial" w:hint="eastAsia"/>
                <w:b/>
                <w:color w:val="000000"/>
                <w:szCs w:val="24"/>
              </w:rPr>
              <w:t>备注</w:t>
            </w: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tcBorders>
              <w:lef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gridAfter w:val="1"/>
          <w:wAfter w:w="6" w:type="dxa"/>
          <w:cantSplit/>
          <w:trHeight w:val="600"/>
          <w:jc w:val="center"/>
        </w:trPr>
        <w:tc>
          <w:tcPr>
            <w:tcW w:w="1426" w:type="dxa"/>
            <w:tcBorders>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2552"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435"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160"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415" w:type="dxa"/>
            <w:tcBorders>
              <w:left w:val="single" w:sz="4" w:space="0" w:color="auto"/>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421" w:type="dxa"/>
            <w:gridSpan w:val="2"/>
            <w:tcBorders>
              <w:left w:val="single" w:sz="4" w:space="0" w:color="auto"/>
              <w:right w:val="single" w:sz="4" w:space="0" w:color="auto"/>
            </w:tcBorders>
          </w:tcPr>
          <w:p w:rsidR="00681E1B" w:rsidRPr="00681E1B" w:rsidRDefault="00681E1B" w:rsidP="00681E1B">
            <w:pPr>
              <w:spacing w:line="400" w:lineRule="exact"/>
              <w:rPr>
                <w:rFonts w:ascii="宋体" w:eastAsia="宋体" w:hAnsi="宋体" w:cs="Arial"/>
                <w:color w:val="000000"/>
                <w:szCs w:val="24"/>
              </w:rPr>
            </w:pP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rPr>
                <w:rFonts w:ascii="宋体" w:eastAsia="宋体" w:hAnsi="宋体" w:cs="Arial"/>
                <w:color w:val="000000"/>
                <w:szCs w:val="24"/>
              </w:rPr>
            </w:pPr>
          </w:p>
        </w:tc>
        <w:tc>
          <w:tcPr>
            <w:tcW w:w="2552" w:type="dxa"/>
            <w:vAlign w:val="center"/>
          </w:tcPr>
          <w:p w:rsidR="00681E1B" w:rsidRPr="00681E1B" w:rsidRDefault="00681E1B" w:rsidP="00681E1B">
            <w:pPr>
              <w:spacing w:line="400" w:lineRule="exact"/>
              <w:rPr>
                <w:rFonts w:ascii="宋体" w:eastAsia="宋体" w:hAnsi="宋体" w:cs="Arial"/>
                <w:color w:val="000000"/>
                <w:szCs w:val="24"/>
              </w:rPr>
            </w:pPr>
          </w:p>
        </w:tc>
        <w:tc>
          <w:tcPr>
            <w:tcW w:w="1435" w:type="dxa"/>
            <w:vAlign w:val="center"/>
          </w:tcPr>
          <w:p w:rsidR="00681E1B" w:rsidRPr="00681E1B" w:rsidRDefault="00681E1B" w:rsidP="00681E1B">
            <w:pPr>
              <w:spacing w:line="400" w:lineRule="exact"/>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rPr>
                <w:rFonts w:ascii="宋体" w:eastAsia="宋体" w:hAnsi="宋体" w:cs="Arial"/>
                <w:color w:val="000000"/>
                <w:szCs w:val="24"/>
              </w:rPr>
            </w:pPr>
          </w:p>
        </w:tc>
        <w:tc>
          <w:tcPr>
            <w:tcW w:w="1421" w:type="dxa"/>
            <w:gridSpan w:val="2"/>
            <w:tcBorders>
              <w:right w:val="single" w:sz="4" w:space="0" w:color="auto"/>
            </w:tcBorders>
            <w:vAlign w:val="center"/>
          </w:tcPr>
          <w:p w:rsidR="00681E1B" w:rsidRPr="00681E1B" w:rsidRDefault="00681E1B" w:rsidP="00681E1B">
            <w:pPr>
              <w:spacing w:line="400" w:lineRule="exact"/>
              <w:rPr>
                <w:rFonts w:ascii="宋体" w:eastAsia="宋体" w:hAnsi="宋体" w:cs="Arial"/>
                <w:color w:val="000000"/>
                <w:szCs w:val="24"/>
              </w:rPr>
            </w:pPr>
          </w:p>
        </w:tc>
        <w:tc>
          <w:tcPr>
            <w:tcW w:w="1421" w:type="dxa"/>
            <w:gridSpan w:val="2"/>
            <w:tcBorders>
              <w:right w:val="single" w:sz="4" w:space="0" w:color="auto"/>
            </w:tcBorders>
          </w:tcPr>
          <w:p w:rsidR="00681E1B" w:rsidRPr="00681E1B" w:rsidRDefault="00681E1B" w:rsidP="00681E1B">
            <w:pPr>
              <w:spacing w:line="400" w:lineRule="exact"/>
              <w:rPr>
                <w:rFonts w:ascii="宋体" w:eastAsia="宋体" w:hAnsi="宋体" w:cs="Arial"/>
                <w:color w:val="000000"/>
                <w:szCs w:val="24"/>
              </w:rPr>
            </w:pP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00"/>
          <w:jc w:val="center"/>
        </w:trPr>
        <w:tc>
          <w:tcPr>
            <w:tcW w:w="1426"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510"/>
          <w:jc w:val="center"/>
        </w:trPr>
        <w:tc>
          <w:tcPr>
            <w:tcW w:w="1426"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15"/>
          <w:jc w:val="center"/>
        </w:trPr>
        <w:tc>
          <w:tcPr>
            <w:tcW w:w="1426"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615"/>
          <w:jc w:val="center"/>
        </w:trPr>
        <w:tc>
          <w:tcPr>
            <w:tcW w:w="1426"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450"/>
          <w:jc w:val="center"/>
        </w:trPr>
        <w:tc>
          <w:tcPr>
            <w:tcW w:w="1426"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r w:rsidR="00681E1B" w:rsidRPr="00681E1B" w:rsidTr="00EE3088">
        <w:trPr>
          <w:cantSplit/>
          <w:trHeight w:val="435"/>
          <w:jc w:val="center"/>
        </w:trPr>
        <w:tc>
          <w:tcPr>
            <w:tcW w:w="1426"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2552"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35"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160" w:type="dxa"/>
            <w:tcBorders>
              <w:top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vAlign w:val="center"/>
          </w:tcPr>
          <w:p w:rsidR="00681E1B" w:rsidRPr="00681E1B" w:rsidRDefault="00681E1B" w:rsidP="00681E1B">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tcPr>
          <w:p w:rsidR="00681E1B" w:rsidRPr="00681E1B" w:rsidRDefault="00681E1B" w:rsidP="00681E1B">
            <w:pPr>
              <w:spacing w:line="400" w:lineRule="exact"/>
              <w:jc w:val="center"/>
              <w:rPr>
                <w:rFonts w:ascii="宋体" w:eastAsia="宋体" w:hAnsi="宋体" w:cs="Arial"/>
                <w:color w:val="000000"/>
                <w:szCs w:val="24"/>
              </w:rPr>
            </w:pPr>
          </w:p>
        </w:tc>
      </w:tr>
    </w:tbl>
    <w:p w:rsidR="00681E1B" w:rsidRPr="00681E1B" w:rsidRDefault="00681E1B" w:rsidP="00681E1B">
      <w:pPr>
        <w:rPr>
          <w:rFonts w:ascii="宋体" w:eastAsia="宋体" w:hAnsi="宋体" w:cs="Times New Roman"/>
          <w:b/>
          <w:color w:val="000000"/>
          <w:sz w:val="24"/>
          <w:szCs w:val="24"/>
        </w:rPr>
      </w:pPr>
      <w:r w:rsidRPr="00681E1B">
        <w:rPr>
          <w:rFonts w:ascii="Times New Roman" w:eastAsia="宋体" w:hAnsi="Times New Roman" w:cs="Times New Roman" w:hint="eastAsia"/>
          <w:sz w:val="24"/>
          <w:szCs w:val="24"/>
        </w:rPr>
        <w:t>注：</w:t>
      </w:r>
      <w:r w:rsidRPr="00681E1B">
        <w:rPr>
          <w:rFonts w:ascii="宋体" w:eastAsia="宋体" w:hAnsi="宋体" w:cs="Times New Roman" w:hint="eastAsia"/>
          <w:sz w:val="24"/>
          <w:szCs w:val="24"/>
        </w:rPr>
        <w:t>1.投标商必须据实填写，不得虚假填写，否则，</w:t>
      </w:r>
      <w:r w:rsidRPr="00681E1B">
        <w:rPr>
          <w:rFonts w:ascii="宋体" w:eastAsia="宋体" w:hAnsi="宋体" w:cs="Times New Roman" w:hint="eastAsia"/>
          <w:color w:val="000000"/>
          <w:sz w:val="24"/>
          <w:szCs w:val="24"/>
        </w:rPr>
        <w:t>其响应文件无效并按规定追究其相关责任。</w:t>
      </w:r>
    </w:p>
    <w:p w:rsidR="00681E1B" w:rsidRPr="00681E1B" w:rsidRDefault="00681E1B" w:rsidP="00681E1B">
      <w:pPr>
        <w:rPr>
          <w:rFonts w:ascii="Times New Roman" w:eastAsia="宋体" w:hAnsi="Times New Roman" w:cs="Times New Roman"/>
          <w:sz w:val="24"/>
          <w:szCs w:val="24"/>
        </w:rPr>
      </w:pPr>
    </w:p>
    <w:p w:rsidR="00681E1B" w:rsidRPr="00681E1B" w:rsidRDefault="00681E1B" w:rsidP="00681E1B">
      <w:pPr>
        <w:rPr>
          <w:rFonts w:ascii="Times New Roman" w:eastAsia="宋体" w:hAnsi="Times New Roman" w:cs="Times New Roman"/>
          <w:sz w:val="24"/>
          <w:szCs w:val="24"/>
        </w:rPr>
      </w:pPr>
    </w:p>
    <w:p w:rsidR="00681E1B" w:rsidRPr="00681E1B" w:rsidRDefault="00681E1B" w:rsidP="00681E1B">
      <w:pPr>
        <w:rPr>
          <w:rFonts w:ascii="Times New Roman" w:eastAsia="宋体" w:hAnsi="Times New Roman" w:cs="Times New Roman"/>
          <w:sz w:val="24"/>
          <w:szCs w:val="24"/>
        </w:rPr>
      </w:pP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投标商名称：</w:t>
      </w:r>
      <w:r w:rsidRPr="00681E1B">
        <w:rPr>
          <w:rFonts w:ascii="Times New Roman" w:eastAsia="宋体" w:hAnsi="Times New Roman" w:cs="Times New Roman" w:hint="eastAsia"/>
          <w:sz w:val="24"/>
          <w:szCs w:val="24"/>
        </w:rPr>
        <w:t>XXX</w:t>
      </w:r>
      <w:r w:rsidRPr="00681E1B">
        <w:rPr>
          <w:rFonts w:ascii="Times New Roman" w:eastAsia="宋体" w:hAnsi="Times New Roman" w:cs="Times New Roman" w:hint="eastAsia"/>
          <w:sz w:val="24"/>
          <w:szCs w:val="24"/>
        </w:rPr>
        <w:t>（盖单位公章）</w:t>
      </w: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法定代表人或授权代表（签字）：</w:t>
      </w:r>
      <w:r w:rsidRPr="00681E1B">
        <w:rPr>
          <w:rFonts w:ascii="Times New Roman" w:eastAsia="宋体" w:hAnsi="Times New Roman" w:cs="Times New Roman" w:hint="eastAsia"/>
          <w:sz w:val="24"/>
          <w:szCs w:val="24"/>
        </w:rPr>
        <w:t>XXX</w:t>
      </w: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日期</w:t>
      </w:r>
      <w:r w:rsidRPr="00681E1B">
        <w:rPr>
          <w:rFonts w:ascii="宋体" w:eastAsia="宋体" w:hAnsi="宋体" w:cs="Times New Roman" w:hint="eastAsia"/>
          <w:color w:val="000000"/>
          <w:sz w:val="24"/>
          <w:szCs w:val="24"/>
        </w:rPr>
        <w:t>：</w:t>
      </w:r>
      <w:r w:rsidRPr="00681E1B">
        <w:rPr>
          <w:rFonts w:ascii="Times New Roman" w:eastAsia="宋体" w:hAnsi="Times New Roman" w:cs="Times New Roman" w:hint="eastAsia"/>
          <w:sz w:val="24"/>
          <w:szCs w:val="24"/>
        </w:rPr>
        <w:t>XXX</w:t>
      </w:r>
    </w:p>
    <w:p w:rsidR="00681E1B" w:rsidRPr="00681E1B" w:rsidRDefault="00681E1B" w:rsidP="00681E1B">
      <w:pPr>
        <w:widowControl/>
        <w:jc w:val="left"/>
        <w:rPr>
          <w:rFonts w:ascii="Times New Roman" w:eastAsia="宋体" w:hAnsi="Times New Roman" w:cs="Times New Roman"/>
          <w:sz w:val="32"/>
          <w:szCs w:val="32"/>
        </w:rPr>
      </w:pPr>
      <w:r w:rsidRPr="00681E1B">
        <w:rPr>
          <w:rFonts w:ascii="Times New Roman" w:eastAsia="宋体" w:hAnsi="Times New Roman" w:cs="Times New Roman"/>
          <w:sz w:val="32"/>
          <w:szCs w:val="32"/>
        </w:rPr>
        <w:br w:type="page"/>
      </w:r>
    </w:p>
    <w:p w:rsidR="00681E1B" w:rsidRPr="00681E1B" w:rsidRDefault="00681E1B" w:rsidP="00681E1B">
      <w:pPr>
        <w:spacing w:before="260" w:after="260" w:line="240" w:lineRule="atLeast"/>
        <w:jc w:val="center"/>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lastRenderedPageBreak/>
        <w:t>十、投标商本项目管理、技术、服务人员情况表</w:t>
      </w:r>
    </w:p>
    <w:p w:rsidR="00681E1B" w:rsidRPr="00681E1B" w:rsidRDefault="00681E1B" w:rsidP="00681E1B">
      <w:pPr>
        <w:rPr>
          <w:rFonts w:ascii="Times New Roman" w:eastAsia="宋体" w:hAnsi="Times New Roman" w:cs="Times New Roman"/>
          <w:sz w:val="32"/>
          <w:szCs w:val="32"/>
        </w:rPr>
      </w:pP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采购编号：</w:t>
      </w:r>
      <w:sdt>
        <w:sdtPr>
          <w:rPr>
            <w:rFonts w:ascii="宋体" w:eastAsia="宋体" w:hAnsi="Times New Roman" w:cs="Times New Roman" w:hint="eastAsia"/>
            <w:color w:val="000000"/>
            <w:sz w:val="24"/>
            <w:szCs w:val="24"/>
          </w:rPr>
          <w:alias w:val="A项目编号"/>
          <w:tag w:val="A项目编号"/>
          <w:id w:val="1481105925"/>
          <w:placeholder>
            <w:docPart w:val="6660727050034186855586EAE513E5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Times New Roman" w:cs="Times New Roman" w:hint="eastAsia"/>
              <w:color w:val="000000"/>
              <w:sz w:val="24"/>
              <w:szCs w:val="24"/>
            </w:rPr>
            <w:t>内师</w:t>
          </w:r>
          <w:proofErr w:type="gramStart"/>
          <w:r>
            <w:rPr>
              <w:rFonts w:ascii="宋体" w:eastAsia="宋体" w:hAnsi="Times New Roman" w:cs="Times New Roman" w:hint="eastAsia"/>
              <w:color w:val="000000"/>
              <w:sz w:val="24"/>
              <w:szCs w:val="24"/>
            </w:rPr>
            <w:t>磋</w:t>
          </w:r>
          <w:proofErr w:type="gramEnd"/>
          <w:r>
            <w:rPr>
              <w:rFonts w:ascii="宋体" w:eastAsia="宋体" w:hAnsi="Times New Roman" w:cs="Times New Roman" w:hint="eastAsia"/>
              <w:color w:val="000000"/>
              <w:sz w:val="24"/>
              <w:szCs w:val="24"/>
            </w:rPr>
            <w:t>[2020]-002号-2</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681E1B" w:rsidRPr="00681E1B" w:rsidTr="00EE3088">
        <w:tc>
          <w:tcPr>
            <w:tcW w:w="946"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类别</w:t>
            </w:r>
          </w:p>
        </w:tc>
        <w:tc>
          <w:tcPr>
            <w:tcW w:w="947"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职务</w:t>
            </w:r>
          </w:p>
        </w:tc>
        <w:tc>
          <w:tcPr>
            <w:tcW w:w="947"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姓名</w:t>
            </w:r>
          </w:p>
        </w:tc>
        <w:tc>
          <w:tcPr>
            <w:tcW w:w="947"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职称</w:t>
            </w:r>
          </w:p>
        </w:tc>
        <w:tc>
          <w:tcPr>
            <w:tcW w:w="947"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常住地</w:t>
            </w:r>
          </w:p>
        </w:tc>
        <w:tc>
          <w:tcPr>
            <w:tcW w:w="3788" w:type="dxa"/>
            <w:gridSpan w:val="4"/>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资格证明（附复印件）</w:t>
            </w:r>
          </w:p>
        </w:tc>
      </w:tr>
      <w:tr w:rsidR="00681E1B" w:rsidRPr="00681E1B" w:rsidTr="00EE3088">
        <w:tc>
          <w:tcPr>
            <w:tcW w:w="946"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证书</w:t>
            </w:r>
          </w:p>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名称</w:t>
            </w:r>
          </w:p>
        </w:tc>
        <w:tc>
          <w:tcPr>
            <w:tcW w:w="947" w:type="dxa"/>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级别</w:t>
            </w:r>
          </w:p>
        </w:tc>
        <w:tc>
          <w:tcPr>
            <w:tcW w:w="947" w:type="dxa"/>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证号</w:t>
            </w:r>
          </w:p>
        </w:tc>
        <w:tc>
          <w:tcPr>
            <w:tcW w:w="947" w:type="dxa"/>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专业</w:t>
            </w:r>
          </w:p>
        </w:tc>
      </w:tr>
      <w:tr w:rsidR="00681E1B" w:rsidRPr="00681E1B" w:rsidTr="00EE3088">
        <w:tc>
          <w:tcPr>
            <w:tcW w:w="946"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管理</w:t>
            </w:r>
          </w:p>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人员</w:t>
            </w: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技术</w:t>
            </w:r>
          </w:p>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人员</w:t>
            </w: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vAlign w:val="center"/>
          </w:tcPr>
          <w:p w:rsidR="00681E1B" w:rsidRPr="00681E1B" w:rsidRDefault="00681E1B" w:rsidP="00681E1B">
            <w:pPr>
              <w:jc w:val="cente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val="restart"/>
            <w:vAlign w:val="center"/>
          </w:tcPr>
          <w:p w:rsidR="00681E1B" w:rsidRPr="00681E1B" w:rsidRDefault="00681E1B" w:rsidP="00681E1B">
            <w:pPr>
              <w:jc w:val="cente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售后服务人员</w:t>
            </w: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r w:rsidR="00681E1B" w:rsidRPr="00681E1B" w:rsidTr="00EE3088">
        <w:tc>
          <w:tcPr>
            <w:tcW w:w="946" w:type="dxa"/>
            <w:vMerge/>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c>
          <w:tcPr>
            <w:tcW w:w="947" w:type="dxa"/>
          </w:tcPr>
          <w:p w:rsidR="00681E1B" w:rsidRPr="00681E1B" w:rsidRDefault="00681E1B" w:rsidP="00681E1B">
            <w:pPr>
              <w:rPr>
                <w:rFonts w:ascii="Times New Roman" w:eastAsia="宋体" w:hAnsi="Times New Roman" w:cs="Times New Roman"/>
                <w:sz w:val="24"/>
                <w:szCs w:val="24"/>
              </w:rPr>
            </w:pPr>
          </w:p>
        </w:tc>
      </w:tr>
    </w:tbl>
    <w:p w:rsidR="00681E1B" w:rsidRPr="00681E1B" w:rsidRDefault="00681E1B" w:rsidP="00681E1B">
      <w:pPr>
        <w:rPr>
          <w:rFonts w:ascii="宋体" w:eastAsia="宋体" w:hAnsi="宋体" w:cs="Times New Roman"/>
          <w:sz w:val="24"/>
          <w:szCs w:val="24"/>
        </w:rPr>
      </w:pPr>
    </w:p>
    <w:p w:rsidR="00681E1B" w:rsidRPr="00681E1B" w:rsidRDefault="00681E1B" w:rsidP="00681E1B">
      <w:pPr>
        <w:rPr>
          <w:rFonts w:ascii="宋体" w:eastAsia="宋体" w:hAnsi="宋体" w:cs="Times New Roman"/>
          <w:sz w:val="24"/>
          <w:szCs w:val="24"/>
        </w:rPr>
      </w:pPr>
    </w:p>
    <w:p w:rsidR="00681E1B" w:rsidRPr="00681E1B" w:rsidRDefault="00681E1B" w:rsidP="00681E1B">
      <w:pPr>
        <w:rPr>
          <w:rFonts w:ascii="宋体" w:eastAsia="宋体" w:hAnsi="宋体" w:cs="Times New Roman"/>
          <w:sz w:val="24"/>
          <w:szCs w:val="24"/>
        </w:rPr>
      </w:pP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投标商名称：</w:t>
      </w:r>
      <w:r w:rsidRPr="00681E1B">
        <w:rPr>
          <w:rFonts w:ascii="Times New Roman" w:eastAsia="宋体" w:hAnsi="Times New Roman" w:cs="Times New Roman" w:hint="eastAsia"/>
          <w:sz w:val="24"/>
          <w:szCs w:val="24"/>
        </w:rPr>
        <w:t>XXX</w:t>
      </w:r>
      <w:r w:rsidRPr="00681E1B">
        <w:rPr>
          <w:rFonts w:ascii="Times New Roman" w:eastAsia="宋体" w:hAnsi="Times New Roman" w:cs="Times New Roman" w:hint="eastAsia"/>
          <w:sz w:val="24"/>
          <w:szCs w:val="24"/>
        </w:rPr>
        <w:t>（盖单位公章）</w:t>
      </w: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法定代表人或授权代表（签字）：</w:t>
      </w:r>
      <w:r w:rsidRPr="00681E1B">
        <w:rPr>
          <w:rFonts w:ascii="Times New Roman" w:eastAsia="宋体" w:hAnsi="Times New Roman" w:cs="Times New Roman" w:hint="eastAsia"/>
          <w:sz w:val="24"/>
          <w:szCs w:val="24"/>
        </w:rPr>
        <w:t>XXX</w:t>
      </w:r>
    </w:p>
    <w:p w:rsidR="00681E1B" w:rsidRPr="00681E1B" w:rsidRDefault="00681E1B" w:rsidP="00681E1B">
      <w:pPr>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日期</w:t>
      </w:r>
      <w:r w:rsidRPr="00681E1B">
        <w:rPr>
          <w:rFonts w:ascii="宋体" w:eastAsia="宋体" w:hAnsi="宋体" w:cs="Times New Roman" w:hint="eastAsia"/>
          <w:color w:val="000000"/>
          <w:sz w:val="24"/>
          <w:szCs w:val="24"/>
        </w:rPr>
        <w:t>：</w:t>
      </w:r>
      <w:r w:rsidRPr="00681E1B">
        <w:rPr>
          <w:rFonts w:ascii="Times New Roman" w:eastAsia="宋体" w:hAnsi="Times New Roman" w:cs="Times New Roman" w:hint="eastAsia"/>
          <w:sz w:val="24"/>
          <w:szCs w:val="24"/>
        </w:rPr>
        <w:t>XXX</w:t>
      </w:r>
    </w:p>
    <w:p w:rsidR="00681E1B" w:rsidRPr="00681E1B" w:rsidRDefault="00681E1B" w:rsidP="00681E1B">
      <w:pPr>
        <w:widowControl/>
        <w:jc w:val="left"/>
        <w:rPr>
          <w:rFonts w:ascii="Times New Roman" w:eastAsia="宋体" w:hAnsi="Times New Roman" w:cs="Times New Roman"/>
          <w:sz w:val="32"/>
          <w:szCs w:val="32"/>
        </w:rPr>
      </w:pPr>
      <w:r w:rsidRPr="00681E1B">
        <w:rPr>
          <w:rFonts w:ascii="Times New Roman" w:eastAsia="宋体" w:hAnsi="Times New Roman" w:cs="Times New Roman"/>
          <w:sz w:val="32"/>
          <w:szCs w:val="32"/>
        </w:rPr>
        <w:br w:type="page"/>
      </w: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70" w:name="_Toc29541528"/>
      <w:r w:rsidRPr="00681E1B">
        <w:rPr>
          <w:rFonts w:ascii="宋体" w:eastAsia="宋体" w:hAnsi="Times New Roman" w:cs="Times New Roman" w:hint="eastAsia"/>
          <w:b/>
          <w:color w:val="000000"/>
          <w:kern w:val="44"/>
          <w:sz w:val="36"/>
          <w:szCs w:val="44"/>
        </w:rPr>
        <w:lastRenderedPageBreak/>
        <w:t>第四章  投标商资格条件要求</w:t>
      </w:r>
      <w:bookmarkEnd w:id="70"/>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一、参加磋商的投标商应具备下列资格条件：</w:t>
      </w:r>
    </w:p>
    <w:p w:rsidR="00681E1B" w:rsidRPr="00681E1B" w:rsidRDefault="00681E1B" w:rsidP="00681E1B">
      <w:pPr>
        <w:spacing w:line="360" w:lineRule="auto"/>
        <w:ind w:firstLineChars="225" w:firstLine="540"/>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《中华人民共和国政府采购法》第二十二条第一款第</w:t>
      </w:r>
      <w:r w:rsidRPr="00681E1B">
        <w:rPr>
          <w:rFonts w:ascii="Times New Roman" w:eastAsia="宋体" w:hAnsi="宋体" w:cs="Times New Roman" w:hint="eastAsia"/>
          <w:color w:val="000000"/>
          <w:sz w:val="24"/>
          <w:szCs w:val="24"/>
        </w:rPr>
        <w:t>1</w:t>
      </w:r>
      <w:r w:rsidRPr="00681E1B">
        <w:rPr>
          <w:rFonts w:ascii="Times New Roman" w:eastAsia="宋体" w:hAnsi="宋体" w:cs="Times New Roman" w:hint="eastAsia"/>
          <w:color w:val="000000"/>
          <w:sz w:val="24"/>
          <w:szCs w:val="24"/>
        </w:rPr>
        <w:t>项至第</w:t>
      </w:r>
      <w:r w:rsidRPr="00681E1B">
        <w:rPr>
          <w:rFonts w:ascii="Times New Roman" w:eastAsia="宋体" w:hAnsi="宋体" w:cs="Times New Roman" w:hint="eastAsia"/>
          <w:color w:val="000000"/>
          <w:sz w:val="24"/>
          <w:szCs w:val="24"/>
        </w:rPr>
        <w:t>5</w:t>
      </w:r>
      <w:r w:rsidRPr="00681E1B">
        <w:rPr>
          <w:rFonts w:ascii="Times New Roman" w:eastAsia="宋体" w:hAnsi="宋体" w:cs="Times New Roman" w:hint="eastAsia"/>
          <w:color w:val="000000"/>
          <w:sz w:val="24"/>
          <w:szCs w:val="24"/>
        </w:rPr>
        <w:t>项规定的条件：</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1.具有独立承担民事责任的能力；</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2.具有良好的商业信誉和健全的财务会计制度（良好的商业信誉可以采取承诺制，体现健全的财务会计制度的财务状况报告应当根据潜在的投标</w:t>
      </w:r>
      <w:proofErr w:type="gramStart"/>
      <w:r w:rsidRPr="00681E1B">
        <w:rPr>
          <w:rFonts w:ascii="宋体" w:eastAsia="宋体" w:hAnsi="宋体" w:cs="Times New Roman" w:hint="eastAsia"/>
          <w:color w:val="000000"/>
          <w:sz w:val="24"/>
          <w:szCs w:val="24"/>
        </w:rPr>
        <w:t>商情况</w:t>
      </w:r>
      <w:proofErr w:type="gramEnd"/>
      <w:r w:rsidRPr="00681E1B">
        <w:rPr>
          <w:rFonts w:ascii="宋体" w:eastAsia="宋体" w:hAnsi="宋体" w:cs="Times New Roman" w:hint="eastAsia"/>
          <w:color w:val="000000"/>
          <w:sz w:val="24"/>
          <w:szCs w:val="24"/>
        </w:rPr>
        <w:t>予以细化，提供财务状况报告不得采取承诺制）；</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3.具有履行合同所必须的设备和专业技术能力；</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4.具有依法缴纳税收和社会保障资金的良好记录（可以采取承诺制）；</w:t>
      </w:r>
    </w:p>
    <w:p w:rsidR="00681E1B" w:rsidRPr="00681E1B" w:rsidRDefault="00681E1B" w:rsidP="00681E1B">
      <w:pPr>
        <w:spacing w:line="360" w:lineRule="auto"/>
        <w:ind w:firstLineChars="225" w:firstLine="540"/>
        <w:rPr>
          <w:rFonts w:ascii="Times New Roman" w:eastAsia="宋体" w:hAnsi="宋体" w:cs="Times New Roman"/>
          <w:color w:val="000000"/>
          <w:sz w:val="24"/>
          <w:szCs w:val="24"/>
        </w:rPr>
      </w:pPr>
      <w:r w:rsidRPr="00681E1B">
        <w:rPr>
          <w:rFonts w:ascii="宋体" w:eastAsia="宋体" w:hAnsi="宋体" w:cs="Times New Roman" w:hint="eastAsia"/>
          <w:color w:val="000000"/>
          <w:sz w:val="24"/>
          <w:szCs w:val="24"/>
        </w:rPr>
        <w:t>5.参加本次政府采购</w:t>
      </w:r>
      <w:r w:rsidRPr="00681E1B">
        <w:rPr>
          <w:rFonts w:ascii="Times New Roman" w:eastAsia="宋体" w:hAnsi="宋体" w:cs="Times New Roman" w:hint="eastAsia"/>
          <w:color w:val="000000"/>
          <w:sz w:val="24"/>
          <w:szCs w:val="24"/>
        </w:rPr>
        <w:t>活动前三年内，在经营活动中没有重大违法记录（可以采取承诺制）。</w:t>
      </w:r>
    </w:p>
    <w:p w:rsidR="00681E1B" w:rsidRPr="00681E1B" w:rsidRDefault="00681E1B" w:rsidP="00681E1B">
      <w:pPr>
        <w:spacing w:line="360" w:lineRule="auto"/>
        <w:ind w:firstLineChars="225" w:firstLine="540"/>
        <w:rPr>
          <w:rFonts w:ascii="宋体" w:eastAsia="宋体" w:hAnsi="宋体" w:cs="Times New Roman"/>
          <w:sz w:val="24"/>
          <w:szCs w:val="24"/>
        </w:rPr>
      </w:pPr>
      <w:r w:rsidRPr="00681E1B">
        <w:rPr>
          <w:rFonts w:ascii="宋体" w:eastAsia="宋体" w:hAnsi="宋体" w:cs="Times New Roman" w:hint="eastAsia"/>
          <w:sz w:val="24"/>
          <w:szCs w:val="24"/>
        </w:rPr>
        <w:t>6.本项目不接受联合体投标。</w:t>
      </w:r>
    </w:p>
    <w:p w:rsidR="00681E1B" w:rsidRPr="00681E1B" w:rsidRDefault="00681E1B" w:rsidP="00681E1B">
      <w:pPr>
        <w:spacing w:line="360" w:lineRule="auto"/>
        <w:ind w:firstLineChars="200" w:firstLine="480"/>
        <w:rPr>
          <w:rFonts w:ascii="Times New Roman" w:eastAsia="宋体" w:hAnsi="宋体" w:cs="Times New Roman"/>
          <w:sz w:val="24"/>
          <w:szCs w:val="24"/>
        </w:rPr>
      </w:pPr>
      <w:r w:rsidRPr="00681E1B">
        <w:rPr>
          <w:rFonts w:ascii="Times New Roman" w:eastAsia="宋体" w:hAnsi="宋体" w:cs="Times New Roman" w:hint="eastAsia"/>
          <w:sz w:val="24"/>
          <w:szCs w:val="24"/>
        </w:rPr>
        <w:t>本项目参加政府采购活动的投标商在前三年内不得具有行贿犯罪记录。</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报价产品的资格、资质性及其他类似效力要求</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（一）资格要求：无</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（二）资质性要求：无</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（三）其他类似效力要求：无</w:t>
      </w:r>
    </w:p>
    <w:p w:rsidR="00681E1B" w:rsidRPr="00681E1B" w:rsidRDefault="00681E1B" w:rsidP="00681E1B">
      <w:pPr>
        <w:spacing w:line="360" w:lineRule="auto"/>
        <w:ind w:firstLineChars="225" w:firstLine="54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注：1.本项目确定投标</w:t>
      </w:r>
      <w:proofErr w:type="gramStart"/>
      <w:r w:rsidRPr="00681E1B">
        <w:rPr>
          <w:rFonts w:ascii="宋体" w:eastAsia="宋体" w:hAnsi="宋体" w:cs="Times New Roman" w:hint="eastAsia"/>
          <w:color w:val="000000"/>
          <w:sz w:val="24"/>
          <w:szCs w:val="24"/>
        </w:rPr>
        <w:t>商重大</w:t>
      </w:r>
      <w:proofErr w:type="gramEnd"/>
      <w:r w:rsidRPr="00681E1B">
        <w:rPr>
          <w:rFonts w:ascii="宋体" w:eastAsia="宋体" w:hAnsi="宋体" w:cs="Times New Roman" w:hint="eastAsia"/>
          <w:color w:val="000000"/>
          <w:sz w:val="24"/>
          <w:szCs w:val="24"/>
        </w:rPr>
        <w:t>违法记录中较大数额罚款的金额标准为：100万元。</w:t>
      </w:r>
    </w:p>
    <w:p w:rsidR="00681E1B" w:rsidRPr="00681E1B" w:rsidRDefault="00681E1B" w:rsidP="00681E1B">
      <w:pPr>
        <w:spacing w:line="360" w:lineRule="auto"/>
        <w:ind w:firstLineChars="225" w:firstLine="540"/>
        <w:rPr>
          <w:rFonts w:ascii="Times New Roman" w:eastAsia="宋体" w:hAnsi="宋体" w:cs="Times New Roman"/>
          <w:color w:val="000000"/>
          <w:sz w:val="24"/>
          <w:szCs w:val="24"/>
        </w:rPr>
      </w:pPr>
      <w:r w:rsidRPr="00681E1B">
        <w:rPr>
          <w:rFonts w:ascii="宋体" w:eastAsia="宋体" w:hAnsi="宋体" w:cs="Times New Roman" w:hint="eastAsia"/>
          <w:color w:val="000000"/>
          <w:sz w:val="24"/>
          <w:szCs w:val="24"/>
        </w:rPr>
        <w:t>2.投标商在参加政府采购活动前，被纳入法院、工商行政管理部门、税务部门、银行认定的失信名单且在有效期内，或者在前三年政府采购合同履约过程中及其他经营活动履约过</w:t>
      </w:r>
      <w:r w:rsidRPr="00681E1B">
        <w:rPr>
          <w:rFonts w:ascii="Times New Roman" w:eastAsia="宋体" w:hAnsi="宋体" w:cs="Times New Roman" w:hint="eastAsia"/>
          <w:color w:val="000000"/>
          <w:sz w:val="24"/>
          <w:szCs w:val="24"/>
        </w:rPr>
        <w:t>程中未依法履约被有关行政部门处罚（处理）的，本项目</w:t>
      </w:r>
      <w:proofErr w:type="gramStart"/>
      <w:r w:rsidRPr="00681E1B">
        <w:rPr>
          <w:rFonts w:ascii="Times New Roman" w:eastAsia="宋体" w:hAnsi="宋体" w:cs="Times New Roman" w:hint="eastAsia"/>
          <w:color w:val="000000"/>
          <w:sz w:val="24"/>
          <w:szCs w:val="24"/>
        </w:rPr>
        <w:t>不</w:t>
      </w:r>
      <w:proofErr w:type="gramEnd"/>
      <w:r w:rsidRPr="00681E1B">
        <w:rPr>
          <w:rFonts w:ascii="Times New Roman" w:eastAsia="宋体" w:hAnsi="宋体" w:cs="Times New Roman" w:hint="eastAsia"/>
          <w:color w:val="000000"/>
          <w:sz w:val="24"/>
          <w:szCs w:val="24"/>
        </w:rPr>
        <w:t>认定其具有良好的商业信誉。</w:t>
      </w:r>
    </w:p>
    <w:p w:rsidR="00681E1B" w:rsidRPr="00681E1B" w:rsidRDefault="00681E1B" w:rsidP="00681E1B">
      <w:pPr>
        <w:widowControl/>
        <w:jc w:val="left"/>
        <w:rPr>
          <w:rFonts w:ascii="Times New Roman" w:eastAsia="宋体" w:hAnsi="宋体" w:cs="Times New Roman"/>
          <w:color w:val="000000"/>
          <w:sz w:val="24"/>
          <w:szCs w:val="24"/>
        </w:rPr>
      </w:pPr>
      <w:r w:rsidRPr="00681E1B">
        <w:rPr>
          <w:rFonts w:ascii="Times New Roman" w:eastAsia="宋体" w:hAnsi="宋体" w:cs="Times New Roman"/>
          <w:color w:val="000000"/>
          <w:sz w:val="24"/>
          <w:szCs w:val="24"/>
        </w:rPr>
        <w:br w:type="page"/>
      </w: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71" w:name="_Toc29541529"/>
      <w:r w:rsidRPr="00681E1B">
        <w:rPr>
          <w:rFonts w:ascii="宋体" w:eastAsia="宋体" w:hAnsi="Times New Roman" w:cs="Times New Roman" w:hint="eastAsia"/>
          <w:b/>
          <w:color w:val="000000"/>
          <w:kern w:val="44"/>
          <w:sz w:val="36"/>
          <w:szCs w:val="44"/>
        </w:rPr>
        <w:lastRenderedPageBreak/>
        <w:t>第五章  投标商资格证明材料</w:t>
      </w:r>
      <w:bookmarkEnd w:id="71"/>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b/>
          <w:bCs/>
          <w:color w:val="000000"/>
          <w:sz w:val="32"/>
          <w:szCs w:val="32"/>
        </w:rPr>
        <w:t>一、投标商应提交的资格证明材料</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color w:val="000000"/>
          <w:sz w:val="24"/>
          <w:szCs w:val="24"/>
        </w:rPr>
        <w:t>（一）《中华人民共和国政府采购法》第二十二条第一款第</w:t>
      </w:r>
      <w:r w:rsidRPr="00681E1B">
        <w:rPr>
          <w:rFonts w:ascii="Times New Roman" w:eastAsia="宋体" w:hAnsi="宋体" w:cs="Times New Roman" w:hint="eastAsia"/>
          <w:color w:val="000000"/>
          <w:sz w:val="24"/>
          <w:szCs w:val="24"/>
        </w:rPr>
        <w:t>1</w:t>
      </w:r>
      <w:r w:rsidRPr="00681E1B">
        <w:rPr>
          <w:rFonts w:ascii="Times New Roman" w:eastAsia="宋体" w:hAnsi="宋体" w:cs="Times New Roman" w:hint="eastAsia"/>
          <w:color w:val="000000"/>
          <w:sz w:val="24"/>
          <w:szCs w:val="24"/>
        </w:rPr>
        <w:t>项至第</w:t>
      </w:r>
      <w:r w:rsidRPr="00681E1B">
        <w:rPr>
          <w:rFonts w:ascii="Times New Roman" w:eastAsia="宋体" w:hAnsi="宋体" w:cs="Times New Roman" w:hint="eastAsia"/>
          <w:color w:val="000000"/>
          <w:sz w:val="24"/>
          <w:szCs w:val="24"/>
        </w:rPr>
        <w:t>5</w:t>
      </w:r>
      <w:r w:rsidRPr="00681E1B">
        <w:rPr>
          <w:rFonts w:ascii="Times New Roman" w:eastAsia="宋体" w:hAnsi="宋体" w:cs="Times New Roman" w:hint="eastAsia"/>
          <w:color w:val="000000"/>
          <w:sz w:val="24"/>
          <w:szCs w:val="24"/>
        </w:rPr>
        <w:t>项规定的条件：</w:t>
      </w:r>
    </w:p>
    <w:p w:rsidR="00681E1B" w:rsidRPr="00681E1B" w:rsidRDefault="00681E1B" w:rsidP="00681E1B">
      <w:pPr>
        <w:spacing w:line="360" w:lineRule="auto"/>
        <w:ind w:firstLineChars="192" w:firstLine="461"/>
        <w:rPr>
          <w:rFonts w:ascii="Times New Roman" w:eastAsia="宋体" w:hAnsi="宋体" w:cs="Times New Roman"/>
          <w:sz w:val="24"/>
          <w:szCs w:val="24"/>
        </w:rPr>
      </w:pPr>
      <w:r w:rsidRPr="00681E1B">
        <w:rPr>
          <w:rFonts w:ascii="Times New Roman" w:eastAsia="宋体" w:hAnsi="宋体" w:cs="Times New Roman" w:hint="eastAsia"/>
          <w:sz w:val="24"/>
          <w:szCs w:val="24"/>
        </w:rPr>
        <w:t>1.</w:t>
      </w:r>
      <w:r w:rsidRPr="00681E1B">
        <w:rPr>
          <w:rFonts w:ascii="Times New Roman" w:eastAsia="宋体" w:hAnsi="宋体" w:cs="Times New Roman" w:hint="eastAsia"/>
          <w:sz w:val="24"/>
          <w:szCs w:val="24"/>
        </w:rPr>
        <w:t>具有独立承担民事责任的能力。（注：①投标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rsidR="00681E1B" w:rsidRPr="00681E1B" w:rsidRDefault="00681E1B" w:rsidP="00681E1B">
      <w:pPr>
        <w:spacing w:line="360" w:lineRule="auto"/>
        <w:ind w:firstLineChars="192" w:firstLine="461"/>
        <w:rPr>
          <w:rFonts w:ascii="Times New Roman" w:eastAsia="宋体" w:hAnsi="宋体" w:cs="Times New Roman"/>
          <w:color w:val="000000"/>
          <w:sz w:val="24"/>
          <w:szCs w:val="24"/>
        </w:rPr>
      </w:pPr>
      <w:r w:rsidRPr="00681E1B">
        <w:rPr>
          <w:rFonts w:ascii="Times New Roman" w:eastAsia="宋体" w:hAnsi="宋体" w:cs="Times New Roman" w:hint="eastAsia"/>
          <w:color w:val="000000"/>
          <w:sz w:val="24"/>
          <w:szCs w:val="24"/>
        </w:rPr>
        <w:t>2.</w:t>
      </w:r>
      <w:r w:rsidRPr="00681E1B">
        <w:rPr>
          <w:rFonts w:ascii="Times New Roman" w:eastAsia="宋体" w:hAnsi="宋体" w:cs="Times New Roman" w:hint="eastAsia"/>
          <w:color w:val="000000"/>
          <w:sz w:val="24"/>
          <w:szCs w:val="24"/>
        </w:rPr>
        <w:t>具备良好商业信誉的证明材料。（可提供承诺函）</w:t>
      </w:r>
    </w:p>
    <w:p w:rsidR="00681E1B" w:rsidRPr="00681E1B" w:rsidRDefault="00681E1B" w:rsidP="00681E1B">
      <w:pPr>
        <w:spacing w:line="360" w:lineRule="auto"/>
        <w:ind w:firstLineChars="192" w:firstLine="461"/>
        <w:rPr>
          <w:rFonts w:ascii="Times New Roman" w:eastAsia="宋体" w:hAnsi="宋体" w:cs="Times New Roman"/>
          <w:sz w:val="24"/>
          <w:szCs w:val="24"/>
        </w:rPr>
      </w:pPr>
      <w:r w:rsidRPr="00681E1B">
        <w:rPr>
          <w:rFonts w:ascii="Times New Roman" w:eastAsia="宋体" w:hAnsi="宋体" w:cs="Times New Roman" w:hint="eastAsia"/>
          <w:color w:val="000000"/>
          <w:sz w:val="24"/>
          <w:szCs w:val="24"/>
        </w:rPr>
        <w:t>3.</w:t>
      </w:r>
      <w:r w:rsidRPr="00681E1B">
        <w:rPr>
          <w:rFonts w:ascii="Times New Roman" w:eastAsia="宋体" w:hAnsi="宋体" w:cs="Times New Roman" w:hint="eastAsia"/>
          <w:sz w:val="24"/>
          <w:szCs w:val="24"/>
        </w:rPr>
        <w:t>具备履行合同所必需的设备和专业技术能力的证明材料（可提供承诺函）；</w:t>
      </w:r>
    </w:p>
    <w:p w:rsidR="00681E1B" w:rsidRPr="00681E1B" w:rsidRDefault="00681E1B" w:rsidP="00681E1B">
      <w:pPr>
        <w:spacing w:line="360" w:lineRule="auto"/>
        <w:ind w:firstLineChars="192" w:firstLine="461"/>
        <w:rPr>
          <w:rFonts w:ascii="Times New Roman" w:eastAsia="宋体" w:hAnsi="宋体" w:cs="Times New Roman"/>
          <w:color w:val="000000"/>
          <w:sz w:val="24"/>
          <w:szCs w:val="24"/>
        </w:rPr>
      </w:pPr>
      <w:r w:rsidRPr="00681E1B">
        <w:rPr>
          <w:rFonts w:ascii="Times New Roman" w:eastAsia="宋体" w:hAnsi="宋体" w:cs="Times New Roman" w:hint="eastAsia"/>
          <w:sz w:val="24"/>
          <w:szCs w:val="24"/>
        </w:rPr>
        <w:t>4.</w:t>
      </w:r>
      <w:r w:rsidRPr="00681E1B">
        <w:rPr>
          <w:rFonts w:ascii="Times New Roman" w:eastAsia="宋体" w:hAnsi="宋体" w:cs="Times New Roman" w:hint="eastAsia"/>
          <w:color w:val="000000"/>
          <w:sz w:val="24"/>
          <w:szCs w:val="24"/>
        </w:rPr>
        <w:t>具有依法缴纳税收或社会保障资金的良好记录（可提供承诺函）</w:t>
      </w:r>
    </w:p>
    <w:p w:rsidR="00681E1B" w:rsidRPr="00681E1B" w:rsidRDefault="00681E1B" w:rsidP="00681E1B">
      <w:pPr>
        <w:spacing w:line="360" w:lineRule="auto"/>
        <w:ind w:firstLineChars="192" w:firstLine="461"/>
        <w:rPr>
          <w:rFonts w:ascii="Times New Roman" w:eastAsia="宋体" w:hAnsi="宋体" w:cs="Times New Roman"/>
          <w:sz w:val="24"/>
          <w:szCs w:val="24"/>
        </w:rPr>
      </w:pPr>
      <w:r w:rsidRPr="00681E1B">
        <w:rPr>
          <w:rFonts w:ascii="Times New Roman" w:eastAsia="宋体" w:hAnsi="宋体" w:cs="Times New Roman" w:hint="eastAsia"/>
          <w:sz w:val="24"/>
          <w:szCs w:val="24"/>
        </w:rPr>
        <w:t>5.</w:t>
      </w:r>
      <w:r w:rsidRPr="00681E1B">
        <w:rPr>
          <w:rFonts w:ascii="Times New Roman" w:eastAsia="宋体" w:hAnsi="宋体" w:cs="Times New Roman" w:hint="eastAsia"/>
          <w:sz w:val="24"/>
          <w:szCs w:val="24"/>
        </w:rPr>
        <w:t>参加政府采购活动前</w:t>
      </w:r>
      <w:r w:rsidRPr="00681E1B">
        <w:rPr>
          <w:rFonts w:ascii="Times New Roman" w:eastAsia="宋体" w:hAnsi="宋体" w:cs="Times New Roman" w:hint="eastAsia"/>
          <w:sz w:val="24"/>
          <w:szCs w:val="24"/>
        </w:rPr>
        <w:t>3</w:t>
      </w:r>
      <w:r w:rsidRPr="00681E1B">
        <w:rPr>
          <w:rFonts w:ascii="Times New Roman" w:eastAsia="宋体" w:hAnsi="宋体" w:cs="Times New Roman" w:hint="eastAsia"/>
          <w:sz w:val="24"/>
          <w:szCs w:val="24"/>
        </w:rPr>
        <w:t>年内在经营活动中没有重大违法记录的承诺函；</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（二）法律、行政法规规定的其他条件：</w:t>
      </w:r>
    </w:p>
    <w:p w:rsidR="00681E1B" w:rsidRPr="00681E1B" w:rsidRDefault="00681E1B" w:rsidP="00681E1B">
      <w:pPr>
        <w:spacing w:line="360" w:lineRule="auto"/>
        <w:ind w:firstLineChars="192" w:firstLine="461"/>
        <w:rPr>
          <w:rFonts w:ascii="Times New Roman" w:eastAsia="宋体" w:hAnsi="宋体" w:cs="Times New Roman"/>
          <w:sz w:val="24"/>
          <w:szCs w:val="24"/>
        </w:rPr>
      </w:pPr>
      <w:r w:rsidRPr="00681E1B">
        <w:rPr>
          <w:rFonts w:ascii="Times New Roman" w:eastAsia="宋体" w:hAnsi="宋体" w:cs="Times New Roman" w:hint="eastAsia"/>
          <w:sz w:val="24"/>
          <w:szCs w:val="24"/>
        </w:rPr>
        <w:t>1.</w:t>
      </w:r>
      <w:r w:rsidRPr="00681E1B">
        <w:rPr>
          <w:rFonts w:ascii="Times New Roman" w:eastAsia="宋体" w:hAnsi="宋体" w:cs="Times New Roman" w:hint="eastAsia"/>
          <w:sz w:val="24"/>
          <w:szCs w:val="24"/>
        </w:rPr>
        <w:t>法定代表人授权书原件（①附法定代表人身份证明文件复印件；②法定代表人参与磋商时不需要提供）；</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2.</w:t>
      </w:r>
      <w:r w:rsidRPr="00681E1B">
        <w:rPr>
          <w:rFonts w:ascii="Times New Roman" w:eastAsia="宋体" w:hAnsi="宋体" w:cs="Times New Roman" w:hint="eastAsia"/>
          <w:sz w:val="24"/>
          <w:szCs w:val="24"/>
        </w:rPr>
        <w:t>被授权代表的身份证明文件复印件；</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sz w:val="24"/>
          <w:szCs w:val="24"/>
        </w:rPr>
        <w:t>说明：</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1</w:t>
      </w:r>
      <w:r w:rsidRPr="00681E1B">
        <w:rPr>
          <w:rFonts w:ascii="Times New Roman" w:eastAsia="宋体" w:hAnsi="宋体" w:cs="Times New Roman"/>
          <w:sz w:val="24"/>
          <w:szCs w:val="24"/>
        </w:rPr>
        <w:t>）投标商提供的以上资格证明材料为复印件的均应加盖投标商公章</w:t>
      </w:r>
      <w:r w:rsidRPr="00681E1B">
        <w:rPr>
          <w:rFonts w:ascii="Times New Roman" w:eastAsia="宋体" w:hAnsi="宋体" w:cs="Times New Roman" w:hint="eastAsia"/>
          <w:sz w:val="24"/>
          <w:szCs w:val="24"/>
        </w:rPr>
        <w:t>（身份证明文件复印件无需加盖公章）</w:t>
      </w:r>
      <w:r w:rsidRPr="00681E1B">
        <w:rPr>
          <w:rFonts w:ascii="Times New Roman" w:eastAsia="宋体" w:hAnsi="宋体" w:cs="Times New Roman"/>
          <w:sz w:val="24"/>
          <w:szCs w:val="24"/>
        </w:rPr>
        <w:t>。</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2</w:t>
      </w:r>
      <w:r w:rsidRPr="00681E1B">
        <w:rPr>
          <w:rFonts w:ascii="Times New Roman" w:eastAsia="宋体" w:hAnsi="宋体" w:cs="Times New Roman"/>
          <w:sz w:val="24"/>
          <w:szCs w:val="24"/>
        </w:rPr>
        <w:t>）投标商应对其所提供的资格证明材料来源的合法性、真实性负责。</w:t>
      </w:r>
    </w:p>
    <w:p w:rsidR="00681E1B" w:rsidRPr="00681E1B" w:rsidRDefault="00681E1B" w:rsidP="00681E1B">
      <w:pPr>
        <w:spacing w:line="360" w:lineRule="auto"/>
        <w:ind w:firstLineChars="225" w:firstLine="540"/>
        <w:rPr>
          <w:rFonts w:ascii="Times New Roman" w:eastAsia="宋体" w:hAnsi="宋体" w:cs="Times New Roman"/>
          <w:sz w:val="24"/>
          <w:szCs w:val="24"/>
        </w:rPr>
      </w:pP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sz w:val="24"/>
          <w:szCs w:val="24"/>
        </w:rPr>
        <w:t>二、投标商</w:t>
      </w:r>
      <w:r w:rsidRPr="00681E1B">
        <w:rPr>
          <w:rFonts w:ascii="Times New Roman" w:eastAsia="宋体" w:hAnsi="宋体" w:cs="Times New Roman" w:hint="eastAsia"/>
          <w:sz w:val="24"/>
          <w:szCs w:val="24"/>
        </w:rPr>
        <w:t>应提供的报价产品的资格、资质性及其他类似效力要求的相关证明材料</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（一）资格要求：无</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（二）资质性要求：无</w:t>
      </w:r>
    </w:p>
    <w:p w:rsidR="00681E1B" w:rsidRPr="00681E1B" w:rsidRDefault="00681E1B" w:rsidP="00681E1B">
      <w:pPr>
        <w:spacing w:line="360" w:lineRule="auto"/>
        <w:ind w:firstLineChars="225" w:firstLine="540"/>
        <w:rPr>
          <w:rFonts w:ascii="Times New Roman" w:eastAsia="宋体" w:hAnsi="宋体" w:cs="Times New Roman"/>
          <w:sz w:val="24"/>
          <w:szCs w:val="24"/>
        </w:rPr>
      </w:pPr>
      <w:r w:rsidRPr="00681E1B">
        <w:rPr>
          <w:rFonts w:ascii="Times New Roman" w:eastAsia="宋体" w:hAnsi="宋体" w:cs="Times New Roman" w:hint="eastAsia"/>
          <w:sz w:val="24"/>
          <w:szCs w:val="24"/>
        </w:rPr>
        <w:t>（三）其他类似效力要求：无</w:t>
      </w:r>
    </w:p>
    <w:p w:rsidR="00681E1B" w:rsidRPr="00681E1B" w:rsidRDefault="00681E1B" w:rsidP="00681E1B">
      <w:pPr>
        <w:widowControl/>
        <w:jc w:val="left"/>
        <w:rPr>
          <w:rFonts w:ascii="Times New Roman" w:eastAsia="宋体" w:hAnsi="宋体" w:cs="Times New Roman"/>
          <w:sz w:val="24"/>
          <w:szCs w:val="24"/>
        </w:rPr>
      </w:pPr>
      <w:r w:rsidRPr="00681E1B">
        <w:rPr>
          <w:rFonts w:ascii="Times New Roman" w:eastAsia="宋体" w:hAnsi="宋体" w:cs="Times New Roman"/>
          <w:b/>
          <w:bCs/>
          <w:sz w:val="24"/>
          <w:szCs w:val="24"/>
        </w:rPr>
        <w:lastRenderedPageBreak/>
        <w:br w:type="page"/>
      </w: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72" w:name="_Toc29541530"/>
      <w:r w:rsidRPr="00681E1B">
        <w:rPr>
          <w:rFonts w:ascii="宋体" w:eastAsia="宋体" w:hAnsi="Times New Roman" w:cs="Times New Roman" w:hint="eastAsia"/>
          <w:b/>
          <w:color w:val="000000"/>
          <w:kern w:val="44"/>
          <w:sz w:val="36"/>
          <w:szCs w:val="44"/>
        </w:rPr>
        <w:lastRenderedPageBreak/>
        <w:t>第六章  采购项目技术、服务、政府采购合同内容条款及其他商务要求</w:t>
      </w:r>
      <w:bookmarkEnd w:id="72"/>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bookmarkStart w:id="73" w:name="_Toc217446094"/>
      <w:r w:rsidRPr="00681E1B">
        <w:rPr>
          <w:rFonts w:ascii="Arial" w:eastAsia="黑体" w:hAnsi="Arial" w:cs="Times New Roman" w:hint="eastAsia"/>
          <w:b/>
          <w:bCs/>
          <w:color w:val="000000"/>
          <w:sz w:val="32"/>
          <w:szCs w:val="32"/>
        </w:rPr>
        <w:t>一、项目概述</w:t>
      </w:r>
      <w:bookmarkEnd w:id="73"/>
    </w:p>
    <w:p w:rsidR="00681E1B" w:rsidRPr="00681E1B" w:rsidRDefault="00681E1B" w:rsidP="00681E1B">
      <w:pPr>
        <w:spacing w:line="360" w:lineRule="auto"/>
        <w:ind w:firstLineChars="200" w:firstLine="480"/>
        <w:rPr>
          <w:rFonts w:ascii="宋体" w:eastAsia="宋体" w:hAnsi="宋体" w:cs="宋体"/>
          <w:sz w:val="24"/>
          <w:szCs w:val="24"/>
        </w:rPr>
      </w:pPr>
      <w:r w:rsidRPr="00681E1B">
        <w:rPr>
          <w:rFonts w:ascii="Times New Roman" w:eastAsia="宋体" w:hAnsi="Times New Roman" w:cs="Times New Roman" w:hint="eastAsia"/>
          <w:sz w:val="24"/>
          <w:szCs w:val="24"/>
        </w:rPr>
        <w:t>本次采购项目为我校</w:t>
      </w:r>
      <w:r w:rsidRPr="00681E1B">
        <w:rPr>
          <w:rFonts w:ascii="Times New Roman" w:eastAsia="宋体" w:hAnsi="Times New Roman" w:cs="Times New Roman" w:hint="eastAsia"/>
          <w:sz w:val="24"/>
          <w:szCs w:val="24"/>
        </w:rPr>
        <w:t>20</w:t>
      </w:r>
      <w:r w:rsidRPr="00681E1B">
        <w:rPr>
          <w:rFonts w:ascii="Times New Roman" w:eastAsia="宋体" w:hAnsi="Times New Roman" w:cs="Times New Roman"/>
          <w:sz w:val="24"/>
          <w:szCs w:val="24"/>
        </w:rPr>
        <w:t>20</w:t>
      </w:r>
      <w:r w:rsidRPr="00681E1B">
        <w:rPr>
          <w:rFonts w:ascii="Times New Roman" w:eastAsia="宋体" w:hAnsi="Times New Roman" w:cs="Times New Roman" w:hint="eastAsia"/>
          <w:sz w:val="24"/>
          <w:szCs w:val="24"/>
        </w:rPr>
        <w:t>年</w:t>
      </w:r>
      <w:r w:rsidRPr="00681E1B">
        <w:rPr>
          <w:rFonts w:ascii="Times New Roman" w:eastAsia="宋体" w:hAnsi="Times New Roman" w:cs="Times New Roman"/>
          <w:sz w:val="24"/>
          <w:szCs w:val="24"/>
        </w:rPr>
        <w:t>1</w:t>
      </w:r>
      <w:r w:rsidRPr="00681E1B">
        <w:rPr>
          <w:rFonts w:ascii="Times New Roman" w:eastAsia="宋体" w:hAnsi="Times New Roman" w:cs="Times New Roman" w:hint="eastAsia"/>
          <w:sz w:val="24"/>
          <w:szCs w:val="24"/>
        </w:rPr>
        <w:t>月至</w:t>
      </w:r>
      <w:r w:rsidRPr="00681E1B">
        <w:rPr>
          <w:rFonts w:ascii="Times New Roman" w:eastAsia="宋体" w:hAnsi="Times New Roman" w:cs="Times New Roman" w:hint="eastAsia"/>
          <w:sz w:val="24"/>
          <w:szCs w:val="24"/>
        </w:rPr>
        <w:t>20</w:t>
      </w:r>
      <w:r w:rsidRPr="00681E1B">
        <w:rPr>
          <w:rFonts w:ascii="Times New Roman" w:eastAsia="宋体" w:hAnsi="Times New Roman" w:cs="Times New Roman"/>
          <w:sz w:val="24"/>
          <w:szCs w:val="24"/>
        </w:rPr>
        <w:t>21</w:t>
      </w:r>
      <w:r w:rsidRPr="00681E1B">
        <w:rPr>
          <w:rFonts w:ascii="Times New Roman" w:eastAsia="宋体" w:hAnsi="Times New Roman" w:cs="Times New Roman" w:hint="eastAsia"/>
          <w:sz w:val="24"/>
          <w:szCs w:val="24"/>
        </w:rPr>
        <w:t>年</w:t>
      </w:r>
      <w:r w:rsidRPr="00681E1B">
        <w:rPr>
          <w:rFonts w:ascii="Times New Roman" w:eastAsia="宋体" w:hAnsi="Times New Roman" w:cs="Times New Roman"/>
          <w:sz w:val="24"/>
          <w:szCs w:val="24"/>
        </w:rPr>
        <w:t>1</w:t>
      </w:r>
      <w:r w:rsidRPr="00681E1B">
        <w:rPr>
          <w:rFonts w:ascii="Times New Roman" w:eastAsia="宋体" w:hAnsi="Times New Roman" w:cs="Times New Roman" w:hint="eastAsia"/>
          <w:sz w:val="24"/>
          <w:szCs w:val="24"/>
        </w:rPr>
        <w:t>月期间，音乐学院、教育科学学院钢琴、手风琴调律维修服务</w:t>
      </w:r>
      <w:r w:rsidRPr="00681E1B">
        <w:rPr>
          <w:rFonts w:ascii="宋体" w:eastAsia="宋体" w:hAnsi="宋体" w:cs="宋体" w:hint="eastAsia"/>
          <w:sz w:val="24"/>
          <w:szCs w:val="24"/>
        </w:rPr>
        <w:t>。当前全校在用钢琴共356台左右，手风琴86台左右。因钢琴数量为绝大多数，手风琴数量较少，又因生产日期为</w:t>
      </w:r>
      <w:r w:rsidRPr="00681E1B">
        <w:rPr>
          <w:rFonts w:ascii="宋体" w:eastAsia="宋体" w:hAnsi="宋体" w:cs="宋体"/>
          <w:sz w:val="24"/>
          <w:szCs w:val="24"/>
        </w:rPr>
        <w:t>12</w:t>
      </w:r>
      <w:r w:rsidRPr="00681E1B">
        <w:rPr>
          <w:rFonts w:ascii="宋体" w:eastAsia="宋体" w:hAnsi="宋体" w:cs="宋体" w:hint="eastAsia"/>
          <w:sz w:val="24"/>
          <w:szCs w:val="24"/>
        </w:rPr>
        <w:t>年前的钢琴数量仅78台左右，为便于评审，本次只以单台单次（生产日期为2008年及以后钢琴）的钢琴调律维修服务报价作为综合评分明细表中价格分的计算依据。对于单台单</w:t>
      </w:r>
      <w:proofErr w:type="gramStart"/>
      <w:r w:rsidRPr="00681E1B">
        <w:rPr>
          <w:rFonts w:ascii="宋体" w:eastAsia="宋体" w:hAnsi="宋体" w:cs="宋体" w:hint="eastAsia"/>
          <w:sz w:val="24"/>
          <w:szCs w:val="24"/>
        </w:rPr>
        <w:t>次生产</w:t>
      </w:r>
      <w:proofErr w:type="gramEnd"/>
      <w:r w:rsidRPr="00681E1B">
        <w:rPr>
          <w:rFonts w:ascii="宋体" w:eastAsia="宋体" w:hAnsi="宋体" w:cs="宋体" w:hint="eastAsia"/>
          <w:sz w:val="24"/>
          <w:szCs w:val="24"/>
        </w:rPr>
        <w:t>日期为</w:t>
      </w:r>
      <w:r w:rsidRPr="00681E1B">
        <w:rPr>
          <w:rFonts w:ascii="宋体" w:eastAsia="宋体" w:hAnsi="宋体" w:cs="宋体"/>
          <w:sz w:val="24"/>
          <w:szCs w:val="24"/>
        </w:rPr>
        <w:t>12</w:t>
      </w:r>
      <w:r w:rsidRPr="00681E1B">
        <w:rPr>
          <w:rFonts w:ascii="宋体" w:eastAsia="宋体" w:hAnsi="宋体" w:cs="宋体" w:hint="eastAsia"/>
          <w:sz w:val="24"/>
          <w:szCs w:val="24"/>
        </w:rPr>
        <w:t>年前的钢琴调律维修费，按本次报价的170%计算确定服务单价；单台单次手风琴调律维修费按本次报价的80%计算确定服务单价。各类调律维修服务价格将写入与成交投标商签订的年度服务合同条款中，作为据实结算的计费标准。</w:t>
      </w:r>
    </w:p>
    <w:p w:rsidR="00681E1B" w:rsidRPr="00681E1B" w:rsidRDefault="00681E1B" w:rsidP="00681E1B">
      <w:pPr>
        <w:spacing w:line="360" w:lineRule="auto"/>
        <w:rPr>
          <w:rFonts w:ascii="Times New Roman" w:eastAsia="宋体" w:hAnsi="Times New Roman" w:cs="Times New Roman"/>
          <w:sz w:val="24"/>
          <w:szCs w:val="24"/>
        </w:rPr>
      </w:pPr>
      <w:r w:rsidRPr="00681E1B">
        <w:rPr>
          <w:rFonts w:ascii="宋体" w:eastAsia="宋体" w:hAnsi="宋体" w:cs="宋体" w:hint="eastAsia"/>
          <w:sz w:val="24"/>
          <w:szCs w:val="24"/>
        </w:rPr>
        <w:t xml:space="preserve">    合同有效期内，</w:t>
      </w:r>
      <w:r w:rsidRPr="00681E1B">
        <w:rPr>
          <w:rFonts w:ascii="宋体" w:eastAsia="宋体" w:hAnsi="宋体" w:cs="Times New Roman" w:hint="eastAsia"/>
          <w:sz w:val="24"/>
          <w:szCs w:val="24"/>
        </w:rPr>
        <w:t>按合同条款中计费标准，由各学院管理人员与乙方核对统计后据实结算。</w:t>
      </w:r>
      <w:bookmarkStart w:id="74" w:name="_Toc183682369"/>
      <w:bookmarkStart w:id="75" w:name="_Toc217446057"/>
      <w:bookmarkStart w:id="76" w:name="_Toc183582232"/>
      <w:bookmarkEnd w:id="59"/>
      <w:bookmarkEnd w:id="60"/>
      <w:bookmarkEnd w:id="61"/>
      <w:bookmarkEnd w:id="62"/>
      <w:bookmarkEnd w:id="63"/>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二、技术和服务要求：</w:t>
      </w:r>
    </w:p>
    <w:p w:rsidR="00681E1B" w:rsidRPr="00681E1B" w:rsidRDefault="00681E1B" w:rsidP="00681E1B">
      <w:pPr>
        <w:spacing w:line="360" w:lineRule="auto"/>
        <w:ind w:firstLineChars="250" w:firstLine="600"/>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1</w:t>
      </w:r>
      <w:r w:rsidRPr="00681E1B">
        <w:rPr>
          <w:rFonts w:ascii="Times New Roman" w:eastAsia="宋体" w:hAnsi="Times New Roman" w:cs="Times New Roman" w:hint="eastAsia"/>
          <w:sz w:val="24"/>
          <w:szCs w:val="24"/>
        </w:rPr>
        <w:t>、本次采购项目服务期限：</w:t>
      </w:r>
      <w:r w:rsidRPr="00681E1B">
        <w:rPr>
          <w:rFonts w:ascii="Times New Roman" w:eastAsia="宋体" w:hAnsi="Times New Roman" w:cs="Times New Roman" w:hint="eastAsia"/>
          <w:sz w:val="24"/>
          <w:szCs w:val="24"/>
        </w:rPr>
        <w:t>20</w:t>
      </w:r>
      <w:r w:rsidRPr="00681E1B">
        <w:rPr>
          <w:rFonts w:ascii="Times New Roman" w:eastAsia="宋体" w:hAnsi="Times New Roman" w:cs="Times New Roman"/>
          <w:sz w:val="24"/>
          <w:szCs w:val="24"/>
        </w:rPr>
        <w:t>20</w:t>
      </w:r>
      <w:r w:rsidRPr="00681E1B">
        <w:rPr>
          <w:rFonts w:ascii="Times New Roman" w:eastAsia="宋体" w:hAnsi="Times New Roman" w:cs="Times New Roman" w:hint="eastAsia"/>
          <w:sz w:val="24"/>
          <w:szCs w:val="24"/>
        </w:rPr>
        <w:t>年</w:t>
      </w:r>
      <w:r w:rsidRPr="00681E1B">
        <w:rPr>
          <w:rFonts w:ascii="Times New Roman" w:eastAsia="宋体" w:hAnsi="Times New Roman" w:cs="Times New Roman"/>
          <w:sz w:val="24"/>
          <w:szCs w:val="24"/>
        </w:rPr>
        <w:t>1</w:t>
      </w:r>
      <w:r w:rsidRPr="00681E1B">
        <w:rPr>
          <w:rFonts w:ascii="Times New Roman" w:eastAsia="宋体" w:hAnsi="Times New Roman" w:cs="Times New Roman" w:hint="eastAsia"/>
          <w:sz w:val="24"/>
          <w:szCs w:val="24"/>
        </w:rPr>
        <w:t>月至</w:t>
      </w:r>
      <w:r w:rsidRPr="00681E1B">
        <w:rPr>
          <w:rFonts w:ascii="Times New Roman" w:eastAsia="宋体" w:hAnsi="Times New Roman" w:cs="Times New Roman" w:hint="eastAsia"/>
          <w:sz w:val="24"/>
          <w:szCs w:val="24"/>
        </w:rPr>
        <w:t>20</w:t>
      </w:r>
      <w:r w:rsidRPr="00681E1B">
        <w:rPr>
          <w:rFonts w:ascii="Times New Roman" w:eastAsia="宋体" w:hAnsi="Times New Roman" w:cs="Times New Roman"/>
          <w:sz w:val="24"/>
          <w:szCs w:val="24"/>
        </w:rPr>
        <w:t>21</w:t>
      </w:r>
      <w:r w:rsidRPr="00681E1B">
        <w:rPr>
          <w:rFonts w:ascii="Times New Roman" w:eastAsia="宋体" w:hAnsi="Times New Roman" w:cs="Times New Roman" w:hint="eastAsia"/>
          <w:sz w:val="24"/>
          <w:szCs w:val="24"/>
        </w:rPr>
        <w:t>年</w:t>
      </w:r>
      <w:r w:rsidRPr="00681E1B">
        <w:rPr>
          <w:rFonts w:ascii="Times New Roman" w:eastAsia="宋体" w:hAnsi="Times New Roman" w:cs="Times New Roman"/>
          <w:sz w:val="24"/>
          <w:szCs w:val="24"/>
        </w:rPr>
        <w:t>1</w:t>
      </w:r>
      <w:r w:rsidRPr="00681E1B">
        <w:rPr>
          <w:rFonts w:ascii="Times New Roman" w:eastAsia="宋体" w:hAnsi="Times New Roman" w:cs="Times New Roman" w:hint="eastAsia"/>
          <w:sz w:val="24"/>
          <w:szCs w:val="24"/>
        </w:rPr>
        <w:t>月。</w:t>
      </w:r>
    </w:p>
    <w:p w:rsidR="00681E1B" w:rsidRPr="00681E1B" w:rsidRDefault="00681E1B" w:rsidP="00681E1B">
      <w:pPr>
        <w:spacing w:line="360" w:lineRule="auto"/>
        <w:ind w:firstLineChars="200" w:firstLine="480"/>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2</w:t>
      </w:r>
      <w:r w:rsidRPr="00681E1B">
        <w:rPr>
          <w:rFonts w:ascii="Times New Roman" w:eastAsia="宋体" w:hAnsi="Times New Roman" w:cs="Times New Roman" w:hint="eastAsia"/>
          <w:sz w:val="24"/>
          <w:szCs w:val="24"/>
        </w:rPr>
        <w:t>、所有调律维修服务原则上只接受上门服务，服务地点在学校校园内，若因特殊情况需送修的，需经使用单位和国资处同意后方可实施。</w:t>
      </w:r>
    </w:p>
    <w:p w:rsidR="00681E1B" w:rsidRPr="00681E1B" w:rsidRDefault="00681E1B" w:rsidP="00681E1B">
      <w:pPr>
        <w:spacing w:line="360" w:lineRule="auto"/>
        <w:ind w:firstLineChars="200" w:firstLine="480"/>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3</w:t>
      </w:r>
      <w:r w:rsidRPr="00681E1B">
        <w:rPr>
          <w:rFonts w:ascii="Times New Roman" w:eastAsia="宋体" w:hAnsi="Times New Roman" w:cs="Times New Roman" w:hint="eastAsia"/>
          <w:sz w:val="24"/>
          <w:szCs w:val="24"/>
        </w:rPr>
        <w:t>、投标商的钢琴调律维修技术人员每次上门服务需持证上岗，证件必须包括中国乐器协会的钢琴调律师资格证或中国轻工业职业技能鉴定中心颁发的钢琴调律师资格证（中华人民共和国人力资源和社会保障部印制），否则，采购人将拒绝接受调律维修服务。</w:t>
      </w:r>
    </w:p>
    <w:p w:rsidR="00681E1B" w:rsidRPr="00681E1B" w:rsidRDefault="00681E1B" w:rsidP="00681E1B">
      <w:pPr>
        <w:spacing w:line="360" w:lineRule="auto"/>
        <w:ind w:firstLineChars="200" w:firstLine="480"/>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4</w:t>
      </w:r>
      <w:r w:rsidRPr="00681E1B">
        <w:rPr>
          <w:rFonts w:ascii="Times New Roman" w:eastAsia="宋体" w:hAnsi="Times New Roman" w:cs="Times New Roman" w:hint="eastAsia"/>
          <w:sz w:val="24"/>
          <w:szCs w:val="24"/>
        </w:rPr>
        <w:t>、因采购</w:t>
      </w:r>
      <w:proofErr w:type="gramStart"/>
      <w:r w:rsidRPr="00681E1B">
        <w:rPr>
          <w:rFonts w:ascii="Times New Roman" w:eastAsia="宋体" w:hAnsi="Times New Roman" w:cs="Times New Roman" w:hint="eastAsia"/>
          <w:sz w:val="24"/>
          <w:szCs w:val="24"/>
        </w:rPr>
        <w:t>人行业</w:t>
      </w:r>
      <w:proofErr w:type="gramEnd"/>
      <w:r w:rsidRPr="00681E1B">
        <w:rPr>
          <w:rFonts w:ascii="Times New Roman" w:eastAsia="宋体" w:hAnsi="Times New Roman" w:cs="Times New Roman" w:hint="eastAsia"/>
          <w:sz w:val="24"/>
          <w:szCs w:val="24"/>
        </w:rPr>
        <w:t>的特殊性，每次暑假、寒假期间，投标商需保证派足够调律维修服务技术人员，上门对我校音乐学院、教育科学学院各类钢琴、手风琴设备进行调律维修；日常和</w:t>
      </w:r>
      <w:proofErr w:type="gramStart"/>
      <w:r w:rsidRPr="00681E1B">
        <w:rPr>
          <w:rFonts w:ascii="Times New Roman" w:eastAsia="宋体" w:hAnsi="Times New Roman" w:cs="Times New Roman" w:hint="eastAsia"/>
          <w:sz w:val="24"/>
          <w:szCs w:val="24"/>
        </w:rPr>
        <w:t>期中</w:t>
      </w:r>
      <w:proofErr w:type="gramEnd"/>
      <w:r w:rsidRPr="00681E1B">
        <w:rPr>
          <w:rFonts w:ascii="Times New Roman" w:eastAsia="宋体" w:hAnsi="Times New Roman" w:cs="Times New Roman" w:hint="eastAsia"/>
          <w:sz w:val="24"/>
          <w:szCs w:val="24"/>
        </w:rPr>
        <w:t>、期末考试前及各类演出、学术交流活动等期间，投标</w:t>
      </w:r>
      <w:proofErr w:type="gramStart"/>
      <w:r w:rsidRPr="00681E1B">
        <w:rPr>
          <w:rFonts w:ascii="Times New Roman" w:eastAsia="宋体" w:hAnsi="Times New Roman" w:cs="Times New Roman" w:hint="eastAsia"/>
          <w:sz w:val="24"/>
          <w:szCs w:val="24"/>
        </w:rPr>
        <w:t>商接到</w:t>
      </w:r>
      <w:proofErr w:type="gramEnd"/>
      <w:r w:rsidRPr="00681E1B">
        <w:rPr>
          <w:rFonts w:ascii="Times New Roman" w:eastAsia="宋体" w:hAnsi="Times New Roman" w:cs="Times New Roman" w:hint="eastAsia"/>
          <w:sz w:val="24"/>
          <w:szCs w:val="24"/>
        </w:rPr>
        <w:t>国资处</w:t>
      </w:r>
      <w:proofErr w:type="gramStart"/>
      <w:r w:rsidRPr="00681E1B">
        <w:rPr>
          <w:rFonts w:ascii="Times New Roman" w:eastAsia="宋体" w:hAnsi="Times New Roman" w:cs="Times New Roman" w:hint="eastAsia"/>
          <w:sz w:val="24"/>
          <w:szCs w:val="24"/>
        </w:rPr>
        <w:t>维修科</w:t>
      </w:r>
      <w:proofErr w:type="gramEnd"/>
      <w:r w:rsidRPr="00681E1B">
        <w:rPr>
          <w:rFonts w:ascii="Times New Roman" w:eastAsia="宋体" w:hAnsi="Times New Roman" w:cs="Times New Roman" w:hint="eastAsia"/>
          <w:sz w:val="24"/>
          <w:szCs w:val="24"/>
        </w:rPr>
        <w:t>的电话或书面通知后，需立即组织技术人员上门对相关</w:t>
      </w:r>
      <w:r w:rsidRPr="00681E1B">
        <w:rPr>
          <w:rFonts w:ascii="Times New Roman" w:eastAsia="宋体" w:hAnsi="Times New Roman" w:cs="Times New Roman" w:hint="eastAsia"/>
          <w:sz w:val="24"/>
          <w:szCs w:val="24"/>
        </w:rPr>
        <w:lastRenderedPageBreak/>
        <w:t>教师、学生用琴及时进行调律维修服务或值守保障。</w:t>
      </w:r>
    </w:p>
    <w:p w:rsidR="00681E1B" w:rsidRPr="00681E1B" w:rsidRDefault="00681E1B" w:rsidP="00681E1B">
      <w:pPr>
        <w:spacing w:line="360" w:lineRule="auto"/>
        <w:ind w:firstLineChars="200" w:firstLine="480"/>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5</w:t>
      </w:r>
      <w:r w:rsidRPr="00681E1B">
        <w:rPr>
          <w:rFonts w:ascii="Times New Roman" w:eastAsia="宋体" w:hAnsi="Times New Roman" w:cs="Times New Roman" w:hint="eastAsia"/>
          <w:sz w:val="24"/>
          <w:szCs w:val="24"/>
        </w:rPr>
        <w:t>、服务响应时间要求：对于突发钢琴调律维修服务需求时，投标</w:t>
      </w:r>
      <w:proofErr w:type="gramStart"/>
      <w:r w:rsidRPr="00681E1B">
        <w:rPr>
          <w:rFonts w:ascii="Times New Roman" w:eastAsia="宋体" w:hAnsi="Times New Roman" w:cs="Times New Roman" w:hint="eastAsia"/>
          <w:sz w:val="24"/>
          <w:szCs w:val="24"/>
        </w:rPr>
        <w:t>商接到</w:t>
      </w:r>
      <w:proofErr w:type="gramEnd"/>
      <w:r w:rsidRPr="00681E1B">
        <w:rPr>
          <w:rFonts w:ascii="Times New Roman" w:eastAsia="宋体" w:hAnsi="Times New Roman" w:cs="Times New Roman" w:hint="eastAsia"/>
          <w:sz w:val="24"/>
          <w:szCs w:val="24"/>
        </w:rPr>
        <w:t>国资处</w:t>
      </w:r>
      <w:proofErr w:type="gramStart"/>
      <w:r w:rsidRPr="00681E1B">
        <w:rPr>
          <w:rFonts w:ascii="Times New Roman" w:eastAsia="宋体" w:hAnsi="Times New Roman" w:cs="Times New Roman" w:hint="eastAsia"/>
          <w:sz w:val="24"/>
          <w:szCs w:val="24"/>
        </w:rPr>
        <w:t>维修科</w:t>
      </w:r>
      <w:proofErr w:type="gramEnd"/>
      <w:r w:rsidRPr="00681E1B">
        <w:rPr>
          <w:rFonts w:ascii="Times New Roman" w:eastAsia="宋体" w:hAnsi="Times New Roman" w:cs="Times New Roman" w:hint="eastAsia"/>
          <w:sz w:val="24"/>
          <w:szCs w:val="24"/>
        </w:rPr>
        <w:t>电话通知后，应当保证派出足够的技术人员于</w:t>
      </w:r>
      <w:r w:rsidRPr="00681E1B">
        <w:rPr>
          <w:rFonts w:ascii="Times New Roman" w:eastAsia="宋体" w:hAnsi="Times New Roman" w:cs="Times New Roman" w:hint="eastAsia"/>
          <w:sz w:val="24"/>
          <w:szCs w:val="24"/>
        </w:rPr>
        <w:t>2</w:t>
      </w:r>
      <w:r w:rsidRPr="00681E1B">
        <w:rPr>
          <w:rFonts w:ascii="Times New Roman" w:eastAsia="宋体" w:hAnsi="Times New Roman" w:cs="Times New Roman" w:hint="eastAsia"/>
          <w:sz w:val="24"/>
          <w:szCs w:val="24"/>
        </w:rPr>
        <w:t>小时内到达学校进行调律维修并及时完成相关保障任务，若非紧急突发情况，到校时间可以适当</w:t>
      </w:r>
      <w:proofErr w:type="gramStart"/>
      <w:r w:rsidRPr="00681E1B">
        <w:rPr>
          <w:rFonts w:ascii="Times New Roman" w:eastAsia="宋体" w:hAnsi="Times New Roman" w:cs="Times New Roman" w:hint="eastAsia"/>
          <w:sz w:val="24"/>
          <w:szCs w:val="24"/>
        </w:rPr>
        <w:t>推延但</w:t>
      </w:r>
      <w:proofErr w:type="gramEnd"/>
      <w:r w:rsidRPr="00681E1B">
        <w:rPr>
          <w:rFonts w:ascii="Times New Roman" w:eastAsia="宋体" w:hAnsi="Times New Roman" w:cs="Times New Roman" w:hint="eastAsia"/>
          <w:sz w:val="24"/>
          <w:szCs w:val="24"/>
        </w:rPr>
        <w:t>最迟不超过</w:t>
      </w:r>
      <w:r w:rsidRPr="00681E1B">
        <w:rPr>
          <w:rFonts w:ascii="Times New Roman" w:eastAsia="宋体" w:hAnsi="Times New Roman" w:cs="Times New Roman" w:hint="eastAsia"/>
          <w:sz w:val="24"/>
          <w:szCs w:val="24"/>
        </w:rPr>
        <w:t>2</w:t>
      </w:r>
      <w:r w:rsidRPr="00681E1B">
        <w:rPr>
          <w:rFonts w:ascii="Times New Roman" w:eastAsia="宋体" w:hAnsi="Times New Roman" w:cs="Times New Roman"/>
          <w:sz w:val="24"/>
          <w:szCs w:val="24"/>
        </w:rPr>
        <w:t>4</w:t>
      </w:r>
      <w:r w:rsidRPr="00681E1B">
        <w:rPr>
          <w:rFonts w:ascii="Times New Roman" w:eastAsia="宋体" w:hAnsi="Times New Roman" w:cs="Times New Roman" w:hint="eastAsia"/>
          <w:sz w:val="24"/>
          <w:szCs w:val="24"/>
        </w:rPr>
        <w:t>小时。</w:t>
      </w:r>
    </w:p>
    <w:p w:rsidR="00681E1B" w:rsidRPr="00681E1B" w:rsidRDefault="00681E1B" w:rsidP="00681E1B">
      <w:pPr>
        <w:spacing w:line="360" w:lineRule="auto"/>
        <w:ind w:firstLineChars="200" w:firstLine="480"/>
        <w:rPr>
          <w:rFonts w:ascii="Times New Roman" w:eastAsia="宋体" w:hAnsi="Times New Roman" w:cs="Times New Roman"/>
          <w:sz w:val="24"/>
          <w:szCs w:val="24"/>
        </w:rPr>
      </w:pPr>
      <w:r w:rsidRPr="00681E1B">
        <w:rPr>
          <w:rFonts w:ascii="Times New Roman" w:eastAsia="宋体" w:hAnsi="Times New Roman" w:cs="Times New Roman" w:hint="eastAsia"/>
          <w:sz w:val="24"/>
          <w:szCs w:val="24"/>
        </w:rPr>
        <w:t>6</w:t>
      </w:r>
      <w:r w:rsidRPr="00681E1B">
        <w:rPr>
          <w:rFonts w:ascii="Times New Roman" w:eastAsia="宋体" w:hAnsi="Times New Roman" w:cs="Times New Roman" w:hint="eastAsia"/>
          <w:sz w:val="24"/>
          <w:szCs w:val="24"/>
        </w:rPr>
        <w:t>、验收方式：单台单次钢琴、手风琴调律维修完毕后，由音乐学院、教育科学学院管理人员或教师验收签字确认，作为</w:t>
      </w:r>
      <w:proofErr w:type="gramStart"/>
      <w:r w:rsidRPr="00681E1B">
        <w:rPr>
          <w:rFonts w:ascii="Times New Roman" w:eastAsia="宋体" w:hAnsi="Times New Roman" w:cs="Times New Roman" w:hint="eastAsia"/>
          <w:sz w:val="24"/>
          <w:szCs w:val="24"/>
        </w:rPr>
        <w:t>分批或</w:t>
      </w:r>
      <w:proofErr w:type="gramEnd"/>
      <w:r w:rsidRPr="00681E1B">
        <w:rPr>
          <w:rFonts w:ascii="Times New Roman" w:eastAsia="宋体" w:hAnsi="Times New Roman" w:cs="Times New Roman" w:hint="eastAsia"/>
          <w:sz w:val="24"/>
          <w:szCs w:val="24"/>
        </w:rPr>
        <w:t>集中报账时据实结算的数量依据。</w:t>
      </w:r>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三、商务要求：</w:t>
      </w:r>
    </w:p>
    <w:p w:rsidR="00681E1B" w:rsidRPr="00681E1B" w:rsidRDefault="00681E1B" w:rsidP="00681E1B">
      <w:pPr>
        <w:spacing w:line="360" w:lineRule="auto"/>
        <w:ind w:firstLineChars="200" w:firstLine="480"/>
        <w:rPr>
          <w:rFonts w:ascii="宋体" w:eastAsia="宋体" w:hAnsi="宋体" w:cs="Times New Roman"/>
          <w:sz w:val="24"/>
          <w:szCs w:val="24"/>
        </w:rPr>
      </w:pPr>
      <w:r w:rsidRPr="00681E1B">
        <w:rPr>
          <w:rFonts w:ascii="Times New Roman" w:eastAsia="宋体" w:hAnsi="Times New Roman" w:cs="Times New Roman" w:hint="eastAsia"/>
          <w:sz w:val="24"/>
          <w:szCs w:val="24"/>
        </w:rPr>
        <w:t>1</w:t>
      </w:r>
      <w:r w:rsidRPr="00681E1B">
        <w:rPr>
          <w:rFonts w:ascii="Times New Roman" w:eastAsia="宋体" w:hAnsi="Times New Roman" w:cs="Times New Roman" w:hint="eastAsia"/>
          <w:sz w:val="24"/>
          <w:szCs w:val="24"/>
        </w:rPr>
        <w:t>、由于钢琴调律维修服务的专业性，投标商派出的</w:t>
      </w:r>
      <w:r w:rsidRPr="00681E1B">
        <w:rPr>
          <w:rFonts w:ascii="宋体" w:eastAsia="宋体" w:hAnsi="宋体" w:cs="Times New Roman" w:hint="eastAsia"/>
          <w:sz w:val="24"/>
          <w:szCs w:val="24"/>
        </w:rPr>
        <w:t>取得国家钢琴高级调律师资质的技术人员上门服务时，若被我校音乐学院集体认定为调律维修效果不满意，则学校与投标商签订的年度调律维修服务合同将及时终止，</w:t>
      </w:r>
      <w:r w:rsidRPr="00681E1B">
        <w:rPr>
          <w:rFonts w:ascii="Times New Roman" w:eastAsia="宋体" w:hAnsi="Times New Roman" w:cs="Times New Roman" w:hint="eastAsia"/>
          <w:sz w:val="24"/>
          <w:szCs w:val="24"/>
        </w:rPr>
        <w:t>校方有权另行选择其它投标商提供相关技术服务。</w:t>
      </w:r>
    </w:p>
    <w:p w:rsidR="00681E1B" w:rsidRPr="00681E1B" w:rsidRDefault="00681E1B" w:rsidP="00681E1B">
      <w:pPr>
        <w:spacing w:line="360" w:lineRule="auto"/>
        <w:ind w:firstLineChars="200" w:firstLine="480"/>
        <w:rPr>
          <w:rFonts w:ascii="Times New Roman" w:eastAsia="宋体" w:hAnsi="Times New Roman" w:cs="Times New Roman"/>
          <w:sz w:val="24"/>
          <w:szCs w:val="24"/>
        </w:rPr>
      </w:pPr>
      <w:r w:rsidRPr="00681E1B">
        <w:rPr>
          <w:rFonts w:ascii="宋体" w:eastAsia="宋体" w:hAnsi="宋体" w:cs="Times New Roman" w:hint="eastAsia"/>
          <w:sz w:val="24"/>
          <w:szCs w:val="24"/>
        </w:rPr>
        <w:t>2、</w:t>
      </w:r>
      <w:r w:rsidRPr="00681E1B">
        <w:rPr>
          <w:rFonts w:ascii="Times New Roman" w:eastAsia="宋体" w:hAnsi="Times New Roman" w:cs="Times New Roman" w:hint="eastAsia"/>
          <w:sz w:val="24"/>
          <w:szCs w:val="24"/>
        </w:rPr>
        <w:t>若因投标商自身技术团队数量有限等原因，不能在校方要求的时间内，</w:t>
      </w:r>
      <w:proofErr w:type="gramStart"/>
      <w:r w:rsidRPr="00681E1B">
        <w:rPr>
          <w:rFonts w:ascii="Times New Roman" w:eastAsia="宋体" w:hAnsi="Times New Roman" w:cs="Times New Roman" w:hint="eastAsia"/>
          <w:sz w:val="24"/>
          <w:szCs w:val="24"/>
        </w:rPr>
        <w:t>派足合格</w:t>
      </w:r>
      <w:proofErr w:type="gramEnd"/>
      <w:r w:rsidRPr="00681E1B">
        <w:rPr>
          <w:rFonts w:ascii="Times New Roman" w:eastAsia="宋体" w:hAnsi="Times New Roman" w:cs="Times New Roman" w:hint="eastAsia"/>
          <w:sz w:val="24"/>
          <w:szCs w:val="24"/>
        </w:rPr>
        <w:t>技术人员开展相关调律维修服务，保障校方教学、演出、学术交流等需要时，校方有权另行选择其它投标商提供相关技术服务。</w:t>
      </w:r>
    </w:p>
    <w:p w:rsidR="00681E1B" w:rsidRPr="00681E1B" w:rsidRDefault="00681E1B" w:rsidP="00681E1B">
      <w:pPr>
        <w:spacing w:line="360" w:lineRule="auto"/>
        <w:ind w:firstLineChars="200" w:firstLine="480"/>
        <w:rPr>
          <w:rFonts w:ascii="宋体" w:eastAsia="宋体" w:hAnsi="宋体" w:cs="Times New Roman"/>
          <w:sz w:val="24"/>
          <w:szCs w:val="24"/>
        </w:rPr>
      </w:pPr>
      <w:r w:rsidRPr="00681E1B">
        <w:rPr>
          <w:rFonts w:ascii="宋体" w:eastAsia="宋体" w:hAnsi="宋体" w:cs="Times New Roman" w:hint="eastAsia"/>
          <w:sz w:val="24"/>
          <w:szCs w:val="24"/>
        </w:rPr>
        <w:t>3、维修、调律期间，所有人员、设备等安全问题，由投标商负责。校方各学院琴房管理人员或教师负责统计、监督、验收。</w:t>
      </w:r>
    </w:p>
    <w:p w:rsidR="00681E1B" w:rsidRPr="00681E1B" w:rsidRDefault="00681E1B" w:rsidP="00681E1B">
      <w:pPr>
        <w:widowControl/>
        <w:jc w:val="left"/>
        <w:rPr>
          <w:rFonts w:ascii="宋体" w:eastAsia="宋体" w:hAnsi="宋体" w:cs="Times New Roman"/>
          <w:sz w:val="28"/>
          <w:szCs w:val="28"/>
        </w:rPr>
      </w:pPr>
      <w:r w:rsidRPr="00681E1B">
        <w:rPr>
          <w:rFonts w:ascii="宋体" w:eastAsia="宋体" w:hAnsi="宋体" w:cs="Times New Roman"/>
          <w:sz w:val="28"/>
          <w:szCs w:val="28"/>
        </w:rPr>
        <w:br w:type="page"/>
      </w:r>
    </w:p>
    <w:p w:rsidR="00681E1B" w:rsidRPr="00681E1B" w:rsidRDefault="00681E1B" w:rsidP="00681E1B">
      <w:pPr>
        <w:ind w:firstLineChars="200" w:firstLine="560"/>
        <w:rPr>
          <w:rFonts w:ascii="宋体" w:eastAsia="宋体" w:hAnsi="宋体" w:cs="Times New Roman"/>
          <w:sz w:val="28"/>
          <w:szCs w:val="28"/>
        </w:rPr>
      </w:pP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77" w:name="_Toc29541531"/>
      <w:r w:rsidRPr="00681E1B">
        <w:rPr>
          <w:rFonts w:ascii="宋体" w:eastAsia="宋体" w:hAnsi="Times New Roman" w:cs="Times New Roman" w:hint="eastAsia"/>
          <w:b/>
          <w:color w:val="000000"/>
          <w:kern w:val="44"/>
          <w:sz w:val="36"/>
          <w:szCs w:val="44"/>
        </w:rPr>
        <w:t>第七章  评审方法</w:t>
      </w:r>
      <w:bookmarkEnd w:id="77"/>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bookmarkStart w:id="78" w:name="_Toc101174146"/>
      <w:bookmarkStart w:id="79" w:name="_Toc101338358"/>
      <w:bookmarkStart w:id="80" w:name="_Toc209847065"/>
      <w:bookmarkStart w:id="81" w:name="_Toc101250640"/>
      <w:bookmarkStart w:id="82" w:name="_Toc430773924"/>
      <w:r w:rsidRPr="00681E1B">
        <w:rPr>
          <w:rFonts w:ascii="Arial" w:eastAsia="黑体" w:hAnsi="Arial" w:cs="Times New Roman" w:hint="eastAsia"/>
          <w:b/>
          <w:bCs/>
          <w:color w:val="000000"/>
          <w:sz w:val="32"/>
          <w:szCs w:val="32"/>
        </w:rPr>
        <w:t>1.</w:t>
      </w:r>
      <w:r w:rsidRPr="00681E1B">
        <w:rPr>
          <w:rFonts w:ascii="Arial" w:eastAsia="黑体" w:hAnsi="Arial" w:cs="Times New Roman" w:hint="eastAsia"/>
          <w:b/>
          <w:bCs/>
          <w:color w:val="000000"/>
          <w:sz w:val="32"/>
          <w:szCs w:val="32"/>
        </w:rPr>
        <w:t>总则</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1.1 根据《中华人民共和国政府采购法》、《中华人民共和国政府采购法实施条例》、《政府采购竞争性磋商采购方式管理暂行办法》等法律制度，结合本采购项目特点制定本磋商方法。</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1.2 磋商工作由采购人负责组织，具体磋商由采购人依法组建的磋商小组负责。</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1.3 磋商工作应遵循公平、公正、科学及择优的原则，并以相同的磋商程序和标准对待所有的投标商。</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1.4 磋商小组按照磋商文件规定的磋商程序、评分方法和标准进行评审，并独立履行下列职责：</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（一）熟悉和理解磋商文件，</w:t>
      </w:r>
      <w:proofErr w:type="gramStart"/>
      <w:r w:rsidRPr="00681E1B">
        <w:rPr>
          <w:rFonts w:ascii="宋体" w:eastAsia="宋体" w:hAnsi="宋体" w:cs="Times New Roman" w:hint="eastAsia"/>
          <w:color w:val="000000"/>
          <w:sz w:val="24"/>
          <w:szCs w:val="24"/>
        </w:rPr>
        <w:t>确定磋商</w:t>
      </w:r>
      <w:proofErr w:type="gramEnd"/>
      <w:r w:rsidRPr="00681E1B">
        <w:rPr>
          <w:rFonts w:ascii="宋体" w:eastAsia="宋体" w:hAnsi="宋体" w:cs="Times New Roman" w:hint="eastAsia"/>
          <w:color w:val="000000"/>
          <w:sz w:val="24"/>
          <w:szCs w:val="24"/>
        </w:rPr>
        <w:t>文件内容是否违反国家有关强制性规定或者磋商文件存在歧义、重大缺陷，根据需要书面要求采购人对磋商文件</w:t>
      </w:r>
      <w:proofErr w:type="gramStart"/>
      <w:r w:rsidRPr="00681E1B">
        <w:rPr>
          <w:rFonts w:ascii="宋体" w:eastAsia="宋体" w:hAnsi="宋体" w:cs="Times New Roman" w:hint="eastAsia"/>
          <w:color w:val="000000"/>
          <w:sz w:val="24"/>
          <w:szCs w:val="24"/>
        </w:rPr>
        <w:t>作出</w:t>
      </w:r>
      <w:proofErr w:type="gramEnd"/>
      <w:r w:rsidRPr="00681E1B">
        <w:rPr>
          <w:rFonts w:ascii="宋体" w:eastAsia="宋体" w:hAnsi="宋体" w:cs="Times New Roman" w:hint="eastAsia"/>
          <w:color w:val="000000"/>
          <w:sz w:val="24"/>
          <w:szCs w:val="24"/>
        </w:rPr>
        <w:t>解释；</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（二）审查投标商响应文件是否满足磋商文件要求，并</w:t>
      </w:r>
      <w:proofErr w:type="gramStart"/>
      <w:r w:rsidRPr="00681E1B">
        <w:rPr>
          <w:rFonts w:ascii="宋体" w:eastAsia="宋体" w:hAnsi="宋体" w:cs="Times New Roman" w:hint="eastAsia"/>
          <w:color w:val="000000"/>
          <w:sz w:val="24"/>
          <w:szCs w:val="24"/>
        </w:rPr>
        <w:t>作出</w:t>
      </w:r>
      <w:proofErr w:type="gramEnd"/>
      <w:r w:rsidRPr="00681E1B">
        <w:rPr>
          <w:rFonts w:ascii="宋体" w:eastAsia="宋体" w:hAnsi="宋体" w:cs="Times New Roman" w:hint="eastAsia"/>
          <w:color w:val="000000"/>
          <w:sz w:val="24"/>
          <w:szCs w:val="24"/>
        </w:rPr>
        <w:t>公正评价；</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（三）根据需要要求投标商对响应文件中含义不明确、同类问题表述不一致或者有明显文字和计算错误的内容等</w:t>
      </w:r>
      <w:proofErr w:type="gramStart"/>
      <w:r w:rsidRPr="00681E1B">
        <w:rPr>
          <w:rFonts w:ascii="宋体" w:eastAsia="宋体" w:hAnsi="宋体" w:cs="Times New Roman" w:hint="eastAsia"/>
          <w:color w:val="000000"/>
          <w:sz w:val="24"/>
          <w:szCs w:val="24"/>
        </w:rPr>
        <w:t>作出</w:t>
      </w:r>
      <w:proofErr w:type="gramEnd"/>
      <w:r w:rsidRPr="00681E1B">
        <w:rPr>
          <w:rFonts w:ascii="宋体" w:eastAsia="宋体" w:hAnsi="宋体" w:cs="Times New Roman" w:hint="eastAsia"/>
          <w:color w:val="000000"/>
          <w:sz w:val="24"/>
          <w:szCs w:val="24"/>
        </w:rPr>
        <w:t>必要的澄清、说明或者更正；</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（四）推荐成交投标商，或者受采购人委托确定成交投标商；</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（五）起草评审报告并进行签署；</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（六）向采购人、纪委办公室报告非法干预评审工作的行为；</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（七）法律、法规和规章规定的其他职责。</w:t>
      </w:r>
    </w:p>
    <w:p w:rsidR="00681E1B" w:rsidRPr="00681E1B" w:rsidRDefault="00681E1B" w:rsidP="00681E1B">
      <w:pPr>
        <w:spacing w:line="360" w:lineRule="auto"/>
        <w:ind w:firstLineChars="200" w:firstLine="480"/>
        <w:rPr>
          <w:rFonts w:ascii="宋体" w:eastAsia="宋体" w:hAnsi="宋体" w:cs="Times New Roman"/>
          <w:b/>
          <w:color w:val="000000"/>
          <w:sz w:val="24"/>
          <w:szCs w:val="24"/>
        </w:rPr>
      </w:pPr>
      <w:r w:rsidRPr="00681E1B">
        <w:rPr>
          <w:rFonts w:ascii="宋体" w:eastAsia="宋体" w:hAnsi="宋体" w:cs="Times New Roman" w:hint="eastAsia"/>
          <w:color w:val="000000"/>
          <w:sz w:val="24"/>
          <w:szCs w:val="24"/>
        </w:rPr>
        <w:t>1.5 （实质性要求）磋商过程独立、保密。投标</w:t>
      </w:r>
      <w:proofErr w:type="gramStart"/>
      <w:r w:rsidRPr="00681E1B">
        <w:rPr>
          <w:rFonts w:ascii="宋体" w:eastAsia="宋体" w:hAnsi="宋体" w:cs="Times New Roman" w:hint="eastAsia"/>
          <w:color w:val="000000"/>
          <w:sz w:val="24"/>
          <w:szCs w:val="24"/>
        </w:rPr>
        <w:t>商非法</w:t>
      </w:r>
      <w:proofErr w:type="gramEnd"/>
      <w:r w:rsidRPr="00681E1B">
        <w:rPr>
          <w:rFonts w:ascii="宋体" w:eastAsia="宋体" w:hAnsi="宋体" w:cs="Times New Roman" w:hint="eastAsia"/>
          <w:color w:val="000000"/>
          <w:sz w:val="24"/>
          <w:szCs w:val="24"/>
        </w:rPr>
        <w:t>干预磋商过程的，其响应文件作无效处理。</w:t>
      </w:r>
    </w:p>
    <w:p w:rsidR="00681E1B" w:rsidRPr="00681E1B" w:rsidRDefault="00681E1B" w:rsidP="00681E1B">
      <w:pPr>
        <w:ind w:firstLine="413"/>
        <w:rPr>
          <w:rFonts w:ascii="Times New Roman" w:eastAsia="宋体" w:hAnsi="Times New Roman" w:cs="Times New Roman"/>
          <w:szCs w:val="24"/>
        </w:rPr>
      </w:pPr>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2.</w:t>
      </w:r>
      <w:r w:rsidRPr="00681E1B">
        <w:rPr>
          <w:rFonts w:ascii="Arial" w:eastAsia="黑体" w:hAnsi="Arial" w:cs="Times New Roman" w:hint="eastAsia"/>
          <w:b/>
          <w:bCs/>
          <w:color w:val="000000"/>
          <w:sz w:val="32"/>
          <w:szCs w:val="32"/>
        </w:rPr>
        <w:t>磋商程序</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lastRenderedPageBreak/>
        <w:t>2.1审查磋商文件和停止评审。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2.1.1 磋商小组正式评审前，应当对磋商文件进行熟悉和理解，内容主要</w:t>
      </w:r>
      <w:proofErr w:type="gramStart"/>
      <w:r w:rsidRPr="00681E1B">
        <w:rPr>
          <w:rFonts w:ascii="宋体" w:eastAsia="宋体" w:hAnsi="宋体" w:cs="Times New Roman" w:hint="eastAsia"/>
          <w:color w:val="000000"/>
          <w:sz w:val="24"/>
          <w:szCs w:val="24"/>
        </w:rPr>
        <w:t>包括磋商</w:t>
      </w:r>
      <w:proofErr w:type="gramEnd"/>
      <w:r w:rsidRPr="00681E1B">
        <w:rPr>
          <w:rFonts w:ascii="宋体" w:eastAsia="宋体" w:hAnsi="宋体" w:cs="Times New Roman" w:hint="eastAsia"/>
          <w:color w:val="000000"/>
          <w:sz w:val="24"/>
          <w:szCs w:val="24"/>
        </w:rPr>
        <w:t>文件中投标商资格条件要求、采购项目技术、服务和商务要求、磋商办法和标准、政府采购政策要求以及政府采购合同主要条款等。</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2.1.2 本磋商文件有下列情形之一的，磋商小组应当停止评审：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（1）磋商文件的规定存在歧义、重大缺陷的；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（2）磋商文件明显以不合理条件对投标商实行差别待遇或者歧视待遇的；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（3）采购项目属于国家规定的优先、强制采购范围，但是磋商文件未依法体现优先、强制采购相关规定的；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（4）采购项目属于政府采购促进中小企业发展的范围，但是磋商文件未依法体现促进中小企业发展相关规定的；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（5）磋商文件将投标商的资格条件列为评分因素的；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（6）磋商文件载明的成交原则不合法的；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（7）磋商文件有违反国家其他有关强制性规定的情形。</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2.1.3 出现本条2.1.2规定应当停止评审情形的，磋商小组应当向采购人书面说明情况。除本条规定的情形外，磋商小组不得以任何方式和理由停止评审。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2.2资格性审查。</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2.2.1本项目需要/不需要磋商小组进行资格性检查。（□本项目已发布资格预审公告并完成相关投标商资格预审）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磋商小组应依据法律法规和磋商文件的规定，对响应文件是否按照规定要求提供资格性证明材料、是否属于禁止参加磋商的投标商等进行审查，以确定投标商是否</w:t>
      </w:r>
      <w:proofErr w:type="gramStart"/>
      <w:r w:rsidRPr="00681E1B">
        <w:rPr>
          <w:rFonts w:ascii="宋体" w:eastAsia="宋体" w:hAnsi="宋体" w:cs="Times New Roman" w:hint="eastAsia"/>
          <w:color w:val="000000"/>
          <w:sz w:val="24"/>
          <w:szCs w:val="24"/>
        </w:rPr>
        <w:t>具备磋商</w:t>
      </w:r>
      <w:proofErr w:type="gramEnd"/>
      <w:r w:rsidRPr="00681E1B">
        <w:rPr>
          <w:rFonts w:ascii="宋体" w:eastAsia="宋体" w:hAnsi="宋体" w:cs="Times New Roman" w:hint="eastAsia"/>
          <w:color w:val="000000"/>
          <w:sz w:val="24"/>
          <w:szCs w:val="24"/>
        </w:rPr>
        <w:t>资格。</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2.2.2资格性审查结束后，磋商小组应当出具资格性审查报告，没有通过资格审查的投标商，磋商小组应当在资格审查报告中说明原因。</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2.2.3磋商小组应依据磋商文件规定的实质性要求，对符合资格的响应文件进行有效性、完整性和响应程度审查，以确定参加磋商的投标商名单。</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2.2.4采购人或者采购代理机构宣布未通过资格性审查的投标商名单时，应当告知投标商未通过审查的原因。</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2.3 通过资格性审查的投标商不足3家的，终止本次采购活动，并发布终止</w:t>
      </w:r>
      <w:r w:rsidRPr="00681E1B">
        <w:rPr>
          <w:rFonts w:ascii="宋体" w:eastAsia="宋体" w:hAnsi="宋体" w:cs="Times New Roman" w:hint="eastAsia"/>
          <w:color w:val="000000"/>
          <w:sz w:val="24"/>
          <w:szCs w:val="24"/>
        </w:rPr>
        <w:lastRenderedPageBreak/>
        <w:t>采购活动公告。</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2.4磋商。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2.4.1磋商小组所有成员集中与单一投标商分别进行一轮或多轮磋商，并给予所有参加磋商的投标商平等的磋商机会。磋商顺序以现场抽签的方式确定。磋商过程中，磋商小组可以根据磋商情况调整磋商轮次。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2.4.2每轮磋商开始前，磋商小组应根据磋商文件的规定，并结合各投标商的响应文件</w:t>
      </w:r>
      <w:proofErr w:type="gramStart"/>
      <w:r w:rsidRPr="00681E1B">
        <w:rPr>
          <w:rFonts w:ascii="宋体" w:eastAsia="宋体" w:hAnsi="宋体" w:cs="Times New Roman" w:hint="eastAsia"/>
          <w:color w:val="000000"/>
          <w:sz w:val="24"/>
          <w:szCs w:val="24"/>
        </w:rPr>
        <w:t>拟定磋商</w:t>
      </w:r>
      <w:proofErr w:type="gramEnd"/>
      <w:r w:rsidRPr="00681E1B">
        <w:rPr>
          <w:rFonts w:ascii="宋体" w:eastAsia="宋体" w:hAnsi="宋体" w:cs="Times New Roman" w:hint="eastAsia"/>
          <w:color w:val="000000"/>
          <w:sz w:val="24"/>
          <w:szCs w:val="24"/>
        </w:rPr>
        <w:t>内容。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2.4.4对磋商文件</w:t>
      </w:r>
      <w:proofErr w:type="gramStart"/>
      <w:r w:rsidRPr="00681E1B">
        <w:rPr>
          <w:rFonts w:ascii="宋体" w:eastAsia="宋体" w:hAnsi="宋体" w:cs="Times New Roman" w:hint="eastAsia"/>
          <w:color w:val="000000"/>
          <w:sz w:val="24"/>
          <w:szCs w:val="24"/>
        </w:rPr>
        <w:t>作出</w:t>
      </w:r>
      <w:proofErr w:type="gramEnd"/>
      <w:r w:rsidRPr="00681E1B">
        <w:rPr>
          <w:rFonts w:ascii="宋体" w:eastAsia="宋体" w:hAnsi="宋体" w:cs="Times New Roman" w:hint="eastAsia"/>
          <w:color w:val="000000"/>
          <w:sz w:val="24"/>
          <w:szCs w:val="24"/>
        </w:rPr>
        <w:t>的实质性变动是磋商文件的有效组成部分，磋商小组应当及时以书面形式同时通知所有参加磋商的投标商。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2.4.5磋商过程中，磋商文件变动的，投标商应当按照磋商文件的变动情况和磋商小组的要求重新提交响应文件，并由其法定代表人或其授权代表签字或者加盖公章。磋商过程中，投标商根据磋商情况自行决定变更其响应文件的，磋商小组不得拒绝，并应当给予投标</w:t>
      </w:r>
      <w:proofErr w:type="gramStart"/>
      <w:r w:rsidRPr="00681E1B">
        <w:rPr>
          <w:rFonts w:ascii="宋体" w:eastAsia="宋体" w:hAnsi="宋体" w:cs="Times New Roman" w:hint="eastAsia"/>
          <w:color w:val="000000"/>
          <w:sz w:val="24"/>
          <w:szCs w:val="24"/>
        </w:rPr>
        <w:t>商必要</w:t>
      </w:r>
      <w:proofErr w:type="gramEnd"/>
      <w:r w:rsidRPr="00681E1B">
        <w:rPr>
          <w:rFonts w:ascii="宋体" w:eastAsia="宋体" w:hAnsi="宋体" w:cs="Times New Roman" w:hint="eastAsia"/>
          <w:color w:val="000000"/>
          <w:sz w:val="24"/>
          <w:szCs w:val="24"/>
        </w:rPr>
        <w:t>的时间，但是投标商变更其响应文件，应当以有利于满足磋商文件要求为原则，不得变更为不利于满足磋商文件规定，否则，其响应文件作为无效处理。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2.4.6磋商过程中，磋商的任何一方不得透露与磋商有关的其他投标商的技术资料、价格和其他信息。</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2.4.7磋商过程中，磋商小组发现或者知晓投标</w:t>
      </w:r>
      <w:proofErr w:type="gramStart"/>
      <w:r w:rsidRPr="00681E1B">
        <w:rPr>
          <w:rFonts w:ascii="宋体" w:eastAsia="宋体" w:hAnsi="宋体" w:cs="Times New Roman" w:hint="eastAsia"/>
          <w:color w:val="000000"/>
          <w:sz w:val="24"/>
          <w:szCs w:val="24"/>
        </w:rPr>
        <w:t>商存在</w:t>
      </w:r>
      <w:proofErr w:type="gramEnd"/>
      <w:r w:rsidRPr="00681E1B">
        <w:rPr>
          <w:rFonts w:ascii="宋体" w:eastAsia="宋体" w:hAnsi="宋体" w:cs="Times New Roman" w:hint="eastAsia"/>
          <w:color w:val="000000"/>
          <w:sz w:val="24"/>
          <w:szCs w:val="24"/>
        </w:rPr>
        <w:t>违法、违纪行为的，磋商小组应当将该投标商响应文件作无效处理，不允许其提交最后报价。</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2.4.8磋商完成后，磋商小组应</w:t>
      </w:r>
      <w:proofErr w:type="gramStart"/>
      <w:r w:rsidRPr="00681E1B">
        <w:rPr>
          <w:rFonts w:ascii="宋体" w:eastAsia="宋体" w:hAnsi="宋体" w:cs="Times New Roman" w:hint="eastAsia"/>
          <w:color w:val="000000"/>
          <w:sz w:val="24"/>
          <w:szCs w:val="24"/>
        </w:rPr>
        <w:t>出具磋商</w:t>
      </w:r>
      <w:proofErr w:type="gramEnd"/>
      <w:r w:rsidRPr="00681E1B">
        <w:rPr>
          <w:rFonts w:ascii="宋体" w:eastAsia="宋体" w:hAnsi="宋体" w:cs="Times New Roman" w:hint="eastAsia"/>
          <w:color w:val="000000"/>
          <w:sz w:val="24"/>
          <w:szCs w:val="24"/>
        </w:rPr>
        <w:t>情况记录表，磋商情况记录</w:t>
      </w:r>
      <w:proofErr w:type="gramStart"/>
      <w:r w:rsidRPr="00681E1B">
        <w:rPr>
          <w:rFonts w:ascii="宋体" w:eastAsia="宋体" w:hAnsi="宋体" w:cs="Times New Roman" w:hint="eastAsia"/>
          <w:color w:val="000000"/>
          <w:sz w:val="24"/>
          <w:szCs w:val="24"/>
        </w:rPr>
        <w:t>表需包含磋商</w:t>
      </w:r>
      <w:proofErr w:type="gramEnd"/>
      <w:r w:rsidRPr="00681E1B">
        <w:rPr>
          <w:rFonts w:ascii="宋体" w:eastAsia="宋体" w:hAnsi="宋体" w:cs="Times New Roman" w:hint="eastAsia"/>
          <w:color w:val="000000"/>
          <w:sz w:val="24"/>
          <w:szCs w:val="24"/>
        </w:rPr>
        <w:t xml:space="preserve">内容、磋商意见、实质性变动内容等。   </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2.5最后报价。</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2.5.1磋商文件能够详细列明采购标的</w:t>
      </w:r>
      <w:proofErr w:type="gramStart"/>
      <w:r w:rsidRPr="00681E1B">
        <w:rPr>
          <w:rFonts w:ascii="宋体" w:eastAsia="宋体" w:hAnsi="宋体" w:cs="Times New Roman" w:hint="eastAsia"/>
          <w:color w:val="000000"/>
          <w:sz w:val="24"/>
          <w:szCs w:val="24"/>
        </w:rPr>
        <w:t>的</w:t>
      </w:r>
      <w:proofErr w:type="gramEnd"/>
      <w:r w:rsidRPr="00681E1B">
        <w:rPr>
          <w:rFonts w:ascii="宋体" w:eastAsia="宋体" w:hAnsi="宋体" w:cs="Times New Roman" w:hint="eastAsia"/>
          <w:color w:val="000000"/>
          <w:sz w:val="24"/>
          <w:szCs w:val="24"/>
        </w:rPr>
        <w:t>技术、服务要求的，磋商结束后，磋商小组应当要求所有实质性响应的投标商在规定时间内提交最后报价，提交最后报价的投标商不得少于3家。或磋商文件不能详细列明采购标的</w:t>
      </w:r>
      <w:proofErr w:type="gramStart"/>
      <w:r w:rsidRPr="00681E1B">
        <w:rPr>
          <w:rFonts w:ascii="宋体" w:eastAsia="宋体" w:hAnsi="宋体" w:cs="Times New Roman" w:hint="eastAsia"/>
          <w:color w:val="000000"/>
          <w:sz w:val="24"/>
          <w:szCs w:val="24"/>
        </w:rPr>
        <w:t>的</w:t>
      </w:r>
      <w:proofErr w:type="gramEnd"/>
      <w:r w:rsidRPr="00681E1B">
        <w:rPr>
          <w:rFonts w:ascii="宋体" w:eastAsia="宋体" w:hAnsi="宋体" w:cs="Times New Roman" w:hint="eastAsia"/>
          <w:color w:val="000000"/>
          <w:sz w:val="24"/>
          <w:szCs w:val="24"/>
        </w:rPr>
        <w:t>技术、服务要求，需经磋商由投标商提供最终设计方案或解决方案的，磋商结束后，磋商小</w:t>
      </w:r>
      <w:r w:rsidRPr="00681E1B">
        <w:rPr>
          <w:rFonts w:ascii="宋体" w:eastAsia="宋体" w:hAnsi="宋体" w:cs="Times New Roman" w:hint="eastAsia"/>
          <w:color w:val="000000"/>
          <w:sz w:val="24"/>
          <w:szCs w:val="24"/>
        </w:rPr>
        <w:lastRenderedPageBreak/>
        <w:t>组应当按照少数服从多数的原则投票推荐2家以上投标商的设计方案或者解决方案，并要求其在规定时间内提交最后报价。</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2.5.2磋商结束后，磋商小组应当要求所有实质性响应的投标商在规定时间内提交最后报价。两轮（若有）以上报价的，投标商在未提高响应文件中承诺的产品及其服务质量的情况下，其最后报价不得高于对该项目之前的报价，否则，磋商小组应当对其响应文件按无效处理，不允许进入综合评分，并书面告知投标商，说明理由。</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2.5.3投标</w:t>
      </w:r>
      <w:proofErr w:type="gramStart"/>
      <w:r w:rsidRPr="00681E1B">
        <w:rPr>
          <w:rFonts w:ascii="宋体" w:eastAsia="宋体" w:hAnsi="宋体" w:cs="Times New Roman" w:hint="eastAsia"/>
          <w:color w:val="000000"/>
          <w:sz w:val="24"/>
          <w:szCs w:val="24"/>
        </w:rPr>
        <w:t>商最后</w:t>
      </w:r>
      <w:proofErr w:type="gramEnd"/>
      <w:r w:rsidRPr="00681E1B">
        <w:rPr>
          <w:rFonts w:ascii="宋体" w:eastAsia="宋体" w:hAnsi="宋体" w:cs="Times New Roman" w:hint="eastAsia"/>
          <w:color w:val="000000"/>
          <w:sz w:val="24"/>
          <w:szCs w:val="24"/>
        </w:rPr>
        <w:t>报价应当由法定代表人或其授权代表签字确认或加盖公章。最后报价是投标商响应文件的有效组成部分。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投标商响应文件作为无效处理。对不同文字文本响应文件的解释发生异议的，以中文文本为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2.6比较与评价。由磋商小组采用综合评分法对提交最后报价的投标商的响应文件和最后报价进行综合评分，具体要求详见本章综合评分部分。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2.7推荐成交候选投标商。磋商小组应当根据综合评分情况，按照评审得分由高到低顺序推荐3家以上成交候选投标商，并编写磋商报告。评审得分相同的，按照最后报价由低到高的顺序推荐。评审得分且最后报价相同的，按照技术指标优劣顺序推荐。评审得分且最后报价且技术指标分项得分均相同的，成交候选投标商并列。</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2.8磋商小组复核。磋商小组评分汇总结束后，磋商小组应当进行评审复核，对拟推荐为成交候选投标商的、报价最低的、投标商资格审查未通过的、投标商响应文件作无效处理的重点复核。</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2.9采购组织单位现场复核评审结果。</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2.9.1评审结果汇总完成后，磋商小组拟</w:t>
      </w:r>
      <w:proofErr w:type="gramStart"/>
      <w:r w:rsidRPr="00681E1B">
        <w:rPr>
          <w:rFonts w:ascii="宋体" w:eastAsia="宋体" w:hAnsi="宋体" w:cs="Times New Roman" w:hint="eastAsia"/>
          <w:color w:val="000000"/>
          <w:sz w:val="24"/>
          <w:szCs w:val="24"/>
        </w:rPr>
        <w:t>出具磋商</w:t>
      </w:r>
      <w:proofErr w:type="gramEnd"/>
      <w:r w:rsidRPr="00681E1B">
        <w:rPr>
          <w:rFonts w:ascii="宋体" w:eastAsia="宋体" w:hAnsi="宋体" w:cs="Times New Roman" w:hint="eastAsia"/>
          <w:color w:val="000000"/>
          <w:sz w:val="24"/>
          <w:szCs w:val="24"/>
        </w:rPr>
        <w:t>评审报告前，采购人应当组织2名以上的本单位工作人员，在采购现场监督人员的监督之下，依据有关的</w:t>
      </w:r>
      <w:r w:rsidRPr="00681E1B">
        <w:rPr>
          <w:rFonts w:ascii="宋体" w:eastAsia="宋体" w:hAnsi="宋体" w:cs="Times New Roman" w:hint="eastAsia"/>
          <w:color w:val="000000"/>
          <w:sz w:val="24"/>
          <w:szCs w:val="24"/>
        </w:rPr>
        <w:lastRenderedPageBreak/>
        <w:t>法律制度和磋商文件对评审结果进行复核，出具复核报告，存在下列情形之一的，采购人应当根据情况书面建议磋商小组现场修改评审结果：</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（1）资格性审查认定错误的；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（2）分值汇总计算错误的；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（3）分项评分超出评分标准范围的；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（4）客观评分不一致的。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采购人/采购代理机构复核过程中，磋商小组成员不得离开评审现场。</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2.9.2有下列情形之一的，不得现场修改评审结果：</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（1）磋商小组已经</w:t>
      </w:r>
      <w:proofErr w:type="gramStart"/>
      <w:r w:rsidRPr="00681E1B">
        <w:rPr>
          <w:rFonts w:ascii="宋体" w:eastAsia="宋体" w:hAnsi="宋体" w:cs="Times New Roman" w:hint="eastAsia"/>
          <w:color w:val="000000"/>
          <w:sz w:val="24"/>
          <w:szCs w:val="24"/>
        </w:rPr>
        <w:t>出具磋商</w:t>
      </w:r>
      <w:proofErr w:type="gramEnd"/>
      <w:r w:rsidRPr="00681E1B">
        <w:rPr>
          <w:rFonts w:ascii="宋体" w:eastAsia="宋体" w:hAnsi="宋体" w:cs="Times New Roman" w:hint="eastAsia"/>
          <w:color w:val="000000"/>
          <w:sz w:val="24"/>
          <w:szCs w:val="24"/>
        </w:rPr>
        <w:t>报告并且离开评审现场的；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（2）采购人现场复核时，复核工作人员数量不足的；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（3）采购人现场复核时，没有采购监督人员现场监督的；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（4）采购人现场复核内容超出规定范围的；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（5）采购人未提供书面建议的。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2.10编写磋商报告。磋商小组推荐成交候选投标商后，应向采购人</w:t>
      </w:r>
      <w:proofErr w:type="gramStart"/>
      <w:r w:rsidRPr="00681E1B">
        <w:rPr>
          <w:rFonts w:ascii="宋体" w:eastAsia="宋体" w:hAnsi="宋体" w:cs="Times New Roman" w:hint="eastAsia"/>
          <w:color w:val="000000"/>
          <w:sz w:val="24"/>
          <w:szCs w:val="24"/>
        </w:rPr>
        <w:t>出具磋商</w:t>
      </w:r>
      <w:proofErr w:type="gramEnd"/>
      <w:r w:rsidRPr="00681E1B">
        <w:rPr>
          <w:rFonts w:ascii="宋体" w:eastAsia="宋体" w:hAnsi="宋体" w:cs="Times New Roman" w:hint="eastAsia"/>
          <w:color w:val="000000"/>
          <w:sz w:val="24"/>
          <w:szCs w:val="24"/>
        </w:rPr>
        <w:t>报告。磋商报告应当包括以下主要内容：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（1）邀请投标商参加采购活动的具体方式和相关情况；</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（2）响应文件开启日期和地点；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w:t>
      </w:r>
      <w:proofErr w:type="gramStart"/>
      <w:r w:rsidRPr="00681E1B">
        <w:rPr>
          <w:rFonts w:ascii="宋体" w:eastAsia="宋体" w:hAnsi="宋体" w:cs="Times New Roman" w:hint="eastAsia"/>
          <w:color w:val="000000"/>
          <w:sz w:val="24"/>
          <w:szCs w:val="24"/>
        </w:rPr>
        <w:t>获取磋商</w:t>
      </w:r>
      <w:proofErr w:type="gramEnd"/>
      <w:r w:rsidRPr="00681E1B">
        <w:rPr>
          <w:rFonts w:ascii="宋体" w:eastAsia="宋体" w:hAnsi="宋体" w:cs="Times New Roman" w:hint="eastAsia"/>
          <w:color w:val="000000"/>
          <w:sz w:val="24"/>
          <w:szCs w:val="24"/>
        </w:rPr>
        <w:t>文件的投标商名单和磋商小组成员名单；</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（4）评审情况记录和说明，包括对投标商的资格审查情况、投标商响应文件审查情况、磋商情况、报价情况等；</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（5）提出的成交候选投标商的排序名单及理由。</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磋商报告应当由磋商小组全体人员签字认可。磋商小组成员对磋商报告有异</w:t>
      </w:r>
      <w:r w:rsidRPr="00681E1B">
        <w:rPr>
          <w:rFonts w:ascii="宋体" w:eastAsia="宋体" w:hAnsi="宋体" w:cs="Times New Roman" w:hint="eastAsia"/>
          <w:color w:val="000000"/>
          <w:sz w:val="24"/>
          <w:szCs w:val="24"/>
        </w:rPr>
        <w:lastRenderedPageBreak/>
        <w:t>议的，磋商小组按照少数服从多数的原则推荐成交候选投标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681E1B">
        <w:rPr>
          <w:rFonts w:ascii="宋体" w:eastAsia="宋体" w:hAnsi="宋体" w:cs="Times New Roman" w:hint="eastAsia"/>
          <w:color w:val="000000"/>
          <w:sz w:val="24"/>
          <w:szCs w:val="24"/>
        </w:rPr>
        <w:t>同意磋商</w:t>
      </w:r>
      <w:proofErr w:type="gramEnd"/>
      <w:r w:rsidRPr="00681E1B">
        <w:rPr>
          <w:rFonts w:ascii="宋体" w:eastAsia="宋体" w:hAnsi="宋体" w:cs="Times New Roman" w:hint="eastAsia"/>
          <w:color w:val="000000"/>
          <w:sz w:val="24"/>
          <w:szCs w:val="24"/>
        </w:rPr>
        <w:t>报告。</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2.11磋商异议处理规则。在磋商过程中，磋商小组成员对响应文件是否</w:t>
      </w:r>
      <w:proofErr w:type="gramStart"/>
      <w:r w:rsidRPr="00681E1B">
        <w:rPr>
          <w:rFonts w:ascii="宋体" w:eastAsia="宋体" w:hAnsi="宋体" w:cs="Times New Roman" w:hint="eastAsia"/>
          <w:color w:val="000000"/>
          <w:sz w:val="24"/>
          <w:szCs w:val="24"/>
        </w:rPr>
        <w:t>符合磋商</w:t>
      </w:r>
      <w:proofErr w:type="gramEnd"/>
      <w:r w:rsidRPr="00681E1B">
        <w:rPr>
          <w:rFonts w:ascii="宋体" w:eastAsia="宋体" w:hAnsi="宋体" w:cs="Times New Roman" w:hint="eastAsia"/>
          <w:color w:val="000000"/>
          <w:sz w:val="24"/>
          <w:szCs w:val="24"/>
        </w:rPr>
        <w:t>文件规定存在争议的，应当以少数服从多数的原则处理，但不</w:t>
      </w:r>
      <w:proofErr w:type="gramStart"/>
      <w:r w:rsidRPr="00681E1B">
        <w:rPr>
          <w:rFonts w:ascii="宋体" w:eastAsia="宋体" w:hAnsi="宋体" w:cs="Times New Roman" w:hint="eastAsia"/>
          <w:color w:val="000000"/>
          <w:sz w:val="24"/>
          <w:szCs w:val="24"/>
        </w:rPr>
        <w:t>违背磋商</w:t>
      </w:r>
      <w:proofErr w:type="gramEnd"/>
      <w:r w:rsidRPr="00681E1B">
        <w:rPr>
          <w:rFonts w:ascii="宋体" w:eastAsia="宋体" w:hAnsi="宋体" w:cs="Times New Roman" w:hint="eastAsia"/>
          <w:color w:val="000000"/>
          <w:sz w:val="24"/>
          <w:szCs w:val="24"/>
        </w:rPr>
        <w:t>文件规定。有不同意见的磋商小组成员认为认定过程和结果不符合法律法规或者磋商文件规定的，应当在磋商报告中予以反映。</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2.12投标商澄清、说明</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2.12.1磋商小组在对响应文件的有效性、完整性和响应程度进行审查时，可以要求投标商对响应文件中含义不明确、同类问题表述不一致或者有明显文字和计算错误的内容等</w:t>
      </w:r>
      <w:proofErr w:type="gramStart"/>
      <w:r w:rsidRPr="00681E1B">
        <w:rPr>
          <w:rFonts w:ascii="宋体" w:eastAsia="宋体" w:hAnsi="宋体" w:cs="Times New Roman" w:hint="eastAsia"/>
          <w:color w:val="000000"/>
          <w:sz w:val="24"/>
          <w:szCs w:val="24"/>
        </w:rPr>
        <w:t>作出</w:t>
      </w:r>
      <w:proofErr w:type="gramEnd"/>
      <w:r w:rsidRPr="00681E1B">
        <w:rPr>
          <w:rFonts w:ascii="宋体" w:eastAsia="宋体" w:hAnsi="宋体" w:cs="Times New Roman" w:hint="eastAsia"/>
          <w:color w:val="000000"/>
          <w:sz w:val="24"/>
          <w:szCs w:val="24"/>
        </w:rPr>
        <w:t>必要的澄清、说明或者更正。投标商的澄清、说明或者更正不得超出响应文件的范围或者改变响应文件的实质性内容。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2.12.2磋商小组要求投标商澄清、说明或者更正响应文件应当以书面形式</w:t>
      </w:r>
      <w:proofErr w:type="gramStart"/>
      <w:r w:rsidRPr="00681E1B">
        <w:rPr>
          <w:rFonts w:ascii="宋体" w:eastAsia="宋体" w:hAnsi="宋体" w:cs="Times New Roman" w:hint="eastAsia"/>
          <w:color w:val="000000"/>
          <w:sz w:val="24"/>
          <w:szCs w:val="24"/>
        </w:rPr>
        <w:t>作出</w:t>
      </w:r>
      <w:proofErr w:type="gramEnd"/>
      <w:r w:rsidRPr="00681E1B">
        <w:rPr>
          <w:rFonts w:ascii="宋体" w:eastAsia="宋体" w:hAnsi="宋体" w:cs="Times New Roman" w:hint="eastAsia"/>
          <w:color w:val="000000"/>
          <w:sz w:val="24"/>
          <w:szCs w:val="24"/>
        </w:rPr>
        <w:t>。投标商的澄清、说明或者更正应当由法定代表人或其授权代表签字或者加盖公章。</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2.13</w:t>
      </w:r>
      <w:proofErr w:type="gramStart"/>
      <w:r w:rsidRPr="00681E1B">
        <w:rPr>
          <w:rFonts w:ascii="宋体" w:eastAsia="宋体" w:hAnsi="宋体" w:cs="Times New Roman" w:hint="eastAsia"/>
          <w:color w:val="000000"/>
          <w:sz w:val="24"/>
          <w:szCs w:val="24"/>
        </w:rPr>
        <w:t>终止磋商</w:t>
      </w:r>
      <w:proofErr w:type="gramEnd"/>
      <w:r w:rsidRPr="00681E1B">
        <w:rPr>
          <w:rFonts w:ascii="宋体" w:eastAsia="宋体" w:hAnsi="宋体" w:cs="Times New Roman" w:hint="eastAsia"/>
          <w:color w:val="000000"/>
          <w:sz w:val="24"/>
          <w:szCs w:val="24"/>
        </w:rPr>
        <w:t>采购活动。</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出现下列情形之一的，采购人或者采购代理机构应当终止竞争性磋商采购活动，发布项目终止公告并说明原因，重新开展采购活动：</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（1）因情况变化，不再符合规定的竞争性磋商采购方式适用情形的；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（2）出现影响采购公正的违法、违规行为的；</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（3）在采购过程中符合要求的投标商或者报价未超过采购预算的投标商不足3家的。</w:t>
      </w:r>
    </w:p>
    <w:p w:rsidR="00681E1B" w:rsidRPr="00681E1B" w:rsidRDefault="00681E1B" w:rsidP="00681E1B">
      <w:pPr>
        <w:spacing w:line="400" w:lineRule="exact"/>
        <w:ind w:firstLineChars="200" w:firstLine="480"/>
        <w:rPr>
          <w:rFonts w:ascii="宋体" w:eastAsia="宋体" w:hAnsi="Times New Roman" w:cs="Times New Roman"/>
          <w:color w:val="FF0000"/>
          <w:sz w:val="24"/>
          <w:szCs w:val="24"/>
        </w:rPr>
      </w:pPr>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3.</w:t>
      </w:r>
      <w:r w:rsidRPr="00681E1B">
        <w:rPr>
          <w:rFonts w:ascii="Arial" w:eastAsia="黑体" w:hAnsi="Arial" w:cs="Times New Roman" w:hint="eastAsia"/>
          <w:b/>
          <w:bCs/>
          <w:color w:val="000000"/>
          <w:sz w:val="32"/>
          <w:szCs w:val="32"/>
        </w:rPr>
        <w:t>综合评分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3.1本次综合评分的因素是：报价、实施方案、服务和技术支持、企业实力、财务状况、投标文件的规范性等。</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3.2 除价格因素外，磋商小组成员应当根据自身专业情况独立对每个有效投</w:t>
      </w:r>
      <w:r w:rsidRPr="00681E1B">
        <w:rPr>
          <w:rFonts w:ascii="宋体" w:eastAsia="宋体" w:hAnsi="宋体" w:cs="Times New Roman" w:hint="eastAsia"/>
          <w:color w:val="000000"/>
          <w:sz w:val="24"/>
          <w:szCs w:val="24"/>
        </w:rPr>
        <w:lastRenderedPageBreak/>
        <w:t>标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3.3综合评分明细表</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3.3.1综合评分明细表的制定以科学合理、降低评委会自由裁量权为原则。</w:t>
      </w:r>
    </w:p>
    <w:p w:rsidR="00681E1B" w:rsidRPr="00681E1B" w:rsidRDefault="00681E1B" w:rsidP="00681E1B">
      <w:pPr>
        <w:spacing w:line="360" w:lineRule="auto"/>
        <w:ind w:firstLineChars="200" w:firstLine="480"/>
        <w:rPr>
          <w:rFonts w:ascii="宋体" w:eastAsia="宋体" w:hAnsi="宋体" w:cs="Times New Roman"/>
          <w:sz w:val="24"/>
          <w:szCs w:val="24"/>
        </w:rPr>
      </w:pPr>
      <w:r w:rsidRPr="00681E1B">
        <w:rPr>
          <w:rFonts w:ascii="宋体" w:eastAsia="宋体" w:hAnsi="宋体" w:cs="Times New Roman" w:hint="eastAsia"/>
          <w:sz w:val="24"/>
          <w:szCs w:val="24"/>
        </w:rPr>
        <w:t>3.3.2综合评分明细表</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0"/>
        <w:gridCol w:w="852"/>
        <w:gridCol w:w="3900"/>
        <w:gridCol w:w="2404"/>
      </w:tblGrid>
      <w:tr w:rsidR="00681E1B" w:rsidRPr="00681E1B" w:rsidTr="00EE3088">
        <w:trPr>
          <w:trHeight w:val="710"/>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序号</w:t>
            </w:r>
          </w:p>
        </w:tc>
        <w:tc>
          <w:tcPr>
            <w:tcW w:w="1270"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评分因素及权重</w:t>
            </w:r>
          </w:p>
        </w:tc>
        <w:tc>
          <w:tcPr>
            <w:tcW w:w="852"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分值</w:t>
            </w:r>
          </w:p>
        </w:tc>
        <w:tc>
          <w:tcPr>
            <w:tcW w:w="3900"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评分标准</w:t>
            </w:r>
          </w:p>
        </w:tc>
        <w:tc>
          <w:tcPr>
            <w:tcW w:w="2404" w:type="dxa"/>
            <w:vAlign w:val="center"/>
          </w:tcPr>
          <w:p w:rsidR="00681E1B" w:rsidRPr="00681E1B" w:rsidRDefault="00681E1B" w:rsidP="00681E1B">
            <w:pPr>
              <w:spacing w:line="276" w:lineRule="auto"/>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说明</w:t>
            </w:r>
          </w:p>
        </w:tc>
      </w:tr>
      <w:tr w:rsidR="00681E1B" w:rsidRPr="00681E1B" w:rsidTr="00EE3088">
        <w:trPr>
          <w:trHeight w:val="1927"/>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1</w:t>
            </w:r>
          </w:p>
        </w:tc>
        <w:tc>
          <w:tcPr>
            <w:tcW w:w="1270" w:type="dxa"/>
            <w:vAlign w:val="center"/>
          </w:tcPr>
          <w:p w:rsidR="00681E1B" w:rsidRPr="00681E1B" w:rsidRDefault="00681E1B" w:rsidP="00681E1B">
            <w:pPr>
              <w:spacing w:before="62"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报价</w:t>
            </w:r>
            <w:r w:rsidRPr="00681E1B">
              <w:rPr>
                <w:rFonts w:ascii="Times New Roman" w:eastAsia="宋体" w:hAnsi="宋体" w:cs="Times New Roman" w:hint="eastAsia"/>
                <w:sz w:val="24"/>
                <w:szCs w:val="24"/>
              </w:rPr>
              <w:t>30%</w:t>
            </w:r>
          </w:p>
        </w:tc>
        <w:tc>
          <w:tcPr>
            <w:tcW w:w="852" w:type="dxa"/>
            <w:vAlign w:val="center"/>
          </w:tcPr>
          <w:p w:rsidR="00681E1B" w:rsidRPr="00681E1B" w:rsidRDefault="00681E1B" w:rsidP="00681E1B">
            <w:pPr>
              <w:spacing w:before="62"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30</w:t>
            </w:r>
            <w:r w:rsidRPr="00681E1B">
              <w:rPr>
                <w:rFonts w:ascii="Times New Roman" w:eastAsia="宋体" w:hAnsi="宋体" w:cs="Times New Roman" w:hint="eastAsia"/>
                <w:sz w:val="24"/>
                <w:szCs w:val="24"/>
              </w:rPr>
              <w:t>分</w:t>
            </w:r>
          </w:p>
        </w:tc>
        <w:tc>
          <w:tcPr>
            <w:tcW w:w="3900" w:type="dxa"/>
            <w:vAlign w:val="center"/>
          </w:tcPr>
          <w:p w:rsidR="00681E1B" w:rsidRPr="00681E1B" w:rsidRDefault="00681E1B" w:rsidP="00681E1B">
            <w:pPr>
              <w:spacing w:line="400" w:lineRule="exact"/>
              <w:ind w:firstLineChars="200" w:firstLine="480"/>
              <w:rPr>
                <w:rFonts w:ascii="Times New Roman" w:eastAsia="宋体" w:hAnsi="宋体" w:cs="Times New Roman"/>
                <w:sz w:val="24"/>
                <w:szCs w:val="24"/>
              </w:rPr>
            </w:pPr>
            <w:r w:rsidRPr="00681E1B">
              <w:rPr>
                <w:rFonts w:ascii="Times New Roman" w:eastAsia="宋体" w:hAnsi="宋体" w:cs="Times New Roman" w:hint="eastAsia"/>
                <w:sz w:val="24"/>
                <w:szCs w:val="24"/>
              </w:rPr>
              <w:t>评标基准价</w:t>
            </w:r>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满足磋商文件要求且最低的评标价格，合格投标人的有效价格得分</w:t>
            </w:r>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（评标基准价</w:t>
            </w:r>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评标价格</w:t>
            </w:r>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w:t>
            </w:r>
            <w:r w:rsidRPr="00681E1B">
              <w:rPr>
                <w:rFonts w:ascii="Times New Roman" w:eastAsia="宋体" w:hAnsi="宋体" w:cs="Times New Roman" w:hint="eastAsia"/>
                <w:sz w:val="24"/>
                <w:szCs w:val="24"/>
              </w:rPr>
              <w:t>30</w:t>
            </w:r>
            <w:r w:rsidRPr="00681E1B">
              <w:rPr>
                <w:rFonts w:ascii="Times New Roman" w:eastAsia="宋体" w:hAnsi="宋体" w:cs="Times New Roman" w:hint="eastAsia"/>
                <w:sz w:val="24"/>
                <w:szCs w:val="24"/>
              </w:rPr>
              <w:t>。保留两位小数。</w:t>
            </w:r>
          </w:p>
        </w:tc>
        <w:tc>
          <w:tcPr>
            <w:tcW w:w="2404" w:type="dxa"/>
            <w:vAlign w:val="center"/>
          </w:tcPr>
          <w:p w:rsidR="00681E1B" w:rsidRPr="00681E1B" w:rsidRDefault="00681E1B" w:rsidP="00681E1B">
            <w:pPr>
              <w:spacing w:line="276" w:lineRule="auto"/>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参加政府采购活动的中小企业应当提供《中小企业声明函》原件，可享受</w:t>
            </w:r>
            <w:r w:rsidRPr="00681E1B">
              <w:rPr>
                <w:rFonts w:ascii="Times New Roman" w:eastAsia="宋体" w:hAnsi="宋体" w:cs="Times New Roman" w:hint="eastAsia"/>
                <w:sz w:val="24"/>
                <w:szCs w:val="24"/>
              </w:rPr>
              <w:t>1</w:t>
            </w:r>
            <w:r w:rsidRPr="00681E1B">
              <w:rPr>
                <w:rFonts w:ascii="Times New Roman" w:eastAsia="宋体" w:hAnsi="宋体" w:cs="Times New Roman"/>
                <w:sz w:val="24"/>
                <w:szCs w:val="24"/>
              </w:rPr>
              <w:t>0%</w:t>
            </w:r>
            <w:r w:rsidRPr="00681E1B">
              <w:rPr>
                <w:rFonts w:ascii="Times New Roman" w:eastAsia="宋体" w:hAnsi="宋体" w:cs="Times New Roman" w:hint="eastAsia"/>
                <w:sz w:val="24"/>
                <w:szCs w:val="24"/>
              </w:rPr>
              <w:t>的折扣参与评审。</w:t>
            </w:r>
          </w:p>
        </w:tc>
      </w:tr>
      <w:tr w:rsidR="00681E1B" w:rsidRPr="00681E1B" w:rsidTr="00EE3088">
        <w:trPr>
          <w:trHeight w:val="1595"/>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2</w:t>
            </w:r>
          </w:p>
        </w:tc>
        <w:tc>
          <w:tcPr>
            <w:tcW w:w="1270"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宋体" w:eastAsia="宋体" w:hAnsi="宋体" w:cs="Times New Roman" w:hint="eastAsia"/>
                <w:sz w:val="24"/>
                <w:szCs w:val="24"/>
              </w:rPr>
              <w:t>技术执行标准和质量要求</w:t>
            </w:r>
            <w:r w:rsidRPr="00681E1B">
              <w:rPr>
                <w:rFonts w:ascii="Times New Roman" w:eastAsia="宋体" w:hAnsi="宋体" w:cs="Times New Roman" w:hint="eastAsia"/>
                <w:sz w:val="24"/>
                <w:szCs w:val="24"/>
              </w:rPr>
              <w:t>30%</w:t>
            </w:r>
          </w:p>
        </w:tc>
        <w:tc>
          <w:tcPr>
            <w:tcW w:w="852" w:type="dxa"/>
            <w:vAlign w:val="center"/>
          </w:tcPr>
          <w:p w:rsidR="00681E1B" w:rsidRPr="00681E1B" w:rsidRDefault="00681E1B" w:rsidP="00681E1B">
            <w:pPr>
              <w:spacing w:before="62"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30</w:t>
            </w:r>
            <w:r w:rsidRPr="00681E1B">
              <w:rPr>
                <w:rFonts w:ascii="Times New Roman" w:eastAsia="宋体" w:hAnsi="宋体" w:cs="Times New Roman" w:hint="eastAsia"/>
                <w:sz w:val="24"/>
                <w:szCs w:val="24"/>
              </w:rPr>
              <w:t>分</w:t>
            </w:r>
          </w:p>
        </w:tc>
        <w:tc>
          <w:tcPr>
            <w:tcW w:w="3900" w:type="dxa"/>
            <w:vAlign w:val="center"/>
          </w:tcPr>
          <w:p w:rsidR="00681E1B" w:rsidRPr="00681E1B" w:rsidRDefault="00681E1B" w:rsidP="00681E1B">
            <w:pPr>
              <w:widowControl/>
              <w:spacing w:line="360" w:lineRule="exact"/>
              <w:jc w:val="left"/>
              <w:textAlignment w:val="center"/>
              <w:rPr>
                <w:rFonts w:ascii="宋体" w:eastAsia="宋体" w:hAnsi="宋体" w:cs="Times New Roman"/>
                <w:sz w:val="24"/>
                <w:szCs w:val="24"/>
              </w:rPr>
            </w:pPr>
            <w:r w:rsidRPr="00681E1B">
              <w:rPr>
                <w:rFonts w:ascii="宋体" w:eastAsia="宋体" w:hAnsi="宋体" w:cs="Times New Roman" w:hint="eastAsia"/>
                <w:sz w:val="24"/>
                <w:szCs w:val="24"/>
              </w:rPr>
              <w:t>完全满足磋商文件第六章技术服务和要求，及商务要求的得30分，1项不满足扣5分，扣完为止。</w:t>
            </w:r>
          </w:p>
        </w:tc>
        <w:tc>
          <w:tcPr>
            <w:tcW w:w="2404" w:type="dxa"/>
            <w:vAlign w:val="center"/>
          </w:tcPr>
          <w:p w:rsidR="00681E1B" w:rsidRPr="00681E1B" w:rsidRDefault="00681E1B" w:rsidP="00681E1B">
            <w:pPr>
              <w:spacing w:beforeLines="20" w:before="62" w:line="276" w:lineRule="auto"/>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提供</w:t>
            </w:r>
            <w:r w:rsidRPr="00681E1B">
              <w:rPr>
                <w:rFonts w:ascii="Times New Roman" w:eastAsia="宋体" w:hAnsi="Times New Roman" w:cs="Times New Roman" w:hint="eastAsia"/>
                <w:color w:val="000000"/>
                <w:sz w:val="24"/>
                <w:szCs w:val="24"/>
              </w:rPr>
              <w:t>技术、服务要求应答表和商务应答表等</w:t>
            </w:r>
            <w:r w:rsidRPr="00681E1B">
              <w:rPr>
                <w:rFonts w:ascii="Times New Roman" w:eastAsia="宋体" w:hAnsi="宋体" w:cs="Times New Roman" w:hint="eastAsia"/>
                <w:sz w:val="24"/>
                <w:szCs w:val="24"/>
              </w:rPr>
              <w:t>供专家评分</w:t>
            </w:r>
          </w:p>
        </w:tc>
      </w:tr>
      <w:tr w:rsidR="00681E1B" w:rsidRPr="00681E1B" w:rsidTr="00EE3088">
        <w:trPr>
          <w:trHeight w:val="1407"/>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3</w:t>
            </w:r>
          </w:p>
        </w:tc>
        <w:tc>
          <w:tcPr>
            <w:tcW w:w="1270"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类似业绩</w:t>
            </w:r>
            <w:r w:rsidRPr="00681E1B">
              <w:rPr>
                <w:rFonts w:ascii="Times New Roman" w:eastAsia="宋体" w:hAnsi="宋体" w:cs="Times New Roman" w:hint="eastAsia"/>
                <w:sz w:val="24"/>
                <w:szCs w:val="24"/>
              </w:rPr>
              <w:t>10%</w:t>
            </w:r>
          </w:p>
        </w:tc>
        <w:tc>
          <w:tcPr>
            <w:tcW w:w="852" w:type="dxa"/>
            <w:vAlign w:val="center"/>
          </w:tcPr>
          <w:p w:rsidR="00681E1B" w:rsidRPr="00681E1B" w:rsidRDefault="00681E1B" w:rsidP="00681E1B">
            <w:pPr>
              <w:spacing w:before="62"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10</w:t>
            </w:r>
            <w:r w:rsidRPr="00681E1B">
              <w:rPr>
                <w:rFonts w:ascii="Times New Roman" w:eastAsia="宋体" w:hAnsi="宋体" w:cs="Times New Roman" w:hint="eastAsia"/>
                <w:sz w:val="24"/>
                <w:szCs w:val="24"/>
              </w:rPr>
              <w:t>分</w:t>
            </w:r>
          </w:p>
        </w:tc>
        <w:tc>
          <w:tcPr>
            <w:tcW w:w="3900" w:type="dxa"/>
            <w:vAlign w:val="center"/>
          </w:tcPr>
          <w:p w:rsidR="00681E1B" w:rsidRPr="00681E1B" w:rsidRDefault="00681E1B" w:rsidP="00681E1B">
            <w:pPr>
              <w:widowControl/>
              <w:spacing w:line="360" w:lineRule="exact"/>
              <w:ind w:firstLine="28"/>
              <w:jc w:val="left"/>
              <w:textAlignment w:val="center"/>
              <w:rPr>
                <w:rFonts w:ascii="宋体" w:eastAsia="宋体" w:hAnsi="宋体" w:cs="Times New Roman"/>
                <w:sz w:val="24"/>
                <w:szCs w:val="24"/>
              </w:rPr>
            </w:pPr>
            <w:r w:rsidRPr="00681E1B">
              <w:rPr>
                <w:rFonts w:ascii="宋体" w:eastAsia="宋体" w:hAnsi="宋体" w:cs="Times New Roman" w:hint="eastAsia"/>
                <w:sz w:val="24"/>
                <w:szCs w:val="24"/>
              </w:rPr>
              <w:t>提供投标商自身类似业绩的服务合同复印件。服务合同10份及以上的得10分，5至9份的得5分，1至4份的得1分，没有不得分。</w:t>
            </w:r>
          </w:p>
        </w:tc>
        <w:tc>
          <w:tcPr>
            <w:tcW w:w="2404" w:type="dxa"/>
            <w:vAlign w:val="center"/>
          </w:tcPr>
          <w:p w:rsidR="00681E1B" w:rsidRPr="00681E1B" w:rsidRDefault="00681E1B" w:rsidP="00681E1B">
            <w:pPr>
              <w:widowControl/>
              <w:spacing w:line="360" w:lineRule="exact"/>
              <w:ind w:left="-38"/>
              <w:jc w:val="left"/>
              <w:textAlignment w:val="center"/>
              <w:rPr>
                <w:rFonts w:ascii="宋体" w:eastAsia="宋体" w:hAnsi="宋体" w:cs="Times New Roman"/>
                <w:sz w:val="24"/>
                <w:szCs w:val="24"/>
              </w:rPr>
            </w:pPr>
            <w:r w:rsidRPr="00681E1B">
              <w:rPr>
                <w:rFonts w:ascii="宋体" w:eastAsia="宋体" w:hAnsi="宋体" w:cs="Times New Roman" w:hint="eastAsia"/>
                <w:sz w:val="24"/>
                <w:szCs w:val="24"/>
              </w:rPr>
              <w:t>原件备查</w:t>
            </w:r>
          </w:p>
        </w:tc>
      </w:tr>
      <w:tr w:rsidR="00681E1B" w:rsidRPr="00681E1B" w:rsidTr="00EE3088">
        <w:trPr>
          <w:trHeight w:val="1407"/>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宋体"/>
                <w:sz w:val="24"/>
                <w:szCs w:val="24"/>
              </w:rPr>
            </w:pPr>
            <w:r w:rsidRPr="00681E1B">
              <w:rPr>
                <w:rFonts w:ascii="Times New Roman" w:eastAsia="宋体" w:hAnsi="宋体" w:cs="宋体" w:hint="eastAsia"/>
                <w:sz w:val="24"/>
                <w:szCs w:val="24"/>
              </w:rPr>
              <w:t>4</w:t>
            </w:r>
          </w:p>
        </w:tc>
        <w:tc>
          <w:tcPr>
            <w:tcW w:w="1270"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客户评价</w:t>
            </w:r>
            <w:r w:rsidRPr="00681E1B">
              <w:rPr>
                <w:rFonts w:ascii="Times New Roman" w:eastAsia="宋体" w:hAnsi="宋体" w:cs="Times New Roman" w:hint="eastAsia"/>
                <w:sz w:val="24"/>
                <w:szCs w:val="24"/>
              </w:rPr>
              <w:t>10%</w:t>
            </w:r>
          </w:p>
        </w:tc>
        <w:tc>
          <w:tcPr>
            <w:tcW w:w="852" w:type="dxa"/>
            <w:vAlign w:val="center"/>
          </w:tcPr>
          <w:p w:rsidR="00681E1B" w:rsidRPr="00681E1B" w:rsidRDefault="00681E1B" w:rsidP="00681E1B">
            <w:pPr>
              <w:spacing w:before="62"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10</w:t>
            </w:r>
            <w:r w:rsidRPr="00681E1B">
              <w:rPr>
                <w:rFonts w:ascii="Times New Roman" w:eastAsia="宋体" w:hAnsi="宋体" w:cs="Times New Roman" w:hint="eastAsia"/>
                <w:sz w:val="24"/>
                <w:szCs w:val="24"/>
              </w:rPr>
              <w:t>分</w:t>
            </w:r>
          </w:p>
        </w:tc>
        <w:tc>
          <w:tcPr>
            <w:tcW w:w="3900" w:type="dxa"/>
            <w:vAlign w:val="center"/>
          </w:tcPr>
          <w:p w:rsidR="00681E1B" w:rsidRPr="00681E1B" w:rsidRDefault="00681E1B" w:rsidP="00681E1B">
            <w:pPr>
              <w:widowControl/>
              <w:spacing w:line="360" w:lineRule="exact"/>
              <w:ind w:firstLine="28"/>
              <w:jc w:val="left"/>
              <w:textAlignment w:val="center"/>
              <w:rPr>
                <w:rFonts w:ascii="宋体" w:eastAsia="宋体" w:hAnsi="宋体" w:cs="Times New Roman"/>
                <w:sz w:val="24"/>
                <w:szCs w:val="24"/>
              </w:rPr>
            </w:pPr>
            <w:r w:rsidRPr="00681E1B">
              <w:rPr>
                <w:rFonts w:ascii="宋体" w:eastAsia="宋体" w:hAnsi="宋体" w:cs="Times New Roman" w:hint="eastAsia"/>
                <w:sz w:val="24"/>
                <w:szCs w:val="24"/>
              </w:rPr>
              <w:t>提供客户单位出具的服务评价材料（对投标商或其所属的国家级钢琴高级调律师个人的服务评价均可，但应有签字、盖章），1份评价材料得1分，最多10分。</w:t>
            </w:r>
          </w:p>
        </w:tc>
        <w:tc>
          <w:tcPr>
            <w:tcW w:w="2404" w:type="dxa"/>
            <w:vAlign w:val="center"/>
          </w:tcPr>
          <w:p w:rsidR="00681E1B" w:rsidRPr="00681E1B" w:rsidRDefault="00681E1B" w:rsidP="00681E1B">
            <w:pPr>
              <w:widowControl/>
              <w:spacing w:line="360" w:lineRule="exact"/>
              <w:ind w:left="-38"/>
              <w:jc w:val="left"/>
              <w:textAlignment w:val="center"/>
              <w:rPr>
                <w:rFonts w:ascii="宋体" w:eastAsia="宋体" w:hAnsi="宋体" w:cs="Times New Roman"/>
                <w:sz w:val="24"/>
                <w:szCs w:val="24"/>
              </w:rPr>
            </w:pPr>
            <w:r w:rsidRPr="00681E1B">
              <w:rPr>
                <w:rFonts w:ascii="宋体" w:eastAsia="宋体" w:hAnsi="宋体" w:cs="Times New Roman" w:hint="eastAsia"/>
                <w:sz w:val="24"/>
                <w:szCs w:val="24"/>
              </w:rPr>
              <w:t>原件备查</w:t>
            </w:r>
          </w:p>
        </w:tc>
      </w:tr>
      <w:tr w:rsidR="00681E1B" w:rsidRPr="00681E1B" w:rsidTr="00EE3088">
        <w:trPr>
          <w:trHeight w:val="1407"/>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宋体"/>
                <w:sz w:val="24"/>
                <w:szCs w:val="24"/>
              </w:rPr>
            </w:pPr>
            <w:r w:rsidRPr="00681E1B">
              <w:rPr>
                <w:rFonts w:ascii="Times New Roman" w:eastAsia="宋体" w:hAnsi="宋体" w:cs="宋体" w:hint="eastAsia"/>
                <w:sz w:val="24"/>
                <w:szCs w:val="24"/>
              </w:rPr>
              <w:t>5</w:t>
            </w:r>
          </w:p>
        </w:tc>
        <w:tc>
          <w:tcPr>
            <w:tcW w:w="1270" w:type="dxa"/>
            <w:vAlign w:val="center"/>
          </w:tcPr>
          <w:p w:rsidR="00681E1B" w:rsidRPr="00681E1B" w:rsidRDefault="00681E1B" w:rsidP="00681E1B">
            <w:pPr>
              <w:spacing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技术保障</w:t>
            </w:r>
            <w:r w:rsidRPr="00681E1B">
              <w:rPr>
                <w:rFonts w:ascii="Times New Roman" w:eastAsia="宋体" w:hAnsi="宋体" w:cs="Times New Roman" w:hint="eastAsia"/>
                <w:sz w:val="24"/>
                <w:szCs w:val="24"/>
              </w:rPr>
              <w:t>18%</w:t>
            </w:r>
          </w:p>
        </w:tc>
        <w:tc>
          <w:tcPr>
            <w:tcW w:w="852" w:type="dxa"/>
            <w:vAlign w:val="center"/>
          </w:tcPr>
          <w:p w:rsidR="00681E1B" w:rsidRPr="00681E1B" w:rsidRDefault="00681E1B" w:rsidP="00681E1B">
            <w:pPr>
              <w:spacing w:before="62" w:line="276" w:lineRule="auto"/>
              <w:ind w:firstLine="28"/>
              <w:jc w:val="center"/>
              <w:rPr>
                <w:rFonts w:ascii="Times New Roman" w:eastAsia="宋体" w:hAnsi="宋体" w:cs="Times New Roman"/>
                <w:sz w:val="24"/>
                <w:szCs w:val="24"/>
              </w:rPr>
            </w:pPr>
            <w:r w:rsidRPr="00681E1B">
              <w:rPr>
                <w:rFonts w:ascii="Times New Roman" w:eastAsia="宋体" w:hAnsi="宋体" w:cs="Times New Roman" w:hint="eastAsia"/>
                <w:sz w:val="24"/>
                <w:szCs w:val="24"/>
              </w:rPr>
              <w:t>18</w:t>
            </w:r>
            <w:r w:rsidRPr="00681E1B">
              <w:rPr>
                <w:rFonts w:ascii="Times New Roman" w:eastAsia="宋体" w:hAnsi="宋体" w:cs="Times New Roman" w:hint="eastAsia"/>
                <w:sz w:val="24"/>
                <w:szCs w:val="24"/>
              </w:rPr>
              <w:t>分</w:t>
            </w:r>
          </w:p>
        </w:tc>
        <w:tc>
          <w:tcPr>
            <w:tcW w:w="3900" w:type="dxa"/>
            <w:vAlign w:val="center"/>
          </w:tcPr>
          <w:p w:rsidR="00681E1B" w:rsidRPr="00681E1B" w:rsidRDefault="00681E1B" w:rsidP="00681E1B">
            <w:pPr>
              <w:widowControl/>
              <w:spacing w:line="360" w:lineRule="exact"/>
              <w:ind w:firstLine="28"/>
              <w:jc w:val="left"/>
              <w:textAlignment w:val="center"/>
              <w:rPr>
                <w:rFonts w:ascii="宋体" w:eastAsia="宋体" w:hAnsi="宋体" w:cs="Times New Roman"/>
                <w:sz w:val="24"/>
                <w:szCs w:val="24"/>
              </w:rPr>
            </w:pPr>
            <w:r w:rsidRPr="00681E1B">
              <w:rPr>
                <w:rFonts w:ascii="宋体" w:eastAsia="宋体" w:hAnsi="宋体" w:cs="Times New Roman" w:hint="eastAsia"/>
                <w:color w:val="000000"/>
                <w:sz w:val="24"/>
                <w:szCs w:val="24"/>
              </w:rPr>
              <w:t>综合比较投标商拟派服务团队人员数量、专业资质、从业经验、项目负责人的成功案例及响应时间合理性等保障因素，能够保证学校钢琴调律维修服务工作的顺利进行，</w:t>
            </w:r>
            <w:r w:rsidRPr="00681E1B">
              <w:rPr>
                <w:rFonts w:ascii="宋体" w:eastAsia="宋体" w:hAnsi="宋体" w:cs="Times New Roman" w:hint="eastAsia"/>
                <w:sz w:val="24"/>
                <w:szCs w:val="24"/>
              </w:rPr>
              <w:t>第一名得18分，第二名得12分，第</w:t>
            </w:r>
            <w:r w:rsidRPr="00681E1B">
              <w:rPr>
                <w:rFonts w:ascii="宋体" w:eastAsia="宋体" w:hAnsi="宋体" w:cs="Times New Roman" w:hint="eastAsia"/>
                <w:sz w:val="24"/>
                <w:szCs w:val="24"/>
              </w:rPr>
              <w:lastRenderedPageBreak/>
              <w:t>三名得6分，其他不得分。</w:t>
            </w:r>
            <w:r w:rsidRPr="00681E1B">
              <w:rPr>
                <w:rFonts w:ascii="宋体" w:eastAsia="宋体" w:hAnsi="宋体" w:cs="Times New Roman" w:hint="eastAsia"/>
                <w:b/>
                <w:bCs/>
                <w:sz w:val="24"/>
                <w:szCs w:val="24"/>
              </w:rPr>
              <w:t>排名不可并列。</w:t>
            </w:r>
          </w:p>
        </w:tc>
        <w:tc>
          <w:tcPr>
            <w:tcW w:w="2404" w:type="dxa"/>
            <w:vAlign w:val="center"/>
          </w:tcPr>
          <w:p w:rsidR="00681E1B" w:rsidRPr="00681E1B" w:rsidRDefault="00681E1B" w:rsidP="00681E1B">
            <w:pPr>
              <w:widowControl/>
              <w:spacing w:line="360" w:lineRule="exact"/>
              <w:ind w:left="-38"/>
              <w:jc w:val="left"/>
              <w:textAlignment w:val="center"/>
              <w:rPr>
                <w:rFonts w:ascii="宋体" w:eastAsia="宋体" w:hAnsi="宋体" w:cs="Times New Roman"/>
                <w:sz w:val="24"/>
                <w:szCs w:val="24"/>
              </w:rPr>
            </w:pPr>
          </w:p>
        </w:tc>
      </w:tr>
      <w:tr w:rsidR="00681E1B" w:rsidRPr="00681E1B" w:rsidTr="00EE3088">
        <w:trPr>
          <w:trHeight w:val="1131"/>
          <w:jc w:val="center"/>
        </w:trPr>
        <w:tc>
          <w:tcPr>
            <w:tcW w:w="425" w:type="dxa"/>
            <w:vAlign w:val="center"/>
          </w:tcPr>
          <w:p w:rsidR="00681E1B" w:rsidRPr="00681E1B" w:rsidRDefault="00681E1B" w:rsidP="00681E1B">
            <w:pPr>
              <w:spacing w:line="276" w:lineRule="auto"/>
              <w:ind w:firstLine="28"/>
              <w:jc w:val="center"/>
              <w:rPr>
                <w:rFonts w:ascii="Times New Roman" w:eastAsia="宋体" w:hAnsi="宋体" w:cs="宋体"/>
                <w:sz w:val="24"/>
                <w:szCs w:val="24"/>
              </w:rPr>
            </w:pPr>
            <w:r w:rsidRPr="00681E1B">
              <w:rPr>
                <w:rFonts w:ascii="Times New Roman" w:eastAsia="宋体" w:hAnsi="宋体" w:cs="宋体" w:hint="eastAsia"/>
                <w:sz w:val="24"/>
                <w:szCs w:val="24"/>
              </w:rPr>
              <w:t>6</w:t>
            </w:r>
          </w:p>
        </w:tc>
        <w:tc>
          <w:tcPr>
            <w:tcW w:w="1270" w:type="dxa"/>
            <w:vAlign w:val="center"/>
          </w:tcPr>
          <w:p w:rsidR="00681E1B" w:rsidRPr="00681E1B" w:rsidRDefault="00681E1B" w:rsidP="00681E1B">
            <w:pPr>
              <w:spacing w:before="62" w:line="276" w:lineRule="auto"/>
              <w:ind w:firstLine="28"/>
              <w:jc w:val="center"/>
              <w:rPr>
                <w:rFonts w:ascii="Times New Roman" w:eastAsia="宋体" w:hAnsi="宋体" w:cs="宋体"/>
                <w:sz w:val="24"/>
                <w:szCs w:val="24"/>
              </w:rPr>
            </w:pPr>
            <w:r w:rsidRPr="00681E1B">
              <w:rPr>
                <w:rFonts w:ascii="Times New Roman" w:eastAsia="宋体" w:hAnsi="宋体" w:cs="宋体" w:hint="eastAsia"/>
                <w:sz w:val="24"/>
                <w:szCs w:val="24"/>
              </w:rPr>
              <w:t>投标文件的规范性</w:t>
            </w:r>
            <w:r w:rsidRPr="00681E1B">
              <w:rPr>
                <w:rFonts w:ascii="Times New Roman" w:eastAsia="宋体" w:hAnsi="宋体" w:cs="宋体" w:hint="eastAsia"/>
                <w:sz w:val="24"/>
                <w:szCs w:val="24"/>
              </w:rPr>
              <w:t>2%</w:t>
            </w:r>
          </w:p>
        </w:tc>
        <w:tc>
          <w:tcPr>
            <w:tcW w:w="852" w:type="dxa"/>
            <w:vAlign w:val="center"/>
          </w:tcPr>
          <w:p w:rsidR="00681E1B" w:rsidRPr="00681E1B" w:rsidRDefault="00681E1B" w:rsidP="00681E1B">
            <w:pPr>
              <w:spacing w:before="62" w:line="276" w:lineRule="auto"/>
              <w:ind w:firstLine="28"/>
              <w:jc w:val="center"/>
              <w:rPr>
                <w:rFonts w:ascii="Times New Roman" w:eastAsia="宋体" w:hAnsi="宋体" w:cs="宋体"/>
                <w:sz w:val="24"/>
                <w:szCs w:val="24"/>
              </w:rPr>
            </w:pPr>
            <w:r w:rsidRPr="00681E1B">
              <w:rPr>
                <w:rFonts w:ascii="Times New Roman" w:eastAsia="宋体" w:hAnsi="宋体" w:cs="宋体" w:hint="eastAsia"/>
                <w:sz w:val="24"/>
                <w:szCs w:val="24"/>
              </w:rPr>
              <w:t>2</w:t>
            </w:r>
            <w:r w:rsidRPr="00681E1B">
              <w:rPr>
                <w:rFonts w:ascii="Times New Roman" w:eastAsia="宋体" w:hAnsi="宋体" w:cs="宋体" w:hint="eastAsia"/>
                <w:sz w:val="24"/>
                <w:szCs w:val="24"/>
              </w:rPr>
              <w:t>分</w:t>
            </w:r>
          </w:p>
        </w:tc>
        <w:tc>
          <w:tcPr>
            <w:tcW w:w="3900" w:type="dxa"/>
            <w:vAlign w:val="center"/>
          </w:tcPr>
          <w:p w:rsidR="00681E1B" w:rsidRPr="00681E1B" w:rsidRDefault="00681E1B" w:rsidP="00681E1B">
            <w:pPr>
              <w:spacing w:before="62" w:line="276" w:lineRule="auto"/>
              <w:ind w:left="107"/>
              <w:rPr>
                <w:rFonts w:ascii="Times New Roman" w:eastAsia="宋体" w:hAnsi="宋体" w:cs="宋体"/>
                <w:sz w:val="24"/>
                <w:szCs w:val="24"/>
              </w:rPr>
            </w:pPr>
            <w:r w:rsidRPr="00681E1B">
              <w:rPr>
                <w:rFonts w:ascii="Times New Roman" w:eastAsia="宋体" w:hAnsi="宋体" w:cs="宋体" w:hint="eastAsia"/>
                <w:sz w:val="24"/>
                <w:szCs w:val="24"/>
              </w:rPr>
              <w:t>投标文件制作规范，没有细微偏差情形的得</w:t>
            </w:r>
            <w:r w:rsidRPr="00681E1B">
              <w:rPr>
                <w:rFonts w:ascii="Times New Roman" w:eastAsia="宋体" w:hAnsi="宋体" w:cs="宋体"/>
                <w:sz w:val="24"/>
                <w:szCs w:val="24"/>
              </w:rPr>
              <w:t>2</w:t>
            </w:r>
            <w:r w:rsidRPr="00681E1B">
              <w:rPr>
                <w:rFonts w:ascii="Times New Roman" w:eastAsia="宋体" w:hAnsi="宋体" w:cs="宋体" w:hint="eastAsia"/>
                <w:sz w:val="24"/>
                <w:szCs w:val="24"/>
              </w:rPr>
              <w:t>分；有一项细微偏差扣</w:t>
            </w:r>
            <w:r w:rsidRPr="00681E1B">
              <w:rPr>
                <w:rFonts w:ascii="Times New Roman" w:eastAsia="宋体" w:hAnsi="宋体" w:cs="宋体" w:hint="eastAsia"/>
                <w:sz w:val="24"/>
                <w:szCs w:val="24"/>
              </w:rPr>
              <w:t>0.5</w:t>
            </w:r>
            <w:r w:rsidRPr="00681E1B">
              <w:rPr>
                <w:rFonts w:ascii="Times New Roman" w:eastAsia="宋体" w:hAnsi="宋体" w:cs="宋体" w:hint="eastAsia"/>
                <w:sz w:val="24"/>
                <w:szCs w:val="24"/>
              </w:rPr>
              <w:t>分，直至该项分值扣完为止。</w:t>
            </w:r>
          </w:p>
        </w:tc>
        <w:tc>
          <w:tcPr>
            <w:tcW w:w="2404" w:type="dxa"/>
            <w:vAlign w:val="center"/>
          </w:tcPr>
          <w:p w:rsidR="00681E1B" w:rsidRPr="00681E1B" w:rsidRDefault="00681E1B" w:rsidP="00681E1B">
            <w:pPr>
              <w:spacing w:line="276" w:lineRule="auto"/>
              <w:ind w:left="38" w:right="-105"/>
              <w:jc w:val="center"/>
              <w:rPr>
                <w:rFonts w:ascii="Times New Roman" w:eastAsia="宋体" w:hAnsi="宋体" w:cs="宋体"/>
                <w:sz w:val="24"/>
                <w:szCs w:val="24"/>
              </w:rPr>
            </w:pPr>
          </w:p>
        </w:tc>
      </w:tr>
    </w:tbl>
    <w:p w:rsidR="00681E1B" w:rsidRPr="00681E1B" w:rsidRDefault="00681E1B" w:rsidP="00681E1B">
      <w:pPr>
        <w:ind w:firstLine="630"/>
        <w:rPr>
          <w:rFonts w:ascii="Times New Roman" w:eastAsia="宋体" w:hAnsi="Times New Roman" w:cs="Times New Roman"/>
          <w:szCs w:val="24"/>
        </w:rPr>
      </w:pPr>
    </w:p>
    <w:bookmarkEnd w:id="78"/>
    <w:bookmarkEnd w:id="79"/>
    <w:bookmarkEnd w:id="80"/>
    <w:bookmarkEnd w:id="81"/>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4.</w:t>
      </w:r>
      <w:r w:rsidRPr="00681E1B">
        <w:rPr>
          <w:rFonts w:ascii="Arial" w:eastAsia="黑体" w:hAnsi="Arial" w:cs="Times New Roman" w:hint="eastAsia"/>
          <w:b/>
          <w:bCs/>
          <w:color w:val="000000"/>
          <w:sz w:val="32"/>
          <w:szCs w:val="32"/>
        </w:rPr>
        <w:t>磋商纪律及注意事项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4.1磋商小组内部讨论的情况和意见必须保密，任何人不得以任何形式透露给投标商或与投标商有关的单位或个人。</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4.2在磋商过程中，投标商不得以任何形式对磋商小组成员进行旨在影响磋商结果的私下接触，否则将取消其参与磋商的资格。</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4.3对各投标商的商业秘密，磋商小组成员应予以保密，不得泄露给其他投标商。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4.4 磋商小组独立评判，推荐成交候选人，并写出书面报告。</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4.5 磋商小组可根据需要对投标商进行实地考察。</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p>
    <w:p w:rsidR="00681E1B" w:rsidRPr="00681E1B" w:rsidRDefault="00681E1B" w:rsidP="00681E1B">
      <w:pPr>
        <w:spacing w:before="260" w:after="260" w:line="240" w:lineRule="atLeast"/>
        <w:jc w:val="left"/>
        <w:outlineLvl w:val="1"/>
        <w:rPr>
          <w:rFonts w:ascii="Arial" w:eastAsia="黑体" w:hAnsi="Arial" w:cs="Times New Roman"/>
          <w:b/>
          <w:bCs/>
          <w:color w:val="000000"/>
          <w:sz w:val="32"/>
          <w:szCs w:val="32"/>
        </w:rPr>
      </w:pPr>
      <w:r w:rsidRPr="00681E1B">
        <w:rPr>
          <w:rFonts w:ascii="Arial" w:eastAsia="黑体" w:hAnsi="Arial" w:cs="Times New Roman" w:hint="eastAsia"/>
          <w:b/>
          <w:bCs/>
          <w:color w:val="000000"/>
          <w:sz w:val="32"/>
          <w:szCs w:val="32"/>
        </w:rPr>
        <w:t>5.</w:t>
      </w:r>
      <w:bookmarkEnd w:id="82"/>
      <w:r w:rsidRPr="00681E1B">
        <w:rPr>
          <w:rFonts w:ascii="Arial" w:eastAsia="黑体" w:hAnsi="Arial" w:cs="Times New Roman" w:hint="eastAsia"/>
          <w:b/>
          <w:bCs/>
          <w:color w:val="000000"/>
          <w:sz w:val="32"/>
          <w:szCs w:val="32"/>
        </w:rPr>
        <w:t>磋商小组在政府采购活动中承担以下义务：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（一）遵守评审工作纪律；</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（二）按照客观、公正、审慎的原则，根据磋商文件规定的评审程序、评审方法和评审标准进行独立评审；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（三）不得泄露评审文件、评审情况和在评审过程中获悉的商业秘密；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（四）及时向财政部门报告评审过程中发现的采购人、采购代理机构向评审专家做倾向性、误导性的解释或者说明，以及投标商行贿、提供虚假材料或者串通等违法行为；</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（五）</w:t>
      </w:r>
      <w:proofErr w:type="gramStart"/>
      <w:r w:rsidRPr="00681E1B">
        <w:rPr>
          <w:rFonts w:ascii="宋体" w:eastAsia="宋体" w:hAnsi="宋体" w:cs="Times New Roman" w:hint="eastAsia"/>
          <w:color w:val="000000"/>
          <w:sz w:val="24"/>
          <w:szCs w:val="24"/>
        </w:rPr>
        <w:t>发现磋商</w:t>
      </w:r>
      <w:proofErr w:type="gramEnd"/>
      <w:r w:rsidRPr="00681E1B">
        <w:rPr>
          <w:rFonts w:ascii="宋体" w:eastAsia="宋体" w:hAnsi="宋体" w:cs="Times New Roman" w:hint="eastAsia"/>
          <w:color w:val="000000"/>
          <w:sz w:val="24"/>
          <w:szCs w:val="24"/>
        </w:rPr>
        <w:t>文件内容违反国家有关强制性规定或者磋商文件存在歧义、重大缺陷导致评审工作无法进行时，停止评审并向采购人或者采购代理机构书面</w:t>
      </w:r>
      <w:r w:rsidRPr="00681E1B">
        <w:rPr>
          <w:rFonts w:ascii="宋体" w:eastAsia="宋体" w:hAnsi="宋体" w:cs="Times New Roman" w:hint="eastAsia"/>
          <w:color w:val="000000"/>
          <w:sz w:val="24"/>
          <w:szCs w:val="24"/>
        </w:rPr>
        <w:lastRenderedPageBreak/>
        <w:t>说明情况；</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（六）及时向财政、监察等部门举报在评审过程中受到非法干预的情况；</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（七）配合答复处理投标商的询问、质疑和投诉等事项；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（八）法律、法规和规章规定的其他义务。</w:t>
      </w:r>
    </w:p>
    <w:p w:rsidR="00681E1B" w:rsidRPr="00681E1B" w:rsidRDefault="00681E1B" w:rsidP="00681E1B">
      <w:pPr>
        <w:tabs>
          <w:tab w:val="left" w:pos="7665"/>
        </w:tabs>
        <w:spacing w:line="400" w:lineRule="exact"/>
        <w:ind w:firstLineChars="200" w:firstLine="482"/>
        <w:rPr>
          <w:rFonts w:ascii="宋体" w:eastAsia="宋体" w:hAnsi="宋体" w:cs="Times New Roman"/>
          <w:b/>
          <w:color w:val="000000"/>
          <w:sz w:val="24"/>
          <w:szCs w:val="24"/>
        </w:rPr>
      </w:pPr>
      <w:r w:rsidRPr="00681E1B">
        <w:rPr>
          <w:rFonts w:ascii="宋体" w:eastAsia="宋体" w:hAnsi="宋体" w:cs="Times New Roman" w:hint="eastAsia"/>
          <w:b/>
          <w:color w:val="000000"/>
          <w:sz w:val="24"/>
          <w:szCs w:val="24"/>
        </w:rPr>
        <w:t>6.评审专家在政府采购活动中应当遵守以下工作纪律：</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（二）评审前，应当将通讯工具或者相关电子设备交由采购代理机构统一保管；</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（三）评审过程中，不得与外界联系，因发生不可预见情况，确实需要与外界联系的，应当在监督人员监督之下办理；</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四）评审过程中，不得发表影响评审公正的倾向性、歧视性言论，不得征询或者接受采购人的倾向性意见，不得明示或暗示投标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（五）在评审过程中和评审结束后，不得记录、复制或带走任何评审资料，不得向外界透露评审内容；</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（六）评审现场服从采购代理机构工作人员的管理，接受现场监督人员的合法监督；</w:t>
      </w:r>
    </w:p>
    <w:p w:rsidR="00681E1B" w:rsidRPr="00681E1B" w:rsidRDefault="00681E1B" w:rsidP="00681E1B">
      <w:pPr>
        <w:spacing w:line="360" w:lineRule="auto"/>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（七）遵守有关廉洁自律规定，不得私下接触投标商，不得收受投标商及有关业务单位和个人的财物或好处，不得接受采购代理机构的请托。</w:t>
      </w:r>
    </w:p>
    <w:p w:rsidR="00681E1B" w:rsidRPr="00681E1B" w:rsidRDefault="00681E1B" w:rsidP="00681E1B">
      <w:pPr>
        <w:widowControl/>
        <w:jc w:val="left"/>
        <w:rPr>
          <w:rFonts w:ascii="宋体" w:eastAsia="宋体" w:hAnsi="宋体" w:cs="Times New Roman"/>
          <w:b/>
          <w:color w:val="000000"/>
          <w:sz w:val="32"/>
          <w:szCs w:val="24"/>
        </w:rPr>
      </w:pPr>
      <w:r w:rsidRPr="00681E1B">
        <w:rPr>
          <w:rFonts w:ascii="宋体" w:eastAsia="宋体" w:hAnsi="宋体" w:cs="Times New Roman"/>
          <w:bCs/>
          <w:color w:val="000000"/>
          <w:sz w:val="32"/>
          <w:szCs w:val="24"/>
        </w:rPr>
        <w:br w:type="page"/>
      </w:r>
    </w:p>
    <w:p w:rsidR="00681E1B" w:rsidRPr="00681E1B" w:rsidRDefault="00681E1B" w:rsidP="00681E1B">
      <w:pPr>
        <w:keepNext/>
        <w:keepLines/>
        <w:spacing w:line="480" w:lineRule="auto"/>
        <w:jc w:val="center"/>
        <w:outlineLvl w:val="0"/>
        <w:rPr>
          <w:rFonts w:ascii="宋体" w:eastAsia="宋体" w:hAnsi="Times New Roman" w:cs="Times New Roman"/>
          <w:b/>
          <w:color w:val="000000"/>
          <w:kern w:val="44"/>
          <w:sz w:val="36"/>
          <w:szCs w:val="44"/>
        </w:rPr>
      </w:pPr>
      <w:bookmarkStart w:id="83" w:name="_Toc29541532"/>
      <w:r w:rsidRPr="00681E1B">
        <w:rPr>
          <w:rFonts w:ascii="宋体" w:eastAsia="宋体" w:hAnsi="Times New Roman" w:cs="Times New Roman" w:hint="eastAsia"/>
          <w:b/>
          <w:color w:val="000000"/>
          <w:kern w:val="44"/>
          <w:sz w:val="36"/>
          <w:szCs w:val="44"/>
        </w:rPr>
        <w:lastRenderedPageBreak/>
        <w:t xml:space="preserve">第八章  </w:t>
      </w:r>
      <w:bookmarkStart w:id="84" w:name="_Toc349810624"/>
      <w:bookmarkStart w:id="85" w:name="_Toc350864527"/>
      <w:bookmarkEnd w:id="74"/>
      <w:bookmarkEnd w:id="75"/>
      <w:bookmarkEnd w:id="76"/>
      <w:r w:rsidRPr="00681E1B">
        <w:rPr>
          <w:rFonts w:ascii="宋体" w:eastAsia="宋体" w:hAnsi="Times New Roman" w:cs="Times New Roman" w:hint="eastAsia"/>
          <w:b/>
          <w:color w:val="000000"/>
          <w:kern w:val="44"/>
          <w:sz w:val="36"/>
          <w:szCs w:val="44"/>
        </w:rPr>
        <w:t>合同草案条款</w:t>
      </w:r>
      <w:bookmarkEnd w:id="83"/>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合同编号：     </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签订地点：    </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签订时间：   </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采购人（甲方）：           </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投标商（乙方）：            </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hint="eastAsia"/>
          <w:color w:val="000000"/>
          <w:sz w:val="24"/>
          <w:szCs w:val="24"/>
        </w:rPr>
        <w:t>根据《中华人民共和国政府采购法》、《中华人民共和国合同法》及内江师范学院招标工作办公室         项目（项目编号：  ）的《磋商文件》、乙方的《响应文件》及《成交通知书》，甲、乙双方同意签订本合同。</w:t>
      </w:r>
    </w:p>
    <w:p w:rsidR="00681E1B" w:rsidRPr="00681E1B" w:rsidRDefault="00681E1B" w:rsidP="00681E1B">
      <w:pPr>
        <w:tabs>
          <w:tab w:val="left" w:pos="7665"/>
        </w:tabs>
        <w:spacing w:line="400" w:lineRule="exact"/>
        <w:ind w:firstLineChars="200" w:firstLine="480"/>
        <w:rPr>
          <w:rFonts w:ascii="宋体" w:eastAsia="宋体" w:hAnsi="宋体" w:cs="Times New Roman"/>
          <w:color w:val="000000"/>
          <w:sz w:val="24"/>
          <w:szCs w:val="24"/>
        </w:rPr>
      </w:pPr>
      <w:r w:rsidRPr="00681E1B">
        <w:rPr>
          <w:rFonts w:ascii="宋体" w:eastAsia="宋体" w:hAnsi="宋体" w:cs="Times New Roman"/>
          <w:color w:val="000000"/>
          <w:sz w:val="24"/>
          <w:szCs w:val="24"/>
        </w:rPr>
        <w:t>一、采购项目服务要求（采购需求）</w:t>
      </w:r>
    </w:p>
    <w:p w:rsidR="00681E1B" w:rsidRPr="00681E1B" w:rsidRDefault="00681E1B" w:rsidP="00681E1B">
      <w:pPr>
        <w:spacing w:line="400" w:lineRule="atLeast"/>
        <w:ind w:firstLineChars="300" w:firstLine="720"/>
        <w:rPr>
          <w:rFonts w:ascii="宋体" w:eastAsia="宋体" w:hAnsi="宋体" w:cs="宋体"/>
          <w:kern w:val="0"/>
          <w:sz w:val="24"/>
          <w:szCs w:val="24"/>
        </w:rPr>
      </w:pPr>
      <w:r w:rsidRPr="00681E1B">
        <w:rPr>
          <w:rFonts w:ascii="宋体" w:eastAsia="宋体" w:hAnsi="宋体" w:cs="宋体" w:hint="eastAsia"/>
          <w:kern w:val="0"/>
          <w:sz w:val="24"/>
          <w:szCs w:val="24"/>
        </w:rPr>
        <w:t>1.……</w:t>
      </w:r>
      <w:proofErr w:type="gramStart"/>
      <w:r w:rsidRPr="00681E1B">
        <w:rPr>
          <w:rFonts w:ascii="宋体" w:eastAsia="宋体" w:hAnsi="宋体" w:cs="宋体" w:hint="eastAsia"/>
          <w:kern w:val="0"/>
          <w:sz w:val="24"/>
          <w:szCs w:val="24"/>
        </w:rPr>
        <w:t>……</w:t>
      </w:r>
      <w:proofErr w:type="gramEnd"/>
      <w:r w:rsidRPr="00681E1B">
        <w:rPr>
          <w:rFonts w:ascii="宋体" w:eastAsia="宋体" w:hAnsi="宋体" w:cs="宋体" w:hint="eastAsia"/>
          <w:kern w:val="0"/>
          <w:sz w:val="24"/>
          <w:szCs w:val="24"/>
        </w:rPr>
        <w:t>；</w:t>
      </w:r>
    </w:p>
    <w:p w:rsidR="00681E1B" w:rsidRPr="00681E1B" w:rsidRDefault="00681E1B" w:rsidP="00681E1B">
      <w:pPr>
        <w:spacing w:line="400" w:lineRule="atLeast"/>
        <w:ind w:firstLineChars="300" w:firstLine="720"/>
        <w:rPr>
          <w:rFonts w:ascii="宋体" w:eastAsia="宋体" w:hAnsi="宋体" w:cs="宋体"/>
          <w:kern w:val="0"/>
          <w:sz w:val="24"/>
          <w:szCs w:val="24"/>
        </w:rPr>
      </w:pPr>
      <w:r w:rsidRPr="00681E1B">
        <w:rPr>
          <w:rFonts w:ascii="宋体" w:eastAsia="宋体" w:hAnsi="宋体" w:cs="宋体" w:hint="eastAsia"/>
          <w:kern w:val="0"/>
          <w:sz w:val="24"/>
          <w:szCs w:val="24"/>
        </w:rPr>
        <w:t>2.……</w:t>
      </w:r>
      <w:proofErr w:type="gramStart"/>
      <w:r w:rsidRPr="00681E1B">
        <w:rPr>
          <w:rFonts w:ascii="宋体" w:eastAsia="宋体" w:hAnsi="宋体" w:cs="宋体" w:hint="eastAsia"/>
          <w:kern w:val="0"/>
          <w:sz w:val="24"/>
          <w:szCs w:val="24"/>
        </w:rPr>
        <w:t>……</w:t>
      </w:r>
      <w:proofErr w:type="gramEnd"/>
      <w:r w:rsidRPr="00681E1B">
        <w:rPr>
          <w:rFonts w:ascii="宋体" w:eastAsia="宋体" w:hAnsi="宋体" w:cs="宋体" w:hint="eastAsia"/>
          <w:kern w:val="0"/>
          <w:sz w:val="24"/>
          <w:szCs w:val="24"/>
        </w:rPr>
        <w:t>；</w:t>
      </w:r>
    </w:p>
    <w:p w:rsidR="00681E1B" w:rsidRPr="00681E1B" w:rsidRDefault="00681E1B" w:rsidP="00681E1B">
      <w:pPr>
        <w:spacing w:line="400" w:lineRule="atLeast"/>
        <w:ind w:firstLineChars="300" w:firstLine="720"/>
        <w:rPr>
          <w:rFonts w:ascii="宋体" w:eastAsia="宋体" w:hAnsi="宋体" w:cs="宋体"/>
          <w:kern w:val="0"/>
          <w:sz w:val="24"/>
          <w:szCs w:val="24"/>
        </w:rPr>
      </w:pPr>
      <w:r w:rsidRPr="00681E1B">
        <w:rPr>
          <w:rFonts w:ascii="宋体" w:eastAsia="宋体" w:hAnsi="宋体" w:cs="宋体" w:hint="eastAsia"/>
          <w:kern w:val="0"/>
          <w:sz w:val="24"/>
          <w:szCs w:val="24"/>
        </w:rPr>
        <w:t>3.……</w:t>
      </w:r>
      <w:proofErr w:type="gramStart"/>
      <w:r w:rsidRPr="00681E1B">
        <w:rPr>
          <w:rFonts w:ascii="宋体" w:eastAsia="宋体" w:hAnsi="宋体" w:cs="宋体" w:hint="eastAsia"/>
          <w:kern w:val="0"/>
          <w:sz w:val="24"/>
          <w:szCs w:val="24"/>
        </w:rPr>
        <w:t>……</w:t>
      </w:r>
      <w:proofErr w:type="gramEnd"/>
      <w:r w:rsidRPr="00681E1B">
        <w:rPr>
          <w:rFonts w:ascii="宋体" w:eastAsia="宋体" w:hAnsi="宋体" w:cs="宋体" w:hint="eastAsia"/>
          <w:kern w:val="0"/>
          <w:sz w:val="24"/>
          <w:szCs w:val="24"/>
        </w:rPr>
        <w:t>。</w:t>
      </w:r>
    </w:p>
    <w:p w:rsidR="00681E1B" w:rsidRPr="00681E1B" w:rsidRDefault="00681E1B" w:rsidP="00681E1B">
      <w:pPr>
        <w:spacing w:line="520" w:lineRule="atLeast"/>
        <w:ind w:firstLine="668"/>
        <w:rPr>
          <w:rFonts w:ascii="宋体" w:eastAsia="宋体" w:hAnsi="宋体" w:cs="宋体"/>
          <w:kern w:val="0"/>
          <w:sz w:val="24"/>
          <w:szCs w:val="24"/>
        </w:rPr>
      </w:pPr>
      <w:r w:rsidRPr="00681E1B">
        <w:rPr>
          <w:rFonts w:ascii="宋体" w:eastAsia="宋体" w:hAnsi="宋体" w:cs="宋体" w:hint="eastAsia"/>
          <w:b/>
          <w:kern w:val="0"/>
          <w:sz w:val="24"/>
          <w:szCs w:val="24"/>
        </w:rPr>
        <w:t>二、</w:t>
      </w:r>
      <w:r w:rsidRPr="00681E1B">
        <w:rPr>
          <w:rFonts w:ascii="宋体" w:eastAsia="宋体" w:hAnsi="宋体" w:cs="宋体" w:hint="eastAsia"/>
          <w:kern w:val="0"/>
          <w:sz w:val="24"/>
          <w:szCs w:val="24"/>
        </w:rPr>
        <w:t>合同文件</w:t>
      </w:r>
    </w:p>
    <w:p w:rsidR="00681E1B" w:rsidRPr="00681E1B" w:rsidRDefault="00681E1B" w:rsidP="00681E1B">
      <w:pPr>
        <w:spacing w:line="520" w:lineRule="atLeast"/>
        <w:ind w:firstLine="668"/>
        <w:rPr>
          <w:rFonts w:ascii="宋体" w:eastAsia="宋体" w:hAnsi="宋体" w:cs="宋体"/>
          <w:kern w:val="0"/>
          <w:sz w:val="24"/>
          <w:szCs w:val="24"/>
        </w:rPr>
      </w:pPr>
      <w:r w:rsidRPr="00681E1B">
        <w:rPr>
          <w:rFonts w:ascii="宋体" w:eastAsia="宋体" w:hAnsi="宋体" w:cs="宋体" w:hint="eastAsia"/>
          <w:kern w:val="0"/>
          <w:sz w:val="24"/>
          <w:szCs w:val="24"/>
        </w:rPr>
        <w:t>本项目竞争性磋商文件、成交投标商响应文件及磋商结果的所有内容是构成本合同不可分割的部分。</w:t>
      </w:r>
    </w:p>
    <w:p w:rsidR="00681E1B" w:rsidRPr="00681E1B" w:rsidRDefault="00681E1B" w:rsidP="00681E1B">
      <w:pPr>
        <w:spacing w:line="520" w:lineRule="atLeast"/>
        <w:ind w:firstLine="668"/>
        <w:rPr>
          <w:rFonts w:ascii="宋体" w:eastAsia="宋体" w:hAnsi="宋体" w:cs="宋体"/>
          <w:kern w:val="0"/>
          <w:sz w:val="24"/>
          <w:szCs w:val="24"/>
        </w:rPr>
      </w:pPr>
      <w:r w:rsidRPr="00681E1B">
        <w:rPr>
          <w:rFonts w:ascii="宋体" w:eastAsia="宋体" w:hAnsi="宋体" w:cs="宋体" w:hint="eastAsia"/>
          <w:kern w:val="0"/>
          <w:sz w:val="24"/>
          <w:szCs w:val="24"/>
        </w:rPr>
        <w:t>三、合同价格</w:t>
      </w:r>
    </w:p>
    <w:p w:rsidR="00681E1B" w:rsidRPr="00681E1B" w:rsidRDefault="00681E1B" w:rsidP="00681E1B">
      <w:pPr>
        <w:spacing w:line="400" w:lineRule="atLeast"/>
        <w:ind w:firstLine="490"/>
        <w:rPr>
          <w:rFonts w:ascii="宋体" w:eastAsia="宋体" w:hAnsi="宋体" w:cs="宋体"/>
          <w:kern w:val="0"/>
          <w:sz w:val="24"/>
          <w:szCs w:val="24"/>
        </w:rPr>
      </w:pPr>
      <w:r w:rsidRPr="00681E1B">
        <w:rPr>
          <w:rFonts w:ascii="宋体" w:eastAsia="宋体" w:hAnsi="宋体" w:cs="宋体" w:hint="eastAsia"/>
          <w:kern w:val="0"/>
          <w:sz w:val="24"/>
          <w:szCs w:val="24"/>
        </w:rPr>
        <w:t>合同总价为人民币大写：</w:t>
      </w:r>
      <w:r w:rsidRPr="00681E1B">
        <w:rPr>
          <w:rFonts w:ascii="宋体" w:eastAsia="宋体" w:hAnsi="宋体" w:cs="宋体" w:hint="eastAsia"/>
          <w:kern w:val="0"/>
          <w:sz w:val="24"/>
          <w:szCs w:val="24"/>
          <w:u w:val="single"/>
        </w:rPr>
        <w:t xml:space="preserve">                </w:t>
      </w:r>
      <w:r w:rsidRPr="00681E1B">
        <w:rPr>
          <w:rFonts w:ascii="宋体" w:eastAsia="宋体" w:hAnsi="宋体" w:cs="宋体" w:hint="eastAsia"/>
          <w:kern w:val="0"/>
          <w:sz w:val="24"/>
          <w:szCs w:val="24"/>
        </w:rPr>
        <w:t>元，即人民币</w:t>
      </w:r>
      <w:r w:rsidRPr="00681E1B">
        <w:rPr>
          <w:rFonts w:ascii="宋体" w:eastAsia="宋体" w:hAnsi="宋体" w:cs="宋体" w:hint="eastAsia"/>
          <w:kern w:val="0"/>
          <w:sz w:val="24"/>
          <w:szCs w:val="24"/>
          <w:u w:val="single"/>
        </w:rPr>
        <w:t xml:space="preserve">        </w:t>
      </w:r>
      <w:r w:rsidRPr="00681E1B">
        <w:rPr>
          <w:rFonts w:ascii="宋体" w:eastAsia="宋体" w:hAnsi="宋体" w:cs="宋体" w:hint="eastAsia"/>
          <w:kern w:val="0"/>
          <w:sz w:val="24"/>
          <w:szCs w:val="24"/>
        </w:rPr>
        <w:t>元，子项目一 元，子项目二 元，子项目三 元，合同价格包括该项目实施一切费用及含税费用。本合同执行期间合同总价不变，甲方无须另向乙方支付本合同规定之外的其他任何费用。</w:t>
      </w:r>
    </w:p>
    <w:p w:rsidR="00681E1B" w:rsidRPr="00681E1B" w:rsidRDefault="00681E1B" w:rsidP="00681E1B">
      <w:pPr>
        <w:spacing w:line="520" w:lineRule="atLeast"/>
        <w:ind w:firstLine="668"/>
        <w:rPr>
          <w:rFonts w:ascii="宋体" w:eastAsia="宋体" w:hAnsi="宋体" w:cs="宋体"/>
          <w:kern w:val="0"/>
          <w:sz w:val="24"/>
          <w:szCs w:val="24"/>
        </w:rPr>
      </w:pPr>
      <w:r w:rsidRPr="00681E1B">
        <w:rPr>
          <w:rFonts w:ascii="宋体" w:eastAsia="宋体" w:hAnsi="宋体" w:cs="宋体" w:hint="eastAsia"/>
          <w:kern w:val="0"/>
          <w:sz w:val="24"/>
          <w:szCs w:val="24"/>
        </w:rPr>
        <w:t>四、合同履行</w:t>
      </w:r>
    </w:p>
    <w:p w:rsidR="00681E1B" w:rsidRPr="00681E1B" w:rsidRDefault="00681E1B" w:rsidP="00681E1B">
      <w:pPr>
        <w:spacing w:line="520" w:lineRule="atLeast"/>
        <w:ind w:firstLine="668"/>
        <w:rPr>
          <w:rFonts w:ascii="宋体" w:eastAsia="宋体" w:hAnsi="宋体" w:cs="宋体"/>
          <w:kern w:val="0"/>
          <w:sz w:val="24"/>
          <w:szCs w:val="24"/>
        </w:rPr>
      </w:pPr>
      <w:r w:rsidRPr="00681E1B">
        <w:rPr>
          <w:rFonts w:ascii="宋体" w:eastAsia="宋体" w:hAnsi="宋体" w:cs="宋体" w:hint="eastAsia"/>
          <w:kern w:val="0"/>
          <w:sz w:val="24"/>
          <w:szCs w:val="24"/>
        </w:rPr>
        <w:t>乙方应当按照响应文件的承诺和甲方的要求，严格履行各项承诺，做好下列服务工作：</w:t>
      </w:r>
    </w:p>
    <w:p w:rsidR="00681E1B" w:rsidRPr="00681E1B" w:rsidRDefault="00681E1B" w:rsidP="00681E1B">
      <w:pPr>
        <w:spacing w:line="400" w:lineRule="atLeast"/>
        <w:ind w:firstLineChars="300" w:firstLine="720"/>
        <w:rPr>
          <w:rFonts w:ascii="宋体" w:eastAsia="宋体" w:hAnsi="宋体" w:cs="宋体"/>
          <w:kern w:val="0"/>
          <w:sz w:val="24"/>
          <w:szCs w:val="24"/>
        </w:rPr>
      </w:pPr>
      <w:r w:rsidRPr="00681E1B">
        <w:rPr>
          <w:rFonts w:ascii="宋体" w:eastAsia="宋体" w:hAnsi="宋体" w:cs="宋体" w:hint="eastAsia"/>
          <w:kern w:val="0"/>
          <w:sz w:val="24"/>
          <w:szCs w:val="24"/>
        </w:rPr>
        <w:t>1.……</w:t>
      </w:r>
      <w:proofErr w:type="gramStart"/>
      <w:r w:rsidRPr="00681E1B">
        <w:rPr>
          <w:rFonts w:ascii="宋体" w:eastAsia="宋体" w:hAnsi="宋体" w:cs="宋体" w:hint="eastAsia"/>
          <w:kern w:val="0"/>
          <w:sz w:val="24"/>
          <w:szCs w:val="24"/>
        </w:rPr>
        <w:t>……</w:t>
      </w:r>
      <w:proofErr w:type="gramEnd"/>
      <w:r w:rsidRPr="00681E1B">
        <w:rPr>
          <w:rFonts w:ascii="宋体" w:eastAsia="宋体" w:hAnsi="宋体" w:cs="宋体" w:hint="eastAsia"/>
          <w:kern w:val="0"/>
          <w:sz w:val="24"/>
          <w:szCs w:val="24"/>
        </w:rPr>
        <w:t>；</w:t>
      </w:r>
    </w:p>
    <w:p w:rsidR="00681E1B" w:rsidRPr="00681E1B" w:rsidRDefault="00681E1B" w:rsidP="00681E1B">
      <w:pPr>
        <w:autoSpaceDE w:val="0"/>
        <w:autoSpaceDN w:val="0"/>
        <w:spacing w:line="360" w:lineRule="auto"/>
        <w:ind w:firstLineChars="300" w:firstLine="720"/>
        <w:rPr>
          <w:rFonts w:ascii="宋体" w:eastAsia="宋体" w:hAnsi="宋体" w:cs="宋体"/>
          <w:kern w:val="0"/>
          <w:sz w:val="24"/>
          <w:szCs w:val="24"/>
        </w:rPr>
      </w:pPr>
      <w:r w:rsidRPr="00681E1B">
        <w:rPr>
          <w:rFonts w:ascii="宋体" w:eastAsia="宋体" w:hAnsi="宋体" w:cs="宋体"/>
          <w:kern w:val="0"/>
          <w:sz w:val="24"/>
          <w:szCs w:val="24"/>
        </w:rPr>
        <w:t>2.…………</w:t>
      </w:r>
      <w:bookmarkStart w:id="86" w:name="_Toc217446111"/>
      <w:bookmarkEnd w:id="86"/>
      <w:r w:rsidRPr="00681E1B">
        <w:rPr>
          <w:rFonts w:ascii="宋体" w:eastAsia="宋体" w:hAnsi="宋体" w:cs="宋体"/>
          <w:kern w:val="0"/>
          <w:sz w:val="24"/>
          <w:szCs w:val="24"/>
        </w:rPr>
        <w:t>；</w:t>
      </w:r>
    </w:p>
    <w:p w:rsidR="00681E1B" w:rsidRPr="00681E1B" w:rsidRDefault="00681E1B" w:rsidP="00681E1B">
      <w:pPr>
        <w:spacing w:line="400" w:lineRule="atLeast"/>
        <w:ind w:firstLineChars="300" w:firstLine="720"/>
        <w:rPr>
          <w:rFonts w:ascii="宋体" w:eastAsia="宋体" w:hAnsi="宋体" w:cs="宋体"/>
          <w:kern w:val="0"/>
          <w:sz w:val="24"/>
          <w:szCs w:val="24"/>
        </w:rPr>
      </w:pPr>
      <w:r w:rsidRPr="00681E1B">
        <w:rPr>
          <w:rFonts w:ascii="宋体" w:eastAsia="宋体" w:hAnsi="宋体" w:cs="宋体" w:hint="eastAsia"/>
          <w:kern w:val="0"/>
          <w:sz w:val="24"/>
          <w:szCs w:val="24"/>
        </w:rPr>
        <w:t>3.……</w:t>
      </w:r>
      <w:proofErr w:type="gramStart"/>
      <w:r w:rsidRPr="00681E1B">
        <w:rPr>
          <w:rFonts w:ascii="宋体" w:eastAsia="宋体" w:hAnsi="宋体" w:cs="宋体" w:hint="eastAsia"/>
          <w:kern w:val="0"/>
          <w:sz w:val="24"/>
          <w:szCs w:val="24"/>
        </w:rPr>
        <w:t>……</w:t>
      </w:r>
      <w:proofErr w:type="gramEnd"/>
      <w:r w:rsidRPr="00681E1B">
        <w:rPr>
          <w:rFonts w:ascii="宋体" w:eastAsia="宋体" w:hAnsi="宋体" w:cs="宋体" w:hint="eastAsia"/>
          <w:kern w:val="0"/>
          <w:sz w:val="24"/>
          <w:szCs w:val="24"/>
        </w:rPr>
        <w:t>。</w:t>
      </w:r>
    </w:p>
    <w:p w:rsidR="00681E1B" w:rsidRPr="00681E1B" w:rsidRDefault="00681E1B" w:rsidP="00681E1B">
      <w:pPr>
        <w:autoSpaceDE w:val="0"/>
        <w:autoSpaceDN w:val="0"/>
        <w:spacing w:line="360" w:lineRule="auto"/>
        <w:ind w:firstLineChars="300" w:firstLine="720"/>
        <w:rPr>
          <w:rFonts w:ascii="宋体" w:eastAsia="宋体" w:hAnsi="宋体" w:cs="宋体"/>
          <w:kern w:val="0"/>
          <w:sz w:val="24"/>
          <w:szCs w:val="24"/>
        </w:rPr>
      </w:pPr>
      <w:r w:rsidRPr="00681E1B">
        <w:rPr>
          <w:rFonts w:ascii="宋体" w:eastAsia="宋体" w:hAnsi="宋体" w:cs="宋体"/>
          <w:kern w:val="0"/>
          <w:sz w:val="24"/>
          <w:szCs w:val="24"/>
        </w:rPr>
        <w:t>说明：1.在服务过程中，采购人对中标人的服务质量不满意，采购人可以根据需要终止服务，责任由中标人承担。</w:t>
      </w:r>
    </w:p>
    <w:p w:rsidR="00681E1B" w:rsidRPr="00681E1B" w:rsidRDefault="00681E1B" w:rsidP="00681E1B">
      <w:pPr>
        <w:autoSpaceDE w:val="0"/>
        <w:autoSpaceDN w:val="0"/>
        <w:spacing w:line="360" w:lineRule="auto"/>
        <w:ind w:firstLineChars="300" w:firstLine="720"/>
        <w:rPr>
          <w:rFonts w:ascii="宋体" w:eastAsia="宋体" w:hAnsi="宋体" w:cs="宋体"/>
          <w:kern w:val="0"/>
          <w:sz w:val="24"/>
          <w:szCs w:val="24"/>
        </w:rPr>
      </w:pPr>
      <w:r w:rsidRPr="00681E1B">
        <w:rPr>
          <w:rFonts w:ascii="宋体" w:eastAsia="宋体" w:hAnsi="宋体" w:cs="宋体"/>
          <w:kern w:val="0"/>
          <w:sz w:val="24"/>
          <w:szCs w:val="24"/>
        </w:rPr>
        <w:t>2.由于学生活动的特殊性，有些项目是变化的，需求具有不确定性，中标人允许采购人根据活动需要对内容进行调整或增减，中标人的项目服务最终以采</w:t>
      </w:r>
      <w:r w:rsidRPr="00681E1B">
        <w:rPr>
          <w:rFonts w:ascii="宋体" w:eastAsia="宋体" w:hAnsi="宋体" w:cs="宋体"/>
          <w:kern w:val="0"/>
          <w:sz w:val="24"/>
          <w:szCs w:val="24"/>
        </w:rPr>
        <w:lastRenderedPageBreak/>
        <w:t>购人实际需求为准，费用结算以实际需求为准。</w:t>
      </w:r>
    </w:p>
    <w:p w:rsidR="00681E1B" w:rsidRPr="00681E1B" w:rsidRDefault="00681E1B" w:rsidP="00681E1B">
      <w:pPr>
        <w:autoSpaceDE w:val="0"/>
        <w:autoSpaceDN w:val="0"/>
        <w:spacing w:line="360" w:lineRule="auto"/>
        <w:ind w:firstLine="560"/>
        <w:rPr>
          <w:rFonts w:ascii="宋体" w:eastAsia="宋体" w:hAnsi="宋体" w:cs="宋体"/>
          <w:kern w:val="0"/>
          <w:sz w:val="24"/>
          <w:szCs w:val="24"/>
        </w:rPr>
      </w:pPr>
      <w:r w:rsidRPr="00681E1B">
        <w:rPr>
          <w:rFonts w:ascii="宋体" w:eastAsia="宋体" w:hAnsi="宋体" w:cs="宋体"/>
          <w:kern w:val="0"/>
          <w:sz w:val="24"/>
          <w:szCs w:val="24"/>
        </w:rPr>
        <w:t>五、合同验收</w:t>
      </w:r>
    </w:p>
    <w:p w:rsidR="00681E1B" w:rsidRPr="00681E1B" w:rsidRDefault="00681E1B" w:rsidP="00681E1B">
      <w:pPr>
        <w:autoSpaceDE w:val="0"/>
        <w:autoSpaceDN w:val="0"/>
        <w:spacing w:line="360" w:lineRule="auto"/>
        <w:ind w:firstLine="560"/>
        <w:rPr>
          <w:rFonts w:ascii="宋体" w:eastAsia="宋体" w:hAnsi="宋体" w:cs="宋体"/>
          <w:kern w:val="0"/>
          <w:sz w:val="24"/>
          <w:szCs w:val="24"/>
        </w:rPr>
      </w:pPr>
      <w:r w:rsidRPr="00681E1B">
        <w:rPr>
          <w:rFonts w:ascii="宋体" w:eastAsia="宋体" w:hAnsi="宋体" w:cs="宋体"/>
          <w:kern w:val="0"/>
          <w:sz w:val="24"/>
          <w:szCs w:val="24"/>
        </w:rPr>
        <w:t>乙方在履约结束后，甲方应当按照有关规定进行验收。</w:t>
      </w:r>
    </w:p>
    <w:p w:rsidR="00681E1B" w:rsidRPr="00681E1B" w:rsidRDefault="00681E1B" w:rsidP="00681E1B">
      <w:pPr>
        <w:autoSpaceDE w:val="0"/>
        <w:autoSpaceDN w:val="0"/>
        <w:spacing w:line="360" w:lineRule="auto"/>
        <w:ind w:firstLine="560"/>
        <w:rPr>
          <w:rFonts w:ascii="宋体" w:eastAsia="宋体" w:hAnsi="宋体" w:cs="宋体"/>
          <w:kern w:val="0"/>
          <w:sz w:val="24"/>
          <w:szCs w:val="24"/>
        </w:rPr>
      </w:pPr>
      <w:r w:rsidRPr="00681E1B">
        <w:rPr>
          <w:rFonts w:ascii="宋体" w:eastAsia="宋体" w:hAnsi="宋体" w:cs="宋体"/>
          <w:kern w:val="0"/>
          <w:sz w:val="24"/>
          <w:szCs w:val="24"/>
        </w:rPr>
        <w:t>六、采购资金支付</w:t>
      </w:r>
    </w:p>
    <w:p w:rsidR="00681E1B" w:rsidRPr="00681E1B" w:rsidRDefault="00681E1B" w:rsidP="00681E1B">
      <w:pPr>
        <w:autoSpaceDE w:val="0"/>
        <w:autoSpaceDN w:val="0"/>
        <w:spacing w:line="360" w:lineRule="auto"/>
        <w:ind w:firstLine="560"/>
        <w:rPr>
          <w:rFonts w:ascii="宋体" w:eastAsia="宋体" w:hAnsi="宋体" w:cs="宋体"/>
          <w:kern w:val="0"/>
          <w:sz w:val="24"/>
          <w:szCs w:val="24"/>
        </w:rPr>
      </w:pPr>
      <w:r w:rsidRPr="00681E1B">
        <w:rPr>
          <w:rFonts w:ascii="宋体" w:eastAsia="宋体" w:hAnsi="宋体" w:cs="宋体"/>
          <w:kern w:val="0"/>
          <w:sz w:val="24"/>
          <w:szCs w:val="24"/>
        </w:rPr>
        <w:t>本项目采购资金采取</w:t>
      </w:r>
      <w:r w:rsidRPr="00681E1B">
        <w:rPr>
          <w:rFonts w:ascii="宋体" w:eastAsia="宋体" w:hAnsi="宋体" w:cs="宋体"/>
          <w:kern w:val="0"/>
          <w:sz w:val="24"/>
          <w:szCs w:val="24"/>
          <w:u w:val="single"/>
        </w:rPr>
        <w:t xml:space="preserve">      </w:t>
      </w:r>
      <w:r w:rsidRPr="00681E1B">
        <w:rPr>
          <w:rFonts w:ascii="宋体" w:eastAsia="宋体" w:hAnsi="宋体" w:cs="宋体"/>
          <w:kern w:val="0"/>
          <w:sz w:val="24"/>
          <w:szCs w:val="24"/>
        </w:rPr>
        <w:t>阶段支付方式。在年  月  日前支付</w:t>
      </w:r>
      <w:r w:rsidRPr="00681E1B">
        <w:rPr>
          <w:rFonts w:ascii="宋体" w:eastAsia="宋体" w:hAnsi="宋体" w:cs="宋体"/>
          <w:kern w:val="0"/>
          <w:sz w:val="24"/>
          <w:szCs w:val="24"/>
          <w:u w:val="single"/>
        </w:rPr>
        <w:t xml:space="preserve">     </w:t>
      </w:r>
      <w:r w:rsidRPr="00681E1B">
        <w:rPr>
          <w:rFonts w:ascii="宋体" w:eastAsia="宋体" w:hAnsi="宋体" w:cs="宋体"/>
          <w:kern w:val="0"/>
          <w:sz w:val="24"/>
          <w:szCs w:val="24"/>
        </w:rPr>
        <w:t>元（大写：</w:t>
      </w:r>
      <w:r w:rsidRPr="00681E1B">
        <w:rPr>
          <w:rFonts w:ascii="宋体" w:eastAsia="宋体" w:hAnsi="宋体" w:cs="宋体"/>
          <w:kern w:val="0"/>
          <w:sz w:val="24"/>
          <w:szCs w:val="24"/>
          <w:u w:val="single"/>
        </w:rPr>
        <w:t xml:space="preserve">     </w:t>
      </w:r>
      <w:r w:rsidRPr="00681E1B">
        <w:rPr>
          <w:rFonts w:ascii="宋体" w:eastAsia="宋体" w:hAnsi="宋体" w:cs="宋体"/>
          <w:kern w:val="0"/>
          <w:sz w:val="24"/>
          <w:szCs w:val="24"/>
        </w:rPr>
        <w:t>），合同履行结束后支付</w:t>
      </w:r>
      <w:r w:rsidRPr="00681E1B">
        <w:rPr>
          <w:rFonts w:ascii="宋体" w:eastAsia="宋体" w:hAnsi="宋体" w:cs="宋体"/>
          <w:kern w:val="0"/>
          <w:sz w:val="24"/>
          <w:szCs w:val="24"/>
          <w:u w:val="single"/>
        </w:rPr>
        <w:t xml:space="preserve">     </w:t>
      </w:r>
      <w:r w:rsidRPr="00681E1B">
        <w:rPr>
          <w:rFonts w:ascii="宋体" w:eastAsia="宋体" w:hAnsi="宋体" w:cs="宋体"/>
          <w:kern w:val="0"/>
          <w:sz w:val="24"/>
          <w:szCs w:val="24"/>
        </w:rPr>
        <w:t>元（大写：</w:t>
      </w:r>
      <w:r w:rsidRPr="00681E1B">
        <w:rPr>
          <w:rFonts w:ascii="宋体" w:eastAsia="宋体" w:hAnsi="宋体" w:cs="宋体"/>
          <w:kern w:val="0"/>
          <w:sz w:val="24"/>
          <w:szCs w:val="24"/>
          <w:u w:val="single"/>
        </w:rPr>
        <w:t xml:space="preserve">     </w:t>
      </w:r>
      <w:r w:rsidRPr="00681E1B">
        <w:rPr>
          <w:rFonts w:ascii="宋体" w:eastAsia="宋体" w:hAnsi="宋体" w:cs="宋体"/>
          <w:kern w:val="0"/>
          <w:sz w:val="24"/>
          <w:szCs w:val="24"/>
        </w:rPr>
        <w:t>）。由甲方按照本合同约定和财政资金管理有关规定支付。</w:t>
      </w:r>
    </w:p>
    <w:p w:rsidR="00681E1B" w:rsidRPr="00681E1B" w:rsidRDefault="00681E1B" w:rsidP="00681E1B">
      <w:pPr>
        <w:spacing w:line="40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采购资金支付过程中，乙方须向甲方出具合法有效完整的完税发票及凭证资料。</w:t>
      </w:r>
    </w:p>
    <w:p w:rsidR="00681E1B" w:rsidRPr="00681E1B" w:rsidRDefault="00681E1B" w:rsidP="00681E1B">
      <w:pPr>
        <w:spacing w:line="52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七、违约责任</w:t>
      </w:r>
    </w:p>
    <w:p w:rsidR="00681E1B" w:rsidRPr="00681E1B" w:rsidRDefault="00681E1B" w:rsidP="00681E1B">
      <w:pPr>
        <w:spacing w:line="52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1、甲方无正当理由拒绝乙方提供的服务的，甲方应向乙方偿付合同款总额10%的违约金。</w:t>
      </w:r>
    </w:p>
    <w:p w:rsidR="00681E1B" w:rsidRPr="00681E1B" w:rsidRDefault="00681E1B" w:rsidP="00681E1B">
      <w:pPr>
        <w:spacing w:line="52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2、乙方提供的服务不符合有关规定和本合同约定的，甲方有权根据情况减少支付、拒付相关款项，并向甲方偿付合同款总额10%的违约金。</w:t>
      </w:r>
    </w:p>
    <w:p w:rsidR="00681E1B" w:rsidRPr="00681E1B" w:rsidRDefault="00681E1B" w:rsidP="00681E1B">
      <w:pPr>
        <w:spacing w:line="52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3、在履行合同期限内，任何一方因不可抗力事件造成不能履行合同时，应立即书面通知对方，合同履行期间可根据情况延长，具体时间双方约定。</w:t>
      </w:r>
    </w:p>
    <w:p w:rsidR="00681E1B" w:rsidRPr="00681E1B" w:rsidRDefault="00681E1B" w:rsidP="00681E1B">
      <w:pPr>
        <w:spacing w:line="40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八、本合同履行期间,若双方发生争议，可协商或由有关部门调解解决，协商或调解不成的，由当事人依法维护其合法权益。</w:t>
      </w:r>
    </w:p>
    <w:p w:rsidR="00681E1B" w:rsidRPr="00681E1B" w:rsidRDefault="00681E1B" w:rsidP="00681E1B">
      <w:pPr>
        <w:spacing w:line="52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九、合同未尽事宜</w:t>
      </w:r>
    </w:p>
    <w:p w:rsidR="00681E1B" w:rsidRPr="00681E1B" w:rsidRDefault="00681E1B" w:rsidP="00681E1B">
      <w:pPr>
        <w:spacing w:line="52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本合同未尽事宜，须经双方共同协商，依法订立补充合同，补充规定与本合同具有同等效力。</w:t>
      </w:r>
    </w:p>
    <w:p w:rsidR="00681E1B" w:rsidRPr="00681E1B" w:rsidRDefault="00681E1B" w:rsidP="00681E1B">
      <w:pPr>
        <w:spacing w:line="40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十、本合同一式八份，自双方签章之日起生效，甲方三份，乙方三份。</w:t>
      </w:r>
    </w:p>
    <w:p w:rsidR="00681E1B" w:rsidRPr="00681E1B" w:rsidRDefault="00681E1B" w:rsidP="00681E1B">
      <w:pPr>
        <w:spacing w:line="400" w:lineRule="atLeast"/>
        <w:ind w:firstLine="560"/>
        <w:rPr>
          <w:rFonts w:ascii="宋体" w:eastAsia="宋体" w:hAnsi="宋体" w:cs="宋体"/>
          <w:kern w:val="0"/>
          <w:sz w:val="24"/>
          <w:szCs w:val="24"/>
        </w:rPr>
      </w:pPr>
    </w:p>
    <w:p w:rsidR="00681E1B" w:rsidRPr="00681E1B" w:rsidRDefault="00681E1B" w:rsidP="00681E1B">
      <w:pPr>
        <w:spacing w:line="400" w:lineRule="atLeast"/>
        <w:ind w:firstLine="560"/>
        <w:rPr>
          <w:rFonts w:ascii="宋体" w:eastAsia="宋体" w:hAnsi="宋体" w:cs="宋体"/>
          <w:kern w:val="0"/>
          <w:sz w:val="24"/>
          <w:szCs w:val="24"/>
        </w:rPr>
      </w:pPr>
    </w:p>
    <w:p w:rsidR="00681E1B" w:rsidRPr="00681E1B" w:rsidRDefault="00681E1B" w:rsidP="00681E1B">
      <w:pPr>
        <w:spacing w:line="400" w:lineRule="atLeast"/>
        <w:ind w:firstLine="560"/>
        <w:rPr>
          <w:rFonts w:ascii="宋体" w:eastAsia="宋体" w:hAnsi="宋体" w:cs="宋体"/>
          <w:kern w:val="0"/>
          <w:sz w:val="24"/>
          <w:szCs w:val="24"/>
        </w:rPr>
      </w:pPr>
      <w:r w:rsidRPr="00681E1B">
        <w:rPr>
          <w:rFonts w:ascii="宋体" w:eastAsia="宋体" w:hAnsi="宋体" w:cs="宋体" w:hint="eastAsia"/>
          <w:kern w:val="0"/>
          <w:sz w:val="24"/>
          <w:szCs w:val="24"/>
        </w:rPr>
        <w:t> </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甲方：   （盖章）           乙方：   （盖章）</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法定代表人（授权代表）：        法定代表人（授权代表）：</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地 址：                地址：</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开户银行：               开户银行：</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账号：                 账号：</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lastRenderedPageBreak/>
        <w:t>电话：                 电话：</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传真：                 传真：</w:t>
      </w:r>
    </w:p>
    <w:p w:rsidR="00681E1B" w:rsidRPr="00681E1B" w:rsidRDefault="00681E1B" w:rsidP="00681E1B">
      <w:pPr>
        <w:spacing w:line="400" w:lineRule="atLeast"/>
        <w:rPr>
          <w:rFonts w:ascii="宋体" w:eastAsia="宋体" w:hAnsi="宋体" w:cs="宋体"/>
          <w:kern w:val="0"/>
          <w:sz w:val="24"/>
          <w:szCs w:val="24"/>
        </w:rPr>
      </w:pPr>
      <w:r w:rsidRPr="00681E1B">
        <w:rPr>
          <w:rFonts w:ascii="宋体" w:eastAsia="宋体" w:hAnsi="宋体" w:cs="宋体" w:hint="eastAsia"/>
          <w:kern w:val="0"/>
          <w:sz w:val="24"/>
          <w:szCs w:val="24"/>
        </w:rPr>
        <w:t>签约日期：XX年XX月XX日             签约日期：XX年XX月XX日</w:t>
      </w:r>
      <w:bookmarkEnd w:id="84"/>
      <w:bookmarkEnd w:id="85"/>
    </w:p>
    <w:p w:rsidR="00681E1B" w:rsidRPr="00681E1B" w:rsidRDefault="00681E1B" w:rsidP="00681E1B"/>
    <w:p w:rsidR="00681E1B" w:rsidRPr="00681E1B" w:rsidRDefault="00681E1B" w:rsidP="00681E1B"/>
    <w:p w:rsidR="00E849E0" w:rsidRPr="00681E1B" w:rsidRDefault="00E849E0" w:rsidP="00681E1B"/>
    <w:sectPr w:rsidR="00E849E0" w:rsidRPr="00681E1B">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57C" w:rsidRDefault="000C157C" w:rsidP="00A549A4">
      <w:r>
        <w:separator/>
      </w:r>
    </w:p>
  </w:endnote>
  <w:endnote w:type="continuationSeparator" w:id="0">
    <w:p w:rsidR="000C157C" w:rsidRDefault="000C157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E1B" w:rsidRPr="00884E56" w:rsidRDefault="00681E1B">
    <w:pPr>
      <w:pStyle w:val="af4"/>
      <w:jc w:val="center"/>
      <w:rPr>
        <w:rFonts w:ascii="宋体" w:hAnsi="宋体"/>
        <w:sz w:val="24"/>
        <w:szCs w:val="24"/>
      </w:rPr>
    </w:pPr>
    <w:r w:rsidRPr="00884E56">
      <w:rPr>
        <w:rFonts w:ascii="宋体" w:hAnsi="宋体"/>
        <w:sz w:val="24"/>
        <w:szCs w:val="24"/>
      </w:rPr>
      <w:fldChar w:fldCharType="begin"/>
    </w:r>
    <w:r w:rsidRPr="00884E56">
      <w:rPr>
        <w:rFonts w:ascii="宋体" w:hAnsi="宋体"/>
        <w:sz w:val="24"/>
        <w:szCs w:val="24"/>
      </w:rPr>
      <w:instrText xml:space="preserve"> PAGE   \* MERGEFORMAT </w:instrText>
    </w:r>
    <w:r w:rsidRPr="00884E56">
      <w:rPr>
        <w:rFonts w:ascii="宋体" w:hAnsi="宋体"/>
        <w:sz w:val="24"/>
        <w:szCs w:val="24"/>
      </w:rPr>
      <w:fldChar w:fldCharType="separate"/>
    </w:r>
    <w:r w:rsidRPr="00884E56">
      <w:rPr>
        <w:rFonts w:ascii="宋体" w:hAnsi="宋体"/>
        <w:noProof/>
        <w:sz w:val="24"/>
        <w:szCs w:val="24"/>
        <w:lang w:val="zh-CN"/>
      </w:rPr>
      <w:t>-</w:t>
    </w:r>
    <w:r w:rsidRPr="00884E56">
      <w:rPr>
        <w:rFonts w:ascii="宋体" w:hAnsi="宋体"/>
        <w:noProof/>
        <w:sz w:val="24"/>
        <w:szCs w:val="24"/>
      </w:rPr>
      <w:t xml:space="preserve"> 4 -</w:t>
    </w:r>
    <w:r w:rsidRPr="00884E56">
      <w:rPr>
        <w:rFonts w:ascii="宋体" w:hAnsi="宋体"/>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EndPr/>
    <w:sdtContent>
      <w:p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57C" w:rsidRDefault="000C157C" w:rsidP="00A549A4">
      <w:r>
        <w:separator/>
      </w:r>
    </w:p>
  </w:footnote>
  <w:footnote w:type="continuationSeparator" w:id="0">
    <w:p w:rsidR="000C157C" w:rsidRDefault="000C157C"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B0"/>
    <w:rsid w:val="000348D5"/>
    <w:rsid w:val="00037294"/>
    <w:rsid w:val="000522F7"/>
    <w:rsid w:val="0007458D"/>
    <w:rsid w:val="000904E4"/>
    <w:rsid w:val="000C0E83"/>
    <w:rsid w:val="000C157C"/>
    <w:rsid w:val="00104889"/>
    <w:rsid w:val="00123E03"/>
    <w:rsid w:val="00126E7B"/>
    <w:rsid w:val="001437F3"/>
    <w:rsid w:val="00151189"/>
    <w:rsid w:val="0017531F"/>
    <w:rsid w:val="00186E2A"/>
    <w:rsid w:val="00190D3B"/>
    <w:rsid w:val="001956C2"/>
    <w:rsid w:val="001B1022"/>
    <w:rsid w:val="001D659B"/>
    <w:rsid w:val="001F0A5B"/>
    <w:rsid w:val="00203244"/>
    <w:rsid w:val="002118AF"/>
    <w:rsid w:val="002132F5"/>
    <w:rsid w:val="00222D0C"/>
    <w:rsid w:val="0023282B"/>
    <w:rsid w:val="0023338D"/>
    <w:rsid w:val="002523F5"/>
    <w:rsid w:val="002524A6"/>
    <w:rsid w:val="002577CB"/>
    <w:rsid w:val="00276A93"/>
    <w:rsid w:val="002A477E"/>
    <w:rsid w:val="002A7048"/>
    <w:rsid w:val="002D04C8"/>
    <w:rsid w:val="002D65A9"/>
    <w:rsid w:val="002E5FE5"/>
    <w:rsid w:val="003164D8"/>
    <w:rsid w:val="00320EB4"/>
    <w:rsid w:val="00333DA3"/>
    <w:rsid w:val="00340A1C"/>
    <w:rsid w:val="00345F6F"/>
    <w:rsid w:val="00350D9D"/>
    <w:rsid w:val="0035288A"/>
    <w:rsid w:val="00355C2A"/>
    <w:rsid w:val="00383C35"/>
    <w:rsid w:val="003B1E12"/>
    <w:rsid w:val="003B75C7"/>
    <w:rsid w:val="003D12C9"/>
    <w:rsid w:val="00417A8B"/>
    <w:rsid w:val="0042548C"/>
    <w:rsid w:val="00426E22"/>
    <w:rsid w:val="00435BF1"/>
    <w:rsid w:val="004439EA"/>
    <w:rsid w:val="00475945"/>
    <w:rsid w:val="0049542E"/>
    <w:rsid w:val="004A2C3C"/>
    <w:rsid w:val="004D080B"/>
    <w:rsid w:val="004D2674"/>
    <w:rsid w:val="004F6CB8"/>
    <w:rsid w:val="004F6EA5"/>
    <w:rsid w:val="00521DAF"/>
    <w:rsid w:val="005306B3"/>
    <w:rsid w:val="005306BC"/>
    <w:rsid w:val="0054264E"/>
    <w:rsid w:val="0055783E"/>
    <w:rsid w:val="005760E4"/>
    <w:rsid w:val="0057708C"/>
    <w:rsid w:val="00594335"/>
    <w:rsid w:val="005A61B7"/>
    <w:rsid w:val="005C0ECE"/>
    <w:rsid w:val="005E6C31"/>
    <w:rsid w:val="005F1C77"/>
    <w:rsid w:val="006076B0"/>
    <w:rsid w:val="00640C24"/>
    <w:rsid w:val="006563DA"/>
    <w:rsid w:val="006638FB"/>
    <w:rsid w:val="006714B2"/>
    <w:rsid w:val="00681E1B"/>
    <w:rsid w:val="006B13C6"/>
    <w:rsid w:val="006B3380"/>
    <w:rsid w:val="006B699D"/>
    <w:rsid w:val="006B7E48"/>
    <w:rsid w:val="006C69A7"/>
    <w:rsid w:val="006D16E5"/>
    <w:rsid w:val="006D4B11"/>
    <w:rsid w:val="006E47CA"/>
    <w:rsid w:val="006F1188"/>
    <w:rsid w:val="007202B0"/>
    <w:rsid w:val="00726924"/>
    <w:rsid w:val="007350E6"/>
    <w:rsid w:val="007474B8"/>
    <w:rsid w:val="00774E56"/>
    <w:rsid w:val="007904A8"/>
    <w:rsid w:val="0079058C"/>
    <w:rsid w:val="007A4222"/>
    <w:rsid w:val="007C7904"/>
    <w:rsid w:val="007D4471"/>
    <w:rsid w:val="008033A2"/>
    <w:rsid w:val="00803D69"/>
    <w:rsid w:val="00831C1F"/>
    <w:rsid w:val="0083524B"/>
    <w:rsid w:val="00836020"/>
    <w:rsid w:val="00844AAD"/>
    <w:rsid w:val="00883598"/>
    <w:rsid w:val="008A7254"/>
    <w:rsid w:val="008B6E5A"/>
    <w:rsid w:val="008B7AC2"/>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C5B27"/>
    <w:rsid w:val="00AD58CC"/>
    <w:rsid w:val="00AD5A9D"/>
    <w:rsid w:val="00B160AB"/>
    <w:rsid w:val="00B37971"/>
    <w:rsid w:val="00B7265A"/>
    <w:rsid w:val="00BA7468"/>
    <w:rsid w:val="00BB71F0"/>
    <w:rsid w:val="00C524FE"/>
    <w:rsid w:val="00C85998"/>
    <w:rsid w:val="00C90298"/>
    <w:rsid w:val="00C918DE"/>
    <w:rsid w:val="00C9214F"/>
    <w:rsid w:val="00CA1319"/>
    <w:rsid w:val="00CA5E7B"/>
    <w:rsid w:val="00CA6881"/>
    <w:rsid w:val="00CA6F5C"/>
    <w:rsid w:val="00CC51F3"/>
    <w:rsid w:val="00CD0280"/>
    <w:rsid w:val="00CE4CF0"/>
    <w:rsid w:val="00D13ED2"/>
    <w:rsid w:val="00D171DE"/>
    <w:rsid w:val="00D225DF"/>
    <w:rsid w:val="00D32D73"/>
    <w:rsid w:val="00D367DD"/>
    <w:rsid w:val="00D403B2"/>
    <w:rsid w:val="00D5132C"/>
    <w:rsid w:val="00D87944"/>
    <w:rsid w:val="00DA5574"/>
    <w:rsid w:val="00E04BA7"/>
    <w:rsid w:val="00E07CDE"/>
    <w:rsid w:val="00E2043C"/>
    <w:rsid w:val="00E423FE"/>
    <w:rsid w:val="00E7286B"/>
    <w:rsid w:val="00E73473"/>
    <w:rsid w:val="00E735C5"/>
    <w:rsid w:val="00E849E0"/>
    <w:rsid w:val="00E84E0D"/>
    <w:rsid w:val="00E92B74"/>
    <w:rsid w:val="00EA7147"/>
    <w:rsid w:val="00EE00EC"/>
    <w:rsid w:val="00EE205A"/>
    <w:rsid w:val="00EF0AEB"/>
    <w:rsid w:val="00EF4B03"/>
    <w:rsid w:val="00F1389F"/>
    <w:rsid w:val="00F270A0"/>
    <w:rsid w:val="00F40D18"/>
    <w:rsid w:val="00F5139E"/>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263B7"/>
  <w15:docId w15:val="{C83BD271-D976-43E6-B470-EDCB512D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681E1B"/>
  </w:style>
  <w:style w:type="numbering" w:customStyle="1" w:styleId="110">
    <w:name w:val="无列表11"/>
    <w:next w:val="a2"/>
    <w:uiPriority w:val="99"/>
    <w:semiHidden/>
    <w:unhideWhenUsed/>
    <w:rsid w:val="00681E1B"/>
  </w:style>
  <w:style w:type="paragraph" w:styleId="aff4">
    <w:name w:val="Plain Text"/>
    <w:basedOn w:val="a"/>
    <w:link w:val="aff5"/>
    <w:qFormat/>
    <w:rsid w:val="00681E1B"/>
    <w:pPr>
      <w:autoSpaceDE w:val="0"/>
      <w:autoSpaceDN w:val="0"/>
      <w:adjustRightInd w:val="0"/>
    </w:pPr>
    <w:rPr>
      <w:rFonts w:ascii="宋体" w:eastAsia="宋体" w:hAnsi="Tms Rmn" w:cs="Times New Roman"/>
      <w:kern w:val="0"/>
      <w:szCs w:val="20"/>
    </w:rPr>
  </w:style>
  <w:style w:type="character" w:customStyle="1" w:styleId="aff5">
    <w:name w:val="纯文本 字符"/>
    <w:basedOn w:val="a0"/>
    <w:link w:val="aff4"/>
    <w:qFormat/>
    <w:rsid w:val="00681E1B"/>
    <w:rPr>
      <w:rFonts w:ascii="宋体" w:eastAsia="宋体" w:hAnsi="Tms Rmn" w:cs="Times New Roman"/>
      <w:kern w:val="0"/>
      <w:szCs w:val="20"/>
    </w:rPr>
  </w:style>
  <w:style w:type="paragraph" w:styleId="22">
    <w:name w:val="Body Text Indent 2"/>
    <w:basedOn w:val="a"/>
    <w:link w:val="23"/>
    <w:qFormat/>
    <w:rsid w:val="00681E1B"/>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0"/>
    <w:link w:val="22"/>
    <w:rsid w:val="00681E1B"/>
    <w:rPr>
      <w:rFonts w:ascii="Times New Roman" w:eastAsia="宋体" w:hAnsi="Times New Roman" w:cs="Times New Roman"/>
      <w:szCs w:val="24"/>
    </w:rPr>
  </w:style>
  <w:style w:type="paragraph" w:styleId="31">
    <w:name w:val="Body Text Indent 3"/>
    <w:basedOn w:val="a"/>
    <w:link w:val="32"/>
    <w:qFormat/>
    <w:rsid w:val="00681E1B"/>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qFormat/>
    <w:rsid w:val="00681E1B"/>
    <w:rPr>
      <w:rFonts w:ascii="Times New Roman" w:eastAsia="宋体" w:hAnsi="Times New Roman" w:cs="Times New Roman"/>
      <w:sz w:val="16"/>
      <w:szCs w:val="16"/>
    </w:rPr>
  </w:style>
  <w:style w:type="table" w:customStyle="1" w:styleId="13">
    <w:name w:val="网格型1"/>
    <w:basedOn w:val="a1"/>
    <w:next w:val="aff3"/>
    <w:qFormat/>
    <w:rsid w:val="00681E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qFormat/>
    <w:rsid w:val="00681E1B"/>
    <w:rPr>
      <w:kern w:val="2"/>
      <w:sz w:val="18"/>
      <w:lang w:bidi="ar-SA"/>
    </w:rPr>
  </w:style>
  <w:style w:type="character" w:customStyle="1" w:styleId="CharChar9">
    <w:name w:val="Char Char9"/>
    <w:qFormat/>
    <w:rsid w:val="00681E1B"/>
    <w:rPr>
      <w:kern w:val="2"/>
      <w:sz w:val="21"/>
    </w:rPr>
  </w:style>
  <w:style w:type="character" w:customStyle="1" w:styleId="aff1">
    <w:name w:val="列表段落 字符"/>
    <w:link w:val="aff0"/>
    <w:qFormat/>
    <w:rsid w:val="00681E1B"/>
    <w:rPr>
      <w:rFonts w:ascii="Calibri" w:eastAsia="宋体" w:hAnsi="Calibri" w:cs="Times New Roman"/>
      <w:szCs w:val="24"/>
    </w:rPr>
  </w:style>
  <w:style w:type="character" w:customStyle="1" w:styleId="aff6">
    <w:name w:val="（符号）邀请函中一、"/>
    <w:basedOn w:val="a0"/>
    <w:qFormat/>
    <w:rsid w:val="00681E1B"/>
    <w:rPr>
      <w:rFonts w:ascii="黑体" w:eastAsia="黑体" w:hAnsi="黑体"/>
      <w:b/>
      <w:bCs/>
      <w:sz w:val="24"/>
    </w:rPr>
  </w:style>
  <w:style w:type="character" w:customStyle="1" w:styleId="GW-Char">
    <w:name w:val="GW-正文 Char"/>
    <w:link w:val="GW-"/>
    <w:qFormat/>
    <w:rsid w:val="00681E1B"/>
    <w:rPr>
      <w:rFonts w:eastAsia="仿宋_GB2312"/>
      <w:sz w:val="24"/>
      <w:szCs w:val="24"/>
    </w:rPr>
  </w:style>
  <w:style w:type="paragraph" w:customStyle="1" w:styleId="GW-">
    <w:name w:val="GW-正文"/>
    <w:basedOn w:val="a"/>
    <w:link w:val="GW-Char"/>
    <w:qFormat/>
    <w:rsid w:val="00681E1B"/>
    <w:pPr>
      <w:spacing w:line="360" w:lineRule="auto"/>
      <w:ind w:firstLineChars="200" w:firstLine="200"/>
    </w:pPr>
    <w:rPr>
      <w:rFonts w:eastAsia="仿宋_GB2312"/>
      <w:sz w:val="24"/>
      <w:szCs w:val="24"/>
    </w:rPr>
  </w:style>
  <w:style w:type="paragraph" w:customStyle="1" w:styleId="14">
    <w:name w:val="正文_1"/>
    <w:basedOn w:val="a"/>
    <w:qFormat/>
    <w:rsid w:val="00681E1B"/>
    <w:rPr>
      <w:rFonts w:ascii="Calibri" w:eastAsia="宋体" w:hAnsi="Calibri" w:cs="Times New Roman"/>
      <w:kern w:val="0"/>
      <w:szCs w:val="21"/>
    </w:rPr>
  </w:style>
  <w:style w:type="paragraph" w:customStyle="1" w:styleId="Default1">
    <w:name w:val="Default_1"/>
    <w:basedOn w:val="a"/>
    <w:qFormat/>
    <w:rsid w:val="00681E1B"/>
    <w:pPr>
      <w:autoSpaceDE w:val="0"/>
      <w:autoSpaceDN w:val="0"/>
      <w:jc w:val="left"/>
    </w:pPr>
    <w:rPr>
      <w:rFonts w:ascii="宋体" w:eastAsia="宋体" w:hAnsi="宋体" w:cs="Times New Roman" w:hint="eastAsia"/>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681E1B"/>
    <w:rPr>
      <w:rFonts w:ascii="Times New Roman" w:eastAsia="宋体" w:hAnsi="Times New Roman" w:cs="Times New Roman"/>
      <w:szCs w:val="21"/>
    </w:rPr>
  </w:style>
  <w:style w:type="paragraph" w:customStyle="1" w:styleId="aff7">
    <w:name w:val="表格"/>
    <w:basedOn w:val="a"/>
    <w:qFormat/>
    <w:rsid w:val="00681E1B"/>
    <w:pPr>
      <w:spacing w:line="400" w:lineRule="exact"/>
    </w:pPr>
    <w:rPr>
      <w:rFonts w:ascii="Times New Roman" w:eastAsia="宋体" w:hAnsi="Times New Roman" w:cs="Times New Roman"/>
      <w:sz w:val="24"/>
      <w:szCs w:val="24"/>
    </w:rPr>
  </w:style>
  <w:style w:type="paragraph" w:customStyle="1" w:styleId="200">
    <w:name w:val="样式 首行缩进:  2 字符_0"/>
    <w:basedOn w:val="a"/>
    <w:qFormat/>
    <w:rsid w:val="00681E1B"/>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qFormat/>
    <w:rsid w:val="00681E1B"/>
    <w:pPr>
      <w:ind w:firstLine="420"/>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07AB121A84549BB3159B22F58F009"/>
        <w:category>
          <w:name w:val="常规"/>
          <w:gallery w:val="placeholder"/>
        </w:category>
        <w:types>
          <w:type w:val="bbPlcHdr"/>
        </w:types>
        <w:behaviors>
          <w:behavior w:val="content"/>
        </w:behaviors>
        <w:guid w:val="{65EE4BC9-F8E9-44B0-8A6D-362C81527E0A}"/>
      </w:docPartPr>
      <w:docPartBody>
        <w:p w:rsidR="00000000" w:rsidRDefault="007C0F9A" w:rsidP="007C0F9A">
          <w:pPr>
            <w:pStyle w:val="36D07AB121A84549BB3159B22F58F009"/>
          </w:pPr>
          <w:r w:rsidRPr="00AF673B">
            <w:rPr>
              <w:rStyle w:val="a3"/>
            </w:rPr>
            <w:t>[A项目编号]</w:t>
          </w:r>
        </w:p>
      </w:docPartBody>
    </w:docPart>
    <w:docPart>
      <w:docPartPr>
        <w:name w:val="30170FB8CB714899B913BA478BF805A0"/>
        <w:category>
          <w:name w:val="常规"/>
          <w:gallery w:val="placeholder"/>
        </w:category>
        <w:types>
          <w:type w:val="bbPlcHdr"/>
        </w:types>
        <w:behaviors>
          <w:behavior w:val="content"/>
        </w:behaviors>
        <w:guid w:val="{20E0AF28-6610-46AA-8B4D-BD272547F723}"/>
      </w:docPartPr>
      <w:docPartBody>
        <w:p w:rsidR="00000000" w:rsidRDefault="007C0F9A" w:rsidP="007C0F9A">
          <w:pPr>
            <w:pStyle w:val="30170FB8CB714899B913BA478BF805A0"/>
          </w:pPr>
          <w:r w:rsidRPr="00AF673B">
            <w:rPr>
              <w:rStyle w:val="a3"/>
            </w:rPr>
            <w:t>[A项目名称]</w:t>
          </w:r>
        </w:p>
      </w:docPartBody>
    </w:docPart>
    <w:docPart>
      <w:docPartPr>
        <w:name w:val="7B6A52F4F46A41E8946B6577FA4398F1"/>
        <w:category>
          <w:name w:val="常规"/>
          <w:gallery w:val="placeholder"/>
        </w:category>
        <w:types>
          <w:type w:val="bbPlcHdr"/>
        </w:types>
        <w:behaviors>
          <w:behavior w:val="content"/>
        </w:behaviors>
        <w:guid w:val="{0874ACDB-A079-410E-832F-A89BEC5C2D91}"/>
      </w:docPartPr>
      <w:docPartBody>
        <w:p w:rsidR="00000000" w:rsidRDefault="007C0F9A" w:rsidP="007C0F9A">
          <w:pPr>
            <w:pStyle w:val="7B6A52F4F46A41E8946B6577FA4398F1"/>
          </w:pPr>
          <w:r w:rsidRPr="00AF673B">
            <w:rPr>
              <w:rStyle w:val="a3"/>
            </w:rPr>
            <w:t>[A项目名称]</w:t>
          </w:r>
        </w:p>
      </w:docPartBody>
    </w:docPart>
    <w:docPart>
      <w:docPartPr>
        <w:name w:val="086D595D40774087898F182BCFAD54FB"/>
        <w:category>
          <w:name w:val="常规"/>
          <w:gallery w:val="placeholder"/>
        </w:category>
        <w:types>
          <w:type w:val="bbPlcHdr"/>
        </w:types>
        <w:behaviors>
          <w:behavior w:val="content"/>
        </w:behaviors>
        <w:guid w:val="{1676682D-8C75-4374-AD46-90A6C2093143}"/>
      </w:docPartPr>
      <w:docPartBody>
        <w:p w:rsidR="00000000" w:rsidRDefault="007C0F9A" w:rsidP="007C0F9A">
          <w:pPr>
            <w:pStyle w:val="086D595D40774087898F182BCFAD54FB"/>
          </w:pPr>
          <w:r w:rsidRPr="00AF673B">
            <w:rPr>
              <w:rStyle w:val="a3"/>
            </w:rPr>
            <w:t>[A项目编号]</w:t>
          </w:r>
        </w:p>
      </w:docPartBody>
    </w:docPart>
    <w:docPart>
      <w:docPartPr>
        <w:name w:val="3260504E9F4C489DA5B5FA456B170B1B"/>
        <w:category>
          <w:name w:val="常规"/>
          <w:gallery w:val="placeholder"/>
        </w:category>
        <w:types>
          <w:type w:val="bbPlcHdr"/>
        </w:types>
        <w:behaviors>
          <w:behavior w:val="content"/>
        </w:behaviors>
        <w:guid w:val="{9D65C5BB-65C1-49E8-A7BA-2E5996DF5922}"/>
      </w:docPartPr>
      <w:docPartBody>
        <w:p w:rsidR="00000000" w:rsidRDefault="007C0F9A" w:rsidP="007C0F9A">
          <w:pPr>
            <w:pStyle w:val="3260504E9F4C489DA5B5FA456B170B1B"/>
          </w:pPr>
          <w:r w:rsidRPr="00AF673B">
            <w:rPr>
              <w:rStyle w:val="a3"/>
            </w:rPr>
            <w:t>[A项目名称]</w:t>
          </w:r>
        </w:p>
      </w:docPartBody>
    </w:docPart>
    <w:docPart>
      <w:docPartPr>
        <w:name w:val="ED1C5B469818466190024B31EF1B8999"/>
        <w:category>
          <w:name w:val="常规"/>
          <w:gallery w:val="placeholder"/>
        </w:category>
        <w:types>
          <w:type w:val="bbPlcHdr"/>
        </w:types>
        <w:behaviors>
          <w:behavior w:val="content"/>
        </w:behaviors>
        <w:guid w:val="{CE5B23FA-E1DA-4F23-BD06-7ECECCD02FC9}"/>
      </w:docPartPr>
      <w:docPartBody>
        <w:p w:rsidR="00000000" w:rsidRDefault="007C0F9A" w:rsidP="007C0F9A">
          <w:pPr>
            <w:pStyle w:val="ED1C5B469818466190024B31EF1B8999"/>
          </w:pPr>
          <w:r w:rsidRPr="00AF673B">
            <w:rPr>
              <w:rStyle w:val="a3"/>
            </w:rPr>
            <w:t>[A报名时间]</w:t>
          </w:r>
        </w:p>
      </w:docPartBody>
    </w:docPart>
    <w:docPart>
      <w:docPartPr>
        <w:name w:val="0A4B6DC3A8C34D558225ED6C7E03DA6A"/>
        <w:category>
          <w:name w:val="常规"/>
          <w:gallery w:val="placeholder"/>
        </w:category>
        <w:types>
          <w:type w:val="bbPlcHdr"/>
        </w:types>
        <w:behaviors>
          <w:behavior w:val="content"/>
        </w:behaviors>
        <w:guid w:val="{F7C94CDF-52D9-4CE3-A516-682556B5AE71}"/>
      </w:docPartPr>
      <w:docPartBody>
        <w:p w:rsidR="00000000" w:rsidRDefault="007C0F9A" w:rsidP="007C0F9A">
          <w:pPr>
            <w:pStyle w:val="0A4B6DC3A8C34D558225ED6C7E03DA6A"/>
          </w:pPr>
          <w:r w:rsidRPr="00AF673B">
            <w:rPr>
              <w:rStyle w:val="a3"/>
            </w:rPr>
            <w:t>[A开标时间]</w:t>
          </w:r>
        </w:p>
      </w:docPartBody>
    </w:docPart>
    <w:docPart>
      <w:docPartPr>
        <w:name w:val="AADB1715BBCD4C39B31ADA08ECEF959F"/>
        <w:category>
          <w:name w:val="常规"/>
          <w:gallery w:val="placeholder"/>
        </w:category>
        <w:types>
          <w:type w:val="bbPlcHdr"/>
        </w:types>
        <w:behaviors>
          <w:behavior w:val="content"/>
        </w:behaviors>
        <w:guid w:val="{967974C5-7ACB-4F40-9721-987C497D8E09}"/>
      </w:docPartPr>
      <w:docPartBody>
        <w:p w:rsidR="00000000" w:rsidRDefault="007C0F9A" w:rsidP="007C0F9A">
          <w:pPr>
            <w:pStyle w:val="AADB1715BBCD4C39B31ADA08ECEF959F"/>
          </w:pPr>
          <w:r w:rsidRPr="00AF673B">
            <w:rPr>
              <w:rStyle w:val="a3"/>
            </w:rPr>
            <w:t>[A开标时间]</w:t>
          </w:r>
        </w:p>
      </w:docPartBody>
    </w:docPart>
    <w:docPart>
      <w:docPartPr>
        <w:name w:val="FCEBEF5FADD24FA49C8F4C438F8034AC"/>
        <w:category>
          <w:name w:val="常规"/>
          <w:gallery w:val="placeholder"/>
        </w:category>
        <w:types>
          <w:type w:val="bbPlcHdr"/>
        </w:types>
        <w:behaviors>
          <w:behavior w:val="content"/>
        </w:behaviors>
        <w:guid w:val="{D236E6D4-09D0-43C0-A639-175135D197D6}"/>
      </w:docPartPr>
      <w:docPartBody>
        <w:p w:rsidR="00000000" w:rsidRDefault="007C0F9A" w:rsidP="007C0F9A">
          <w:pPr>
            <w:pStyle w:val="FCEBEF5FADD24FA49C8F4C438F8034AC"/>
          </w:pPr>
          <w:r w:rsidRPr="00AF673B">
            <w:rPr>
              <w:rStyle w:val="a3"/>
            </w:rPr>
            <w:t>[A采购部门]</w:t>
          </w:r>
        </w:p>
      </w:docPartBody>
    </w:docPart>
    <w:docPart>
      <w:docPartPr>
        <w:name w:val="4D8C5F4B89EA433F9879E2A903D96AAC"/>
        <w:category>
          <w:name w:val="常规"/>
          <w:gallery w:val="placeholder"/>
        </w:category>
        <w:types>
          <w:type w:val="bbPlcHdr"/>
        </w:types>
        <w:behaviors>
          <w:behavior w:val="content"/>
        </w:behaviors>
        <w:guid w:val="{F82DC8F6-7A8A-43C7-82F8-B1F1F75C0E39}"/>
      </w:docPartPr>
      <w:docPartBody>
        <w:p w:rsidR="00000000" w:rsidRDefault="007C0F9A" w:rsidP="007C0F9A">
          <w:pPr>
            <w:pStyle w:val="4D8C5F4B89EA433F9879E2A903D96AAC"/>
          </w:pPr>
          <w:r w:rsidRPr="00AF673B">
            <w:rPr>
              <w:rStyle w:val="a3"/>
            </w:rPr>
            <w:t>[A响应文件要求]</w:t>
          </w:r>
        </w:p>
      </w:docPartBody>
    </w:docPart>
    <w:docPart>
      <w:docPartPr>
        <w:name w:val="75532F3BABB24937B6FA6AC788EA8833"/>
        <w:category>
          <w:name w:val="常规"/>
          <w:gallery w:val="placeholder"/>
        </w:category>
        <w:types>
          <w:type w:val="bbPlcHdr"/>
        </w:types>
        <w:behaviors>
          <w:behavior w:val="content"/>
        </w:behaviors>
        <w:guid w:val="{15298037-048C-458A-8965-17A5B5FB9B88}"/>
      </w:docPartPr>
      <w:docPartBody>
        <w:p w:rsidR="00000000" w:rsidRDefault="007C0F9A" w:rsidP="007C0F9A">
          <w:pPr>
            <w:pStyle w:val="75532F3BABB24937B6FA6AC788EA8833"/>
          </w:pPr>
          <w:r w:rsidRPr="00AF673B">
            <w:rPr>
              <w:rStyle w:val="a3"/>
            </w:rPr>
            <w:t>[A采购部门]</w:t>
          </w:r>
        </w:p>
      </w:docPartBody>
    </w:docPart>
    <w:docPart>
      <w:docPartPr>
        <w:name w:val="15B643212B614A1A9EE3D35274601189"/>
        <w:category>
          <w:name w:val="常规"/>
          <w:gallery w:val="placeholder"/>
        </w:category>
        <w:types>
          <w:type w:val="bbPlcHdr"/>
        </w:types>
        <w:behaviors>
          <w:behavior w:val="content"/>
        </w:behaviors>
        <w:guid w:val="{89368C3C-CCA0-4AAA-A937-0289AF5C4E95}"/>
      </w:docPartPr>
      <w:docPartBody>
        <w:p w:rsidR="00000000" w:rsidRDefault="007C0F9A" w:rsidP="007C0F9A">
          <w:pPr>
            <w:pStyle w:val="15B643212B614A1A9EE3D35274601189"/>
          </w:pPr>
          <w:r w:rsidRPr="00AF673B">
            <w:rPr>
              <w:rStyle w:val="a3"/>
            </w:rPr>
            <w:t>[A项目名称]</w:t>
          </w:r>
        </w:p>
      </w:docPartBody>
    </w:docPart>
    <w:docPart>
      <w:docPartPr>
        <w:name w:val="A33D628E7F8E40489306C96E599E5873"/>
        <w:category>
          <w:name w:val="常规"/>
          <w:gallery w:val="placeholder"/>
        </w:category>
        <w:types>
          <w:type w:val="bbPlcHdr"/>
        </w:types>
        <w:behaviors>
          <w:behavior w:val="content"/>
        </w:behaviors>
        <w:guid w:val="{429D2520-C2A5-43AE-82CE-BE80973F0920}"/>
      </w:docPartPr>
      <w:docPartBody>
        <w:p w:rsidR="00000000" w:rsidRDefault="007C0F9A" w:rsidP="007C0F9A">
          <w:pPr>
            <w:pStyle w:val="A33D628E7F8E40489306C96E599E5873"/>
          </w:pPr>
          <w:r w:rsidRPr="00AF673B">
            <w:rPr>
              <w:rStyle w:val="a3"/>
            </w:rPr>
            <w:t>[A项目编号]</w:t>
          </w:r>
        </w:p>
      </w:docPartBody>
    </w:docPart>
    <w:docPart>
      <w:docPartPr>
        <w:name w:val="4BC9F09C6D404E429732552047891A27"/>
        <w:category>
          <w:name w:val="常规"/>
          <w:gallery w:val="placeholder"/>
        </w:category>
        <w:types>
          <w:type w:val="bbPlcHdr"/>
        </w:types>
        <w:behaviors>
          <w:behavior w:val="content"/>
        </w:behaviors>
        <w:guid w:val="{94A49FF7-C2D1-4FE3-95A8-BA6F2B7C325A}"/>
      </w:docPartPr>
      <w:docPartBody>
        <w:p w:rsidR="00000000" w:rsidRDefault="007C0F9A" w:rsidP="007C0F9A">
          <w:pPr>
            <w:pStyle w:val="4BC9F09C6D404E429732552047891A27"/>
          </w:pPr>
          <w:r w:rsidRPr="00AF673B">
            <w:rPr>
              <w:rStyle w:val="a3"/>
            </w:rPr>
            <w:t>[A项目名称]</w:t>
          </w:r>
        </w:p>
      </w:docPartBody>
    </w:docPart>
    <w:docPart>
      <w:docPartPr>
        <w:name w:val="E0ABED7460744C25B0B344070FB07F8E"/>
        <w:category>
          <w:name w:val="常规"/>
          <w:gallery w:val="placeholder"/>
        </w:category>
        <w:types>
          <w:type w:val="bbPlcHdr"/>
        </w:types>
        <w:behaviors>
          <w:behavior w:val="content"/>
        </w:behaviors>
        <w:guid w:val="{0AEE8C62-E28C-4528-93BA-3D2A062E2564}"/>
      </w:docPartPr>
      <w:docPartBody>
        <w:p w:rsidR="00000000" w:rsidRDefault="007C0F9A" w:rsidP="007C0F9A">
          <w:pPr>
            <w:pStyle w:val="E0ABED7460744C25B0B344070FB07F8E"/>
          </w:pPr>
          <w:r w:rsidRPr="00AF673B">
            <w:rPr>
              <w:rStyle w:val="a3"/>
            </w:rPr>
            <w:t>[A项目编号]</w:t>
          </w:r>
        </w:p>
      </w:docPartBody>
    </w:docPart>
    <w:docPart>
      <w:docPartPr>
        <w:name w:val="C19F1D9F08BE42EA9EF0269424E7A811"/>
        <w:category>
          <w:name w:val="常规"/>
          <w:gallery w:val="placeholder"/>
        </w:category>
        <w:types>
          <w:type w:val="bbPlcHdr"/>
        </w:types>
        <w:behaviors>
          <w:behavior w:val="content"/>
        </w:behaviors>
        <w:guid w:val="{F0AE784C-380E-44B2-954B-66A60E32314A}"/>
      </w:docPartPr>
      <w:docPartBody>
        <w:p w:rsidR="00000000" w:rsidRDefault="007C0F9A" w:rsidP="007C0F9A">
          <w:pPr>
            <w:pStyle w:val="C19F1D9F08BE42EA9EF0269424E7A811"/>
          </w:pPr>
          <w:r w:rsidRPr="00AF673B">
            <w:rPr>
              <w:rStyle w:val="a3"/>
            </w:rPr>
            <w:t>[A项目名称]</w:t>
          </w:r>
        </w:p>
      </w:docPartBody>
    </w:docPart>
    <w:docPart>
      <w:docPartPr>
        <w:name w:val="1394CE49075E4324BDE8AFA9EDCA669C"/>
        <w:category>
          <w:name w:val="常规"/>
          <w:gallery w:val="placeholder"/>
        </w:category>
        <w:types>
          <w:type w:val="bbPlcHdr"/>
        </w:types>
        <w:behaviors>
          <w:behavior w:val="content"/>
        </w:behaviors>
        <w:guid w:val="{64503EA4-BF1B-43DA-9AF9-A0928B5E2419}"/>
      </w:docPartPr>
      <w:docPartBody>
        <w:p w:rsidR="00000000" w:rsidRDefault="007C0F9A" w:rsidP="007C0F9A">
          <w:pPr>
            <w:pStyle w:val="1394CE49075E4324BDE8AFA9EDCA669C"/>
          </w:pPr>
          <w:r w:rsidRPr="00AF673B">
            <w:rPr>
              <w:rStyle w:val="a3"/>
            </w:rPr>
            <w:t>[A项目编号]</w:t>
          </w:r>
        </w:p>
      </w:docPartBody>
    </w:docPart>
    <w:docPart>
      <w:docPartPr>
        <w:name w:val="5B45767AB2864015B90A3006804B06C8"/>
        <w:category>
          <w:name w:val="常规"/>
          <w:gallery w:val="placeholder"/>
        </w:category>
        <w:types>
          <w:type w:val="bbPlcHdr"/>
        </w:types>
        <w:behaviors>
          <w:behavior w:val="content"/>
        </w:behaviors>
        <w:guid w:val="{86ECAD38-F5AE-40DF-8695-1405356ACA54}"/>
      </w:docPartPr>
      <w:docPartBody>
        <w:p w:rsidR="00000000" w:rsidRDefault="007C0F9A" w:rsidP="007C0F9A">
          <w:pPr>
            <w:pStyle w:val="5B45767AB2864015B90A3006804B06C8"/>
          </w:pPr>
          <w:r w:rsidRPr="00AF673B">
            <w:rPr>
              <w:rStyle w:val="a3"/>
            </w:rPr>
            <w:t>[A项目编号]</w:t>
          </w:r>
        </w:p>
      </w:docPartBody>
    </w:docPart>
    <w:docPart>
      <w:docPartPr>
        <w:name w:val="2EF3EC58CD944CC1B7F8DB0A9C6E408F"/>
        <w:category>
          <w:name w:val="常规"/>
          <w:gallery w:val="placeholder"/>
        </w:category>
        <w:types>
          <w:type w:val="bbPlcHdr"/>
        </w:types>
        <w:behaviors>
          <w:behavior w:val="content"/>
        </w:behaviors>
        <w:guid w:val="{46F94A9E-8FCD-4D7B-8E92-E89937A3DEB5}"/>
      </w:docPartPr>
      <w:docPartBody>
        <w:p w:rsidR="00000000" w:rsidRDefault="007C0F9A" w:rsidP="007C0F9A">
          <w:pPr>
            <w:pStyle w:val="2EF3EC58CD944CC1B7F8DB0A9C6E408F"/>
          </w:pPr>
          <w:r w:rsidRPr="00AF673B">
            <w:rPr>
              <w:rStyle w:val="a3"/>
            </w:rPr>
            <w:t>[A项目编号]</w:t>
          </w:r>
        </w:p>
      </w:docPartBody>
    </w:docPart>
    <w:docPart>
      <w:docPartPr>
        <w:name w:val="6660727050034186855586EAE513E53A"/>
        <w:category>
          <w:name w:val="常规"/>
          <w:gallery w:val="placeholder"/>
        </w:category>
        <w:types>
          <w:type w:val="bbPlcHdr"/>
        </w:types>
        <w:behaviors>
          <w:behavior w:val="content"/>
        </w:behaviors>
        <w:guid w:val="{700E4B9E-496A-4963-B51D-A6B5870C4A9F}"/>
      </w:docPartPr>
      <w:docPartBody>
        <w:p w:rsidR="00000000" w:rsidRDefault="007C0F9A" w:rsidP="007C0F9A">
          <w:pPr>
            <w:pStyle w:val="6660727050034186855586EAE513E53A"/>
          </w:pPr>
          <w:r w:rsidRPr="00AF673B">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B"/>
    <w:rsid w:val="001076EF"/>
    <w:rsid w:val="003660DC"/>
    <w:rsid w:val="004464F3"/>
    <w:rsid w:val="00457AAF"/>
    <w:rsid w:val="00595E98"/>
    <w:rsid w:val="007C0F9A"/>
    <w:rsid w:val="009E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C0F9A"/>
    <w:rPr>
      <w:color w:val="808080"/>
    </w:rPr>
  </w:style>
  <w:style w:type="paragraph" w:customStyle="1" w:styleId="37C1A043118D425881AE9BFFB2C41427">
    <w:name w:val="37C1A043118D425881AE9BFFB2C41427"/>
    <w:rsid w:val="009E0EEB"/>
    <w:pPr>
      <w:widowControl w:val="0"/>
      <w:jc w:val="both"/>
    </w:pPr>
  </w:style>
  <w:style w:type="paragraph" w:customStyle="1" w:styleId="75D85549D59B4F6D8EC5794FF6A86E8F">
    <w:name w:val="75D85549D59B4F6D8EC5794FF6A86E8F"/>
    <w:rsid w:val="009E0EEB"/>
    <w:pPr>
      <w:widowControl w:val="0"/>
      <w:jc w:val="both"/>
    </w:pPr>
  </w:style>
  <w:style w:type="paragraph" w:customStyle="1" w:styleId="4FF5552243834FC8B087AD5E282E678E">
    <w:name w:val="4FF5552243834FC8B087AD5E282E678E"/>
    <w:rsid w:val="009E0EEB"/>
    <w:pPr>
      <w:widowControl w:val="0"/>
      <w:jc w:val="both"/>
    </w:pPr>
  </w:style>
  <w:style w:type="paragraph" w:customStyle="1" w:styleId="0983903BFFC64BE3800B3FB4EBC96737">
    <w:name w:val="0983903BFFC64BE3800B3FB4EBC96737"/>
    <w:rsid w:val="009E0EEB"/>
    <w:pPr>
      <w:widowControl w:val="0"/>
      <w:jc w:val="both"/>
    </w:pPr>
  </w:style>
  <w:style w:type="paragraph" w:customStyle="1" w:styleId="EE2710F184E643ECA7FB99A1BA933D42">
    <w:name w:val="EE2710F184E643ECA7FB99A1BA933D42"/>
    <w:rsid w:val="009E0EEB"/>
    <w:pPr>
      <w:widowControl w:val="0"/>
      <w:jc w:val="both"/>
    </w:pPr>
  </w:style>
  <w:style w:type="paragraph" w:customStyle="1" w:styleId="8F2B0C781C294E2D8D6A79855C9686B2">
    <w:name w:val="8F2B0C781C294E2D8D6A79855C9686B2"/>
    <w:rsid w:val="009E0EEB"/>
    <w:pPr>
      <w:widowControl w:val="0"/>
      <w:jc w:val="both"/>
    </w:pPr>
  </w:style>
  <w:style w:type="paragraph" w:customStyle="1" w:styleId="4F1A0BD0174444738570892A94F2749D">
    <w:name w:val="4F1A0BD0174444738570892A94F2749D"/>
    <w:rsid w:val="009E0EEB"/>
    <w:pPr>
      <w:widowControl w:val="0"/>
      <w:jc w:val="both"/>
    </w:pPr>
  </w:style>
  <w:style w:type="paragraph" w:customStyle="1" w:styleId="36D07AB121A84549BB3159B22F58F009">
    <w:name w:val="36D07AB121A84549BB3159B22F58F009"/>
    <w:rsid w:val="007C0F9A"/>
    <w:pPr>
      <w:widowControl w:val="0"/>
      <w:jc w:val="both"/>
    </w:pPr>
  </w:style>
  <w:style w:type="paragraph" w:customStyle="1" w:styleId="30170FB8CB714899B913BA478BF805A0">
    <w:name w:val="30170FB8CB714899B913BA478BF805A0"/>
    <w:rsid w:val="007C0F9A"/>
    <w:pPr>
      <w:widowControl w:val="0"/>
      <w:jc w:val="both"/>
    </w:pPr>
  </w:style>
  <w:style w:type="paragraph" w:customStyle="1" w:styleId="7B6A52F4F46A41E8946B6577FA4398F1">
    <w:name w:val="7B6A52F4F46A41E8946B6577FA4398F1"/>
    <w:rsid w:val="007C0F9A"/>
    <w:pPr>
      <w:widowControl w:val="0"/>
      <w:jc w:val="both"/>
    </w:pPr>
  </w:style>
  <w:style w:type="paragraph" w:customStyle="1" w:styleId="086D595D40774087898F182BCFAD54FB">
    <w:name w:val="086D595D40774087898F182BCFAD54FB"/>
    <w:rsid w:val="007C0F9A"/>
    <w:pPr>
      <w:widowControl w:val="0"/>
      <w:jc w:val="both"/>
    </w:pPr>
  </w:style>
  <w:style w:type="paragraph" w:customStyle="1" w:styleId="3260504E9F4C489DA5B5FA456B170B1B">
    <w:name w:val="3260504E9F4C489DA5B5FA456B170B1B"/>
    <w:rsid w:val="007C0F9A"/>
    <w:pPr>
      <w:widowControl w:val="0"/>
      <w:jc w:val="both"/>
    </w:pPr>
  </w:style>
  <w:style w:type="paragraph" w:customStyle="1" w:styleId="ED1C5B469818466190024B31EF1B8999">
    <w:name w:val="ED1C5B469818466190024B31EF1B8999"/>
    <w:rsid w:val="007C0F9A"/>
    <w:pPr>
      <w:widowControl w:val="0"/>
      <w:jc w:val="both"/>
    </w:pPr>
  </w:style>
  <w:style w:type="paragraph" w:customStyle="1" w:styleId="0A4B6DC3A8C34D558225ED6C7E03DA6A">
    <w:name w:val="0A4B6DC3A8C34D558225ED6C7E03DA6A"/>
    <w:rsid w:val="007C0F9A"/>
    <w:pPr>
      <w:widowControl w:val="0"/>
      <w:jc w:val="both"/>
    </w:pPr>
  </w:style>
  <w:style w:type="paragraph" w:customStyle="1" w:styleId="AADB1715BBCD4C39B31ADA08ECEF959F">
    <w:name w:val="AADB1715BBCD4C39B31ADA08ECEF959F"/>
    <w:rsid w:val="007C0F9A"/>
    <w:pPr>
      <w:widowControl w:val="0"/>
      <w:jc w:val="both"/>
    </w:pPr>
  </w:style>
  <w:style w:type="paragraph" w:customStyle="1" w:styleId="FCEBEF5FADD24FA49C8F4C438F8034AC">
    <w:name w:val="FCEBEF5FADD24FA49C8F4C438F8034AC"/>
    <w:rsid w:val="007C0F9A"/>
    <w:pPr>
      <w:widowControl w:val="0"/>
      <w:jc w:val="both"/>
    </w:pPr>
  </w:style>
  <w:style w:type="paragraph" w:customStyle="1" w:styleId="4D8C5F4B89EA433F9879E2A903D96AAC">
    <w:name w:val="4D8C5F4B89EA433F9879E2A903D96AAC"/>
    <w:rsid w:val="007C0F9A"/>
    <w:pPr>
      <w:widowControl w:val="0"/>
      <w:jc w:val="both"/>
    </w:pPr>
  </w:style>
  <w:style w:type="paragraph" w:customStyle="1" w:styleId="75532F3BABB24937B6FA6AC788EA8833">
    <w:name w:val="75532F3BABB24937B6FA6AC788EA8833"/>
    <w:rsid w:val="007C0F9A"/>
    <w:pPr>
      <w:widowControl w:val="0"/>
      <w:jc w:val="both"/>
    </w:pPr>
  </w:style>
  <w:style w:type="paragraph" w:customStyle="1" w:styleId="15B643212B614A1A9EE3D35274601189">
    <w:name w:val="15B643212B614A1A9EE3D35274601189"/>
    <w:rsid w:val="007C0F9A"/>
    <w:pPr>
      <w:widowControl w:val="0"/>
      <w:jc w:val="both"/>
    </w:pPr>
  </w:style>
  <w:style w:type="paragraph" w:customStyle="1" w:styleId="A33D628E7F8E40489306C96E599E5873">
    <w:name w:val="A33D628E7F8E40489306C96E599E5873"/>
    <w:rsid w:val="007C0F9A"/>
    <w:pPr>
      <w:widowControl w:val="0"/>
      <w:jc w:val="both"/>
    </w:pPr>
  </w:style>
  <w:style w:type="paragraph" w:customStyle="1" w:styleId="4BC9F09C6D404E429732552047891A27">
    <w:name w:val="4BC9F09C6D404E429732552047891A27"/>
    <w:rsid w:val="007C0F9A"/>
    <w:pPr>
      <w:widowControl w:val="0"/>
      <w:jc w:val="both"/>
    </w:pPr>
  </w:style>
  <w:style w:type="paragraph" w:customStyle="1" w:styleId="E0ABED7460744C25B0B344070FB07F8E">
    <w:name w:val="E0ABED7460744C25B0B344070FB07F8E"/>
    <w:rsid w:val="007C0F9A"/>
    <w:pPr>
      <w:widowControl w:val="0"/>
      <w:jc w:val="both"/>
    </w:pPr>
  </w:style>
  <w:style w:type="paragraph" w:customStyle="1" w:styleId="C19F1D9F08BE42EA9EF0269424E7A811">
    <w:name w:val="C19F1D9F08BE42EA9EF0269424E7A811"/>
    <w:rsid w:val="007C0F9A"/>
    <w:pPr>
      <w:widowControl w:val="0"/>
      <w:jc w:val="both"/>
    </w:pPr>
  </w:style>
  <w:style w:type="paragraph" w:customStyle="1" w:styleId="1394CE49075E4324BDE8AFA9EDCA669C">
    <w:name w:val="1394CE49075E4324BDE8AFA9EDCA669C"/>
    <w:rsid w:val="007C0F9A"/>
    <w:pPr>
      <w:widowControl w:val="0"/>
      <w:jc w:val="both"/>
    </w:pPr>
  </w:style>
  <w:style w:type="paragraph" w:customStyle="1" w:styleId="5B45767AB2864015B90A3006804B06C8">
    <w:name w:val="5B45767AB2864015B90A3006804B06C8"/>
    <w:rsid w:val="007C0F9A"/>
    <w:pPr>
      <w:widowControl w:val="0"/>
      <w:jc w:val="both"/>
    </w:pPr>
  </w:style>
  <w:style w:type="paragraph" w:customStyle="1" w:styleId="2EF3EC58CD944CC1B7F8DB0A9C6E408F">
    <w:name w:val="2EF3EC58CD944CC1B7F8DB0A9C6E408F"/>
    <w:rsid w:val="007C0F9A"/>
    <w:pPr>
      <w:widowControl w:val="0"/>
      <w:jc w:val="both"/>
    </w:pPr>
  </w:style>
  <w:style w:type="paragraph" w:customStyle="1" w:styleId="6660727050034186855586EAE513E53A">
    <w:name w:val="6660727050034186855586EAE513E53A"/>
    <w:rsid w:val="007C0F9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2020年4月13日　14:40</A开标时间>
    <A采购代表 xmlns="c4b2db26-ef70-4543-a8a1-c36690a97483">杨华富</A采购代表>
    <A项目名称 xmlns="c4b2db26-ef70-4543-a8a1-c36690a97483">2020年钢琴调律及维护服务(第2次)</A项目名称>
    <A项目编号 xmlns="c4b2db26-ef70-4543-a8a1-c36690a97483">内师磋[2020]-002号-2</A项目编号>
    <A报名时间 xmlns="c4b2db26-ef70-4543-a8a1-c36690a97483">2020年4月3日-9日</A报名时间>
    <A预算金额 xmlns="c4b2db26-ef70-4543-a8a1-c36690a97483">YSJE</A预算金额>
    <A响应文件要求 xmlns="c4b2db26-ef70-4543-a8a1-c36690a97483">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3</TotalTime>
  <Pages>41</Pages>
  <Words>3734</Words>
  <Characters>21288</Characters>
  <Application>Microsoft Office Word</Application>
  <DocSecurity>0</DocSecurity>
  <Lines>177</Lines>
  <Paragraphs>49</Paragraphs>
  <ScaleCrop>false</ScaleCrop>
  <Company>Microsoft</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3</cp:revision>
  <cp:lastPrinted>2018-10-16T07:56:00Z</cp:lastPrinted>
  <dcterms:created xsi:type="dcterms:W3CDTF">2020-04-03T02:56:00Z</dcterms:created>
  <dcterms:modified xsi:type="dcterms:W3CDTF">2020-04-03T03:00:00Z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